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8182" w14:textId="4E87BB42" w:rsidR="00EE5F8F" w:rsidRDefault="00D631F6" w:rsidP="00ED45C0">
      <w:bookmarkStart w:id="0" w:name="_GoBack"/>
      <w:bookmarkEnd w:id="0"/>
      <w:r>
        <w:rPr>
          <w:noProof/>
        </w:rPr>
        <w:drawing>
          <wp:anchor distT="0" distB="0" distL="114300" distR="114300" simplePos="0" relativeHeight="251656704" behindDoc="1" locked="0" layoutInCell="1" allowOverlap="1" wp14:anchorId="3CEB4983" wp14:editId="37441ED6">
            <wp:simplePos x="0" y="0"/>
            <wp:positionH relativeFrom="column">
              <wp:posOffset>5048251</wp:posOffset>
            </wp:positionH>
            <wp:positionV relativeFrom="paragraph">
              <wp:posOffset>-323638</wp:posOffset>
            </wp:positionV>
            <wp:extent cx="1900708" cy="428413"/>
            <wp:effectExtent l="0" t="0" r="444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B10134\AppData\Local\Microsoft\Windows\Temporary Internet Files\Content.Word\SDDH_Mai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5979" cy="429601"/>
                    </a:xfrm>
                    <a:prstGeom prst="rect">
                      <a:avLst/>
                    </a:prstGeom>
                    <a:noFill/>
                    <a:ln>
                      <a:noFill/>
                    </a:ln>
                  </pic:spPr>
                </pic:pic>
              </a:graphicData>
            </a:graphic>
            <wp14:sizeRelH relativeFrom="page">
              <wp14:pctWidth>0</wp14:pctWidth>
            </wp14:sizeRelH>
            <wp14:sizeRelV relativeFrom="page">
              <wp14:pctHeight>0</wp14:pctHeight>
            </wp14:sizeRelV>
          </wp:anchor>
        </w:drawing>
      </w:r>
      <w:r w:rsidR="00E36A4B">
        <w:rPr>
          <w:noProof/>
        </w:rPr>
        <w:drawing>
          <wp:anchor distT="0" distB="0" distL="114300" distR="114300" simplePos="0" relativeHeight="251657728" behindDoc="1" locked="0" layoutInCell="1" allowOverlap="1" wp14:anchorId="45A2B21A" wp14:editId="4190D1CC">
            <wp:simplePos x="0" y="0"/>
            <wp:positionH relativeFrom="column">
              <wp:posOffset>-47625</wp:posOffset>
            </wp:positionH>
            <wp:positionV relativeFrom="paragraph">
              <wp:posOffset>-289560</wp:posOffset>
            </wp:positionV>
            <wp:extent cx="1333500" cy="400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_Cancer_Coalition_logo_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3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32D1" w14:textId="77777777" w:rsidR="00FC251B" w:rsidRPr="00C90AE5" w:rsidRDefault="00FC251B" w:rsidP="00FC251B">
      <w:pPr>
        <w:jc w:val="center"/>
        <w:rPr>
          <w:rFonts w:ascii="Calibri" w:hAnsi="Calibri"/>
          <w:b/>
          <w:color w:val="365F91"/>
          <w:sz w:val="14"/>
          <w:szCs w:val="14"/>
          <w:u w:val="single"/>
        </w:rPr>
      </w:pPr>
    </w:p>
    <w:p w14:paraId="7ED6468D" w14:textId="77777777" w:rsidR="00381137" w:rsidRPr="009D243D" w:rsidRDefault="00381137" w:rsidP="00381137">
      <w:pPr>
        <w:jc w:val="center"/>
        <w:rPr>
          <w:rFonts w:ascii="Cambria" w:eastAsia="Calibri" w:hAnsi="Cambria"/>
          <w:b/>
          <w:sz w:val="26"/>
          <w:szCs w:val="26"/>
        </w:rPr>
      </w:pPr>
      <w:r w:rsidRPr="009D243D">
        <w:rPr>
          <w:rFonts w:ascii="Cambria" w:eastAsia="Calibri" w:hAnsi="Cambria"/>
          <w:b/>
          <w:sz w:val="26"/>
          <w:szCs w:val="26"/>
        </w:rPr>
        <w:t>South Dakota Department of Health</w:t>
      </w:r>
      <w:r w:rsidR="007A4681" w:rsidRPr="009D243D">
        <w:rPr>
          <w:rFonts w:ascii="Cambria" w:eastAsia="Calibri" w:hAnsi="Cambria"/>
          <w:b/>
          <w:sz w:val="26"/>
          <w:szCs w:val="26"/>
        </w:rPr>
        <w:t xml:space="preserve"> (SD DOH)</w:t>
      </w:r>
      <w:r w:rsidR="00E25897" w:rsidRPr="00E25897">
        <w:rPr>
          <w:rFonts w:ascii="Cambria" w:hAnsi="Cambria"/>
          <w:b/>
          <w:sz w:val="20"/>
        </w:rPr>
        <w:t xml:space="preserve"> </w:t>
      </w:r>
      <w:r w:rsidR="00E25897" w:rsidRPr="00E25897">
        <w:rPr>
          <w:rFonts w:ascii="Cambria" w:eastAsia="Calibri" w:hAnsi="Cambria"/>
          <w:b/>
          <w:sz w:val="26"/>
          <w:szCs w:val="26"/>
        </w:rPr>
        <w:t>Comprehensive Cancer Control Program</w:t>
      </w:r>
    </w:p>
    <w:p w14:paraId="7D5D8C20" w14:textId="4F781440" w:rsidR="00381137" w:rsidRPr="00381137" w:rsidRDefault="00381137" w:rsidP="00381137">
      <w:pPr>
        <w:jc w:val="center"/>
        <w:rPr>
          <w:rFonts w:ascii="Cambria" w:eastAsia="Calibri" w:hAnsi="Cambria"/>
          <w:b/>
          <w:sz w:val="12"/>
          <w:szCs w:val="12"/>
        </w:rPr>
      </w:pPr>
      <w:r w:rsidRPr="009D243D">
        <w:rPr>
          <w:rFonts w:ascii="Cambria" w:eastAsia="Calibri" w:hAnsi="Cambria"/>
          <w:b/>
          <w:szCs w:val="24"/>
        </w:rPr>
        <w:t>Request for Applications</w:t>
      </w:r>
      <w:r w:rsidR="00984B1F">
        <w:rPr>
          <w:rFonts w:ascii="Cambria" w:eastAsia="Calibri" w:hAnsi="Cambria"/>
          <w:b/>
          <w:szCs w:val="24"/>
        </w:rPr>
        <w:t xml:space="preserve"> </w:t>
      </w:r>
      <w:r w:rsidR="00984B1F" w:rsidRPr="00984B1F">
        <w:rPr>
          <w:rFonts w:ascii="Cambria" w:eastAsia="Calibri" w:hAnsi="Cambria"/>
          <w:b/>
          <w:szCs w:val="24"/>
        </w:rPr>
        <w:t>(RFA) #19CP000</w:t>
      </w:r>
      <w:r w:rsidR="009E18A0">
        <w:rPr>
          <w:rFonts w:ascii="Cambria" w:eastAsia="Calibri" w:hAnsi="Cambria"/>
          <w:b/>
          <w:szCs w:val="24"/>
        </w:rPr>
        <w:t>5</w:t>
      </w:r>
      <w:r w:rsidRPr="00381137">
        <w:rPr>
          <w:rFonts w:ascii="Cambria" w:eastAsia="Calibri" w:hAnsi="Cambria"/>
          <w:b/>
          <w:szCs w:val="24"/>
        </w:rPr>
        <w:br/>
      </w:r>
      <w:r w:rsidR="00254DBC" w:rsidRPr="00254DBC">
        <w:rPr>
          <w:rFonts w:ascii="Calibri" w:eastAsia="Calibri" w:hAnsi="Calibri"/>
          <w:b/>
          <w:i/>
          <w:sz w:val="22"/>
          <w:szCs w:val="22"/>
        </w:rPr>
        <w:t>Sun Safety for Child Care Programs Policy</w:t>
      </w:r>
      <w:r w:rsidR="00254DBC">
        <w:rPr>
          <w:rFonts w:ascii="Calibri" w:eastAsia="Calibri" w:hAnsi="Calibri"/>
          <w:b/>
          <w:i/>
          <w:sz w:val="22"/>
          <w:szCs w:val="22"/>
        </w:rPr>
        <w:t xml:space="preserve"> Implementation Grant</w:t>
      </w:r>
    </w:p>
    <w:p w14:paraId="08D5A00A" w14:textId="77777777" w:rsidR="004F3A16" w:rsidRPr="003D27F7" w:rsidRDefault="004F3A16" w:rsidP="00603774">
      <w:pPr>
        <w:rPr>
          <w:rFonts w:ascii="Calibri" w:hAnsi="Calibri" w:cs="Arial"/>
          <w:sz w:val="16"/>
          <w:szCs w:val="16"/>
        </w:rPr>
      </w:pPr>
    </w:p>
    <w:p w14:paraId="06694F37" w14:textId="77777777" w:rsidR="00603774" w:rsidRPr="000B2FAC" w:rsidRDefault="004F3A16" w:rsidP="00603774">
      <w:pPr>
        <w:rPr>
          <w:rFonts w:ascii="Calibri" w:hAnsi="Calibri" w:cs="Arial"/>
          <w:sz w:val="22"/>
          <w:szCs w:val="22"/>
        </w:rPr>
      </w:pPr>
      <w:r w:rsidRPr="009E15B5">
        <w:rPr>
          <w:rFonts w:ascii="Calibri" w:hAnsi="Calibri" w:cs="Arial"/>
          <w:b/>
          <w:sz w:val="22"/>
          <w:szCs w:val="22"/>
          <w:u w:val="single"/>
        </w:rPr>
        <w:t>Purpose</w:t>
      </w:r>
      <w:r w:rsidRPr="00F02185">
        <w:rPr>
          <w:rFonts w:ascii="Calibri" w:hAnsi="Calibri" w:cs="Arial"/>
          <w:b/>
          <w:sz w:val="22"/>
          <w:szCs w:val="22"/>
        </w:rPr>
        <w:t>:</w:t>
      </w:r>
      <w:r>
        <w:rPr>
          <w:rFonts w:ascii="Calibri" w:hAnsi="Calibri" w:cs="Arial"/>
          <w:sz w:val="22"/>
          <w:szCs w:val="22"/>
        </w:rPr>
        <w:t xml:space="preserve"> </w:t>
      </w:r>
      <w:r w:rsidR="009E15B5" w:rsidRPr="009E15B5">
        <w:rPr>
          <w:rFonts w:ascii="Calibri" w:hAnsi="Calibri" w:cs="Arial"/>
          <w:sz w:val="22"/>
          <w:szCs w:val="22"/>
        </w:rPr>
        <w:t xml:space="preserve">One bad sunburn in childhood doubles the risk of skin cancer later in life. Children’s skin needs protection from the sun’s harmful ultraviolet (UV) rays whenever they are outdoors. </w:t>
      </w:r>
      <w:r w:rsidRPr="000B2FAC">
        <w:rPr>
          <w:rFonts w:ascii="Calibri" w:hAnsi="Calibri" w:cs="Arial"/>
          <w:sz w:val="22"/>
          <w:szCs w:val="22"/>
        </w:rPr>
        <w:t xml:space="preserve">The South Dakota Department of Health (SD DOH) </w:t>
      </w:r>
      <w:r>
        <w:rPr>
          <w:rFonts w:ascii="Calibri" w:hAnsi="Calibri" w:cs="Arial"/>
          <w:sz w:val="22"/>
          <w:szCs w:val="22"/>
        </w:rPr>
        <w:t>will</w:t>
      </w:r>
      <w:r w:rsidRPr="000B2FAC">
        <w:rPr>
          <w:rFonts w:ascii="Calibri" w:hAnsi="Calibri" w:cs="Arial"/>
          <w:sz w:val="22"/>
          <w:szCs w:val="22"/>
        </w:rPr>
        <w:t xml:space="preserve"> assist </w:t>
      </w:r>
      <w:r w:rsidR="009E15B5">
        <w:rPr>
          <w:rFonts w:ascii="Calibri" w:hAnsi="Calibri" w:cs="Arial"/>
          <w:sz w:val="22"/>
          <w:szCs w:val="22"/>
        </w:rPr>
        <w:t>child care programs</w:t>
      </w:r>
      <w:r w:rsidRPr="000B2FAC">
        <w:rPr>
          <w:rFonts w:ascii="Calibri" w:hAnsi="Calibri" w:cs="Arial"/>
          <w:sz w:val="22"/>
          <w:szCs w:val="22"/>
        </w:rPr>
        <w:t xml:space="preserve"> interested in implementing </w:t>
      </w:r>
      <w:r w:rsidR="009967F4">
        <w:rPr>
          <w:rFonts w:ascii="Calibri" w:hAnsi="Calibri" w:cs="Arial"/>
          <w:sz w:val="22"/>
          <w:szCs w:val="22"/>
        </w:rPr>
        <w:t xml:space="preserve">a </w:t>
      </w:r>
      <w:r w:rsidR="009E15B5">
        <w:rPr>
          <w:rFonts w:ascii="Calibri" w:hAnsi="Calibri" w:cs="Arial"/>
          <w:sz w:val="22"/>
          <w:szCs w:val="22"/>
        </w:rPr>
        <w:t>sun safety</w:t>
      </w:r>
      <w:r w:rsidRPr="000B2FAC">
        <w:rPr>
          <w:rFonts w:ascii="Calibri" w:hAnsi="Calibri" w:cs="Arial"/>
          <w:sz w:val="22"/>
          <w:szCs w:val="22"/>
        </w:rPr>
        <w:t xml:space="preserve"> policy</w:t>
      </w:r>
      <w:r>
        <w:rPr>
          <w:rFonts w:ascii="Calibri" w:hAnsi="Calibri" w:cs="Arial"/>
          <w:sz w:val="22"/>
          <w:szCs w:val="22"/>
        </w:rPr>
        <w:t xml:space="preserve"> and evidence-based sun safety interventions</w:t>
      </w:r>
      <w:r w:rsidRPr="000B2FAC">
        <w:rPr>
          <w:rFonts w:ascii="Calibri" w:hAnsi="Calibri" w:cs="Arial"/>
          <w:sz w:val="22"/>
          <w:szCs w:val="22"/>
        </w:rPr>
        <w:t xml:space="preserve"> to reduce the burden of skin cancer. </w:t>
      </w:r>
    </w:p>
    <w:p w14:paraId="1110B192" w14:textId="77777777" w:rsidR="00603774" w:rsidRPr="003D27F7" w:rsidRDefault="00603774" w:rsidP="00935643">
      <w:pPr>
        <w:rPr>
          <w:rFonts w:ascii="Calibri" w:hAnsi="Calibri"/>
          <w:sz w:val="16"/>
          <w:szCs w:val="16"/>
        </w:rPr>
      </w:pPr>
    </w:p>
    <w:p w14:paraId="792A58BB" w14:textId="262DBDC4" w:rsidR="00FD1B3D" w:rsidRPr="00AB7EC7" w:rsidRDefault="00FD1B3D" w:rsidP="00FD1B3D">
      <w:pPr>
        <w:rPr>
          <w:rFonts w:ascii="Calibri" w:hAnsi="Calibri" w:cs="Arial"/>
          <w:sz w:val="22"/>
          <w:szCs w:val="22"/>
        </w:rPr>
      </w:pPr>
      <w:r w:rsidRPr="00AB7EC7">
        <w:rPr>
          <w:rFonts w:ascii="Calibri" w:hAnsi="Calibri" w:cs="Arial"/>
          <w:b/>
          <w:sz w:val="22"/>
          <w:szCs w:val="22"/>
          <w:u w:val="single"/>
        </w:rPr>
        <w:t>Eligibility</w:t>
      </w:r>
      <w:r w:rsidRPr="00AB7EC7">
        <w:rPr>
          <w:rFonts w:ascii="Calibri" w:hAnsi="Calibri" w:cs="Arial"/>
          <w:b/>
          <w:sz w:val="22"/>
          <w:szCs w:val="22"/>
        </w:rPr>
        <w:t xml:space="preserve">: </w:t>
      </w:r>
      <w:r w:rsidRPr="00AB7EC7">
        <w:rPr>
          <w:rFonts w:ascii="Calibri" w:hAnsi="Calibri" w:cs="Arial"/>
          <w:sz w:val="22"/>
          <w:szCs w:val="22"/>
        </w:rPr>
        <w:t xml:space="preserve">SD child care programs currently licensed or registered with </w:t>
      </w:r>
      <w:r>
        <w:rPr>
          <w:rFonts w:ascii="Calibri" w:hAnsi="Calibri" w:cs="Arial"/>
          <w:sz w:val="22"/>
          <w:szCs w:val="22"/>
        </w:rPr>
        <w:t xml:space="preserve">the </w:t>
      </w:r>
      <w:r w:rsidRPr="00AB7EC7">
        <w:rPr>
          <w:rFonts w:ascii="Calibri" w:hAnsi="Calibri" w:cs="Arial"/>
          <w:sz w:val="22"/>
          <w:szCs w:val="22"/>
        </w:rPr>
        <w:t>SD Department of Social Services are eligible to apply for funding. Child care programs include, but are not limited to,</w:t>
      </w:r>
      <w:r w:rsidRPr="00AB7EC7">
        <w:rPr>
          <w:sz w:val="22"/>
          <w:szCs w:val="22"/>
        </w:rPr>
        <w:t xml:space="preserve"> </w:t>
      </w:r>
      <w:r>
        <w:rPr>
          <w:rFonts w:ascii="Calibri" w:hAnsi="Calibri" w:cs="Arial"/>
          <w:sz w:val="22"/>
          <w:szCs w:val="22"/>
        </w:rPr>
        <w:t>licensed day care centers</w:t>
      </w:r>
      <w:r w:rsidRPr="00AB7EC7">
        <w:rPr>
          <w:rFonts w:ascii="Calibri" w:hAnsi="Calibri" w:cs="Arial"/>
          <w:sz w:val="22"/>
          <w:szCs w:val="22"/>
        </w:rPr>
        <w:t xml:space="preserve">, </w:t>
      </w:r>
      <w:r>
        <w:rPr>
          <w:rFonts w:ascii="Calibri" w:hAnsi="Calibri" w:cs="Arial"/>
          <w:sz w:val="22"/>
          <w:szCs w:val="22"/>
        </w:rPr>
        <w:t>licensed day care homes</w:t>
      </w:r>
      <w:r w:rsidRPr="00AB7EC7">
        <w:rPr>
          <w:rFonts w:ascii="Calibri" w:hAnsi="Calibri" w:cs="Arial"/>
          <w:sz w:val="22"/>
          <w:szCs w:val="22"/>
        </w:rPr>
        <w:t xml:space="preserve">, </w:t>
      </w:r>
      <w:r>
        <w:rPr>
          <w:rFonts w:ascii="Calibri" w:hAnsi="Calibri" w:cs="Arial"/>
          <w:sz w:val="22"/>
          <w:szCs w:val="22"/>
        </w:rPr>
        <w:t xml:space="preserve">licensed </w:t>
      </w:r>
      <w:r w:rsidRPr="00AB7EC7">
        <w:rPr>
          <w:rFonts w:ascii="Calibri" w:hAnsi="Calibri" w:cs="Arial"/>
          <w:sz w:val="22"/>
          <w:szCs w:val="22"/>
        </w:rPr>
        <w:t>after</w:t>
      </w:r>
      <w:r>
        <w:rPr>
          <w:rFonts w:ascii="Calibri" w:hAnsi="Calibri" w:cs="Arial"/>
          <w:sz w:val="22"/>
          <w:szCs w:val="22"/>
        </w:rPr>
        <w:t xml:space="preserve"> </w:t>
      </w:r>
      <w:r w:rsidRPr="00AB7EC7">
        <w:rPr>
          <w:rFonts w:ascii="Calibri" w:hAnsi="Calibri" w:cs="Arial"/>
          <w:sz w:val="22"/>
          <w:szCs w:val="22"/>
        </w:rPr>
        <w:t xml:space="preserve">school </w:t>
      </w:r>
      <w:r>
        <w:rPr>
          <w:rFonts w:ascii="Calibri" w:hAnsi="Calibri" w:cs="Arial"/>
          <w:sz w:val="22"/>
          <w:szCs w:val="22"/>
        </w:rPr>
        <w:t>care</w:t>
      </w:r>
      <w:r w:rsidRPr="00AB7EC7">
        <w:rPr>
          <w:rFonts w:ascii="Calibri" w:hAnsi="Calibri" w:cs="Arial"/>
          <w:sz w:val="22"/>
          <w:szCs w:val="22"/>
        </w:rPr>
        <w:t xml:space="preserve">, and summer child care programs. Please direct any eligibility questions to Lexi at </w:t>
      </w:r>
      <w:hyperlink r:id="rId10" w:history="1">
        <w:r w:rsidRPr="00AB7EC7">
          <w:rPr>
            <w:rStyle w:val="Hyperlink"/>
            <w:rFonts w:ascii="Calibri" w:hAnsi="Calibri" w:cs="Arial"/>
            <w:sz w:val="22"/>
            <w:szCs w:val="22"/>
          </w:rPr>
          <w:t>lexi.pugsley@state.sd.us</w:t>
        </w:r>
      </w:hyperlink>
      <w:r w:rsidRPr="00AB7EC7">
        <w:rPr>
          <w:rFonts w:ascii="Calibri" w:hAnsi="Calibri" w:cs="Arial"/>
          <w:sz w:val="22"/>
          <w:szCs w:val="22"/>
        </w:rPr>
        <w:t>.</w:t>
      </w:r>
    </w:p>
    <w:p w14:paraId="689B0900" w14:textId="77777777" w:rsidR="00FD1B3D" w:rsidRPr="003D27F7" w:rsidRDefault="00FD1B3D" w:rsidP="00FD1B3D">
      <w:pPr>
        <w:rPr>
          <w:rFonts w:ascii="Calibri" w:hAnsi="Calibri"/>
          <w:sz w:val="16"/>
          <w:szCs w:val="16"/>
        </w:rPr>
      </w:pPr>
    </w:p>
    <w:p w14:paraId="1EB523A3" w14:textId="00ECECA2" w:rsidR="00FD1B3D" w:rsidRDefault="00FD1B3D" w:rsidP="00FD1B3D">
      <w:pPr>
        <w:rPr>
          <w:rFonts w:ascii="Calibri" w:hAnsi="Calibri" w:cs="Arial"/>
          <w:color w:val="000000"/>
          <w:sz w:val="22"/>
          <w:szCs w:val="22"/>
        </w:rPr>
      </w:pPr>
      <w:r w:rsidRPr="00624BE5">
        <w:rPr>
          <w:rFonts w:ascii="Calibri" w:hAnsi="Calibri"/>
          <w:b/>
          <w:sz w:val="22"/>
          <w:u w:val="single"/>
        </w:rPr>
        <w:t>Award</w:t>
      </w:r>
      <w:r w:rsidRPr="00F02185">
        <w:rPr>
          <w:rFonts w:ascii="Calibri" w:hAnsi="Calibri"/>
          <w:b/>
          <w:sz w:val="22"/>
        </w:rPr>
        <w:t>:</w:t>
      </w:r>
      <w:r>
        <w:rPr>
          <w:rFonts w:ascii="Calibri" w:hAnsi="Calibri" w:cs="Arial"/>
          <w:sz w:val="22"/>
          <w:szCs w:val="22"/>
        </w:rPr>
        <w:t xml:space="preserve"> </w:t>
      </w:r>
      <w:r w:rsidR="003401DE" w:rsidRPr="003401DE">
        <w:rPr>
          <w:rFonts w:ascii="Calibri" w:hAnsi="Calibri" w:cs="Arial"/>
          <w:sz w:val="22"/>
          <w:szCs w:val="22"/>
        </w:rPr>
        <w:t xml:space="preserve">Child care </w:t>
      </w:r>
      <w:r w:rsidR="003401DE">
        <w:rPr>
          <w:rFonts w:ascii="Calibri" w:hAnsi="Calibri" w:cs="Arial"/>
          <w:sz w:val="22"/>
          <w:szCs w:val="22"/>
        </w:rPr>
        <w:t>p</w:t>
      </w:r>
      <w:r w:rsidR="00C76A0E">
        <w:rPr>
          <w:rFonts w:ascii="Calibri" w:hAnsi="Calibri" w:cs="Arial"/>
          <w:sz w:val="22"/>
          <w:szCs w:val="22"/>
        </w:rPr>
        <w:t xml:space="preserve">rograms may request up to $500 per physical location. </w:t>
      </w:r>
      <w:r w:rsidR="00702CBA">
        <w:rPr>
          <w:rFonts w:ascii="Calibri" w:hAnsi="Calibri" w:cs="Arial"/>
          <w:sz w:val="22"/>
          <w:szCs w:val="22"/>
        </w:rPr>
        <w:t xml:space="preserve">One </w:t>
      </w:r>
      <w:r w:rsidR="00702CBA" w:rsidRPr="00702CBA">
        <w:rPr>
          <w:rFonts w:ascii="Calibri" w:hAnsi="Calibri" w:cs="Arial"/>
          <w:sz w:val="22"/>
          <w:szCs w:val="22"/>
        </w:rPr>
        <w:t xml:space="preserve">organization is eligible to apply </w:t>
      </w:r>
      <w:r w:rsidR="00702CBA">
        <w:rPr>
          <w:rFonts w:ascii="Calibri" w:hAnsi="Calibri" w:cs="Arial"/>
          <w:sz w:val="22"/>
          <w:szCs w:val="22"/>
        </w:rPr>
        <w:t xml:space="preserve">for </w:t>
      </w:r>
      <w:r w:rsidR="008C14E3">
        <w:rPr>
          <w:rFonts w:ascii="Calibri" w:hAnsi="Calibri" w:cs="Arial"/>
          <w:sz w:val="22"/>
          <w:szCs w:val="22"/>
        </w:rPr>
        <w:t xml:space="preserve">multiple </w:t>
      </w:r>
      <w:r w:rsidR="00702CBA" w:rsidRPr="00702CBA">
        <w:rPr>
          <w:rFonts w:ascii="Calibri" w:hAnsi="Calibri" w:cs="Arial"/>
          <w:sz w:val="22"/>
          <w:szCs w:val="22"/>
        </w:rPr>
        <w:t>physical location</w:t>
      </w:r>
      <w:r w:rsidR="008C14E3">
        <w:rPr>
          <w:rFonts w:ascii="Calibri" w:hAnsi="Calibri" w:cs="Arial"/>
          <w:sz w:val="22"/>
          <w:szCs w:val="22"/>
        </w:rPr>
        <w:t xml:space="preserve">s; however, there is a funding cap of </w:t>
      </w:r>
      <w:r w:rsidR="00702CBA" w:rsidRPr="00702CBA">
        <w:rPr>
          <w:rFonts w:ascii="Calibri" w:hAnsi="Calibri" w:cs="Arial"/>
          <w:sz w:val="22"/>
          <w:szCs w:val="22"/>
        </w:rPr>
        <w:t>$1,</w:t>
      </w:r>
      <w:r w:rsidR="00890CA3">
        <w:rPr>
          <w:rFonts w:ascii="Calibri" w:hAnsi="Calibri" w:cs="Arial"/>
          <w:sz w:val="22"/>
          <w:szCs w:val="22"/>
        </w:rPr>
        <w:t>0</w:t>
      </w:r>
      <w:r w:rsidR="00702CBA" w:rsidRPr="00702CBA">
        <w:rPr>
          <w:rFonts w:ascii="Calibri" w:hAnsi="Calibri" w:cs="Arial"/>
          <w:sz w:val="22"/>
          <w:szCs w:val="22"/>
        </w:rPr>
        <w:t>00</w:t>
      </w:r>
      <w:r w:rsidR="008C14E3">
        <w:rPr>
          <w:rFonts w:ascii="Calibri" w:hAnsi="Calibri" w:cs="Arial"/>
          <w:sz w:val="22"/>
          <w:szCs w:val="22"/>
        </w:rPr>
        <w:t xml:space="preserve"> per organization. One application per physical location should be submitted. </w:t>
      </w:r>
      <w:r>
        <w:rPr>
          <w:rFonts w:ascii="Calibri" w:hAnsi="Calibri" w:cs="Arial"/>
          <w:sz w:val="22"/>
          <w:szCs w:val="22"/>
        </w:rPr>
        <w:t xml:space="preserve">Up to ten </w:t>
      </w:r>
      <w:r w:rsidRPr="000B2FAC">
        <w:rPr>
          <w:rFonts w:ascii="Calibri" w:hAnsi="Calibri" w:cs="Arial"/>
          <w:color w:val="000000"/>
          <w:sz w:val="22"/>
          <w:szCs w:val="22"/>
        </w:rPr>
        <w:t xml:space="preserve">applicants </w:t>
      </w:r>
      <w:r w:rsidR="00521F07">
        <w:rPr>
          <w:rFonts w:ascii="Calibri" w:hAnsi="Calibri" w:cs="Arial"/>
          <w:color w:val="000000"/>
          <w:sz w:val="22"/>
          <w:szCs w:val="22"/>
        </w:rPr>
        <w:t xml:space="preserve">will be </w:t>
      </w:r>
      <w:r>
        <w:rPr>
          <w:rFonts w:ascii="Calibri" w:hAnsi="Calibri" w:cs="Arial"/>
          <w:color w:val="000000"/>
          <w:sz w:val="22"/>
          <w:szCs w:val="22"/>
        </w:rPr>
        <w:t>funded.</w:t>
      </w:r>
      <w:r w:rsidRPr="000B2FAC">
        <w:rPr>
          <w:rFonts w:ascii="Calibri" w:hAnsi="Calibri" w:cs="Arial"/>
          <w:color w:val="000000"/>
          <w:sz w:val="22"/>
          <w:szCs w:val="22"/>
        </w:rPr>
        <w:t xml:space="preserve"> </w:t>
      </w:r>
      <w:r w:rsidRPr="008A5989">
        <w:rPr>
          <w:rFonts w:ascii="Calibri" w:hAnsi="Calibri" w:cs="Arial"/>
          <w:color w:val="000000"/>
          <w:sz w:val="22"/>
          <w:szCs w:val="22"/>
        </w:rPr>
        <w:t xml:space="preserve">Budget requests should be commensurate with the number of </w:t>
      </w:r>
      <w:r>
        <w:rPr>
          <w:rFonts w:ascii="Calibri" w:hAnsi="Calibri" w:cs="Arial"/>
          <w:color w:val="000000"/>
          <w:sz w:val="22"/>
          <w:szCs w:val="22"/>
        </w:rPr>
        <w:t xml:space="preserve">strategies proposed </w:t>
      </w:r>
      <w:r w:rsidRPr="008A5989">
        <w:rPr>
          <w:rFonts w:ascii="Calibri" w:hAnsi="Calibri" w:cs="Arial"/>
          <w:color w:val="000000"/>
          <w:sz w:val="22"/>
          <w:szCs w:val="22"/>
        </w:rPr>
        <w:t>and total number of individuals impacted.</w:t>
      </w:r>
    </w:p>
    <w:p w14:paraId="0A28DECC" w14:textId="77777777" w:rsidR="00481B96" w:rsidRPr="003D27F7" w:rsidRDefault="00481B96" w:rsidP="00651073">
      <w:pPr>
        <w:rPr>
          <w:rFonts w:ascii="Calibri" w:hAnsi="Calibri" w:cs="Arial"/>
          <w:color w:val="000000"/>
          <w:sz w:val="16"/>
          <w:szCs w:val="16"/>
        </w:rPr>
      </w:pPr>
    </w:p>
    <w:p w14:paraId="5CF7DE19" w14:textId="77777777" w:rsidR="00624BE5" w:rsidRDefault="00481B96" w:rsidP="00651073">
      <w:pPr>
        <w:rPr>
          <w:rFonts w:ascii="Calibri" w:hAnsi="Calibri" w:cs="Arial"/>
          <w:color w:val="000000"/>
          <w:sz w:val="22"/>
          <w:szCs w:val="22"/>
        </w:rPr>
      </w:pPr>
      <w:r w:rsidRPr="00624BE5">
        <w:rPr>
          <w:rFonts w:ascii="Calibri" w:hAnsi="Calibri" w:cs="Arial"/>
          <w:b/>
          <w:color w:val="000000"/>
          <w:sz w:val="22"/>
          <w:szCs w:val="22"/>
          <w:u w:val="single"/>
        </w:rPr>
        <w:t>Funding Parameters</w:t>
      </w:r>
      <w:r w:rsidRPr="00F02185">
        <w:rPr>
          <w:rFonts w:ascii="Calibri" w:hAnsi="Calibri" w:cs="Arial"/>
          <w:b/>
          <w:color w:val="000000"/>
          <w:sz w:val="22"/>
          <w:szCs w:val="22"/>
        </w:rPr>
        <w:t>:</w:t>
      </w:r>
      <w:r>
        <w:rPr>
          <w:rFonts w:ascii="Calibri" w:hAnsi="Calibri" w:cs="Arial"/>
          <w:color w:val="000000"/>
          <w:sz w:val="22"/>
          <w:szCs w:val="22"/>
        </w:rPr>
        <w:t xml:space="preserve"> </w:t>
      </w:r>
    </w:p>
    <w:p w14:paraId="1012C11D" w14:textId="3B182CFC" w:rsidR="00EC4688" w:rsidRPr="00EC4688" w:rsidRDefault="00624BE5" w:rsidP="00EC4688">
      <w:pPr>
        <w:numPr>
          <w:ilvl w:val="0"/>
          <w:numId w:val="37"/>
        </w:numPr>
        <w:rPr>
          <w:rFonts w:ascii="Calibri" w:hAnsi="Calibri" w:cs="Arial"/>
          <w:sz w:val="22"/>
          <w:szCs w:val="22"/>
        </w:rPr>
      </w:pPr>
      <w:r w:rsidRPr="003710EB">
        <w:rPr>
          <w:rFonts w:ascii="Calibri" w:hAnsi="Calibri" w:cs="Arial"/>
          <w:sz w:val="22"/>
          <w:szCs w:val="22"/>
        </w:rPr>
        <w:t xml:space="preserve">Child care programs are </w:t>
      </w:r>
      <w:r w:rsidRPr="003710EB">
        <w:rPr>
          <w:rFonts w:ascii="Calibri" w:hAnsi="Calibri" w:cs="Arial"/>
          <w:sz w:val="22"/>
          <w:szCs w:val="22"/>
          <w:u w:val="single"/>
        </w:rPr>
        <w:t>required</w:t>
      </w:r>
      <w:r w:rsidRPr="003710EB">
        <w:rPr>
          <w:rFonts w:ascii="Calibri" w:hAnsi="Calibri" w:cs="Arial"/>
          <w:sz w:val="22"/>
          <w:szCs w:val="22"/>
        </w:rPr>
        <w:t xml:space="preserve"> to adopt </w:t>
      </w:r>
      <w:r w:rsidR="00B13C89">
        <w:rPr>
          <w:rFonts w:ascii="Calibri" w:hAnsi="Calibri" w:cs="Arial"/>
          <w:sz w:val="22"/>
          <w:szCs w:val="22"/>
        </w:rPr>
        <w:t xml:space="preserve">or update </w:t>
      </w:r>
      <w:r w:rsidRPr="003710EB">
        <w:rPr>
          <w:rFonts w:ascii="Calibri" w:hAnsi="Calibri" w:cs="Arial"/>
          <w:sz w:val="22"/>
          <w:szCs w:val="22"/>
        </w:rPr>
        <w:t>a UV protection/sun safety policy and implement sun safety stra</w:t>
      </w:r>
      <w:r w:rsidR="001B62BD">
        <w:rPr>
          <w:rFonts w:ascii="Calibri" w:hAnsi="Calibri" w:cs="Arial"/>
          <w:sz w:val="22"/>
          <w:szCs w:val="22"/>
        </w:rPr>
        <w:t xml:space="preserve">tegies that support the policy. </w:t>
      </w:r>
    </w:p>
    <w:p w14:paraId="06D1CF55" w14:textId="0169E044" w:rsidR="00624BE5" w:rsidRPr="009E0431" w:rsidRDefault="00624BE5" w:rsidP="009967F4">
      <w:pPr>
        <w:numPr>
          <w:ilvl w:val="0"/>
          <w:numId w:val="37"/>
        </w:numPr>
        <w:rPr>
          <w:rFonts w:ascii="Calibri" w:hAnsi="Calibri" w:cs="Arial"/>
          <w:sz w:val="22"/>
          <w:szCs w:val="22"/>
        </w:rPr>
      </w:pPr>
      <w:r w:rsidRPr="009E0431">
        <w:rPr>
          <w:rFonts w:ascii="Calibri" w:hAnsi="Calibri" w:cs="Arial"/>
          <w:sz w:val="22"/>
          <w:szCs w:val="22"/>
        </w:rPr>
        <w:t xml:space="preserve">Funding should be used to enhance sustainable sun safety policy, system, and environment changes. </w:t>
      </w:r>
      <w:r w:rsidR="00FC48B5">
        <w:rPr>
          <w:rFonts w:ascii="Calibri" w:hAnsi="Calibri" w:cs="Arial"/>
          <w:sz w:val="22"/>
          <w:szCs w:val="22"/>
        </w:rPr>
        <w:t>Changes,</w:t>
      </w:r>
      <w:r w:rsidR="00EC4688">
        <w:rPr>
          <w:rFonts w:ascii="Calibri" w:hAnsi="Calibri" w:cs="Arial"/>
          <w:sz w:val="22"/>
          <w:szCs w:val="22"/>
        </w:rPr>
        <w:t xml:space="preserve"> including </w:t>
      </w:r>
      <w:r w:rsidR="00FC48B5">
        <w:rPr>
          <w:rFonts w:ascii="Calibri" w:hAnsi="Calibri" w:cs="Arial"/>
          <w:sz w:val="22"/>
          <w:szCs w:val="22"/>
        </w:rPr>
        <w:t xml:space="preserve">the provision of </w:t>
      </w:r>
      <w:r w:rsidR="00EC4688">
        <w:rPr>
          <w:rFonts w:ascii="Calibri" w:hAnsi="Calibri" w:cs="Arial"/>
          <w:sz w:val="22"/>
          <w:szCs w:val="22"/>
        </w:rPr>
        <w:t>shade cover, application and reapplication of sunscreen, and engagement of parents in po</w:t>
      </w:r>
      <w:r w:rsidR="00FC48B5">
        <w:rPr>
          <w:rFonts w:ascii="Calibri" w:hAnsi="Calibri" w:cs="Arial"/>
          <w:sz w:val="22"/>
          <w:szCs w:val="22"/>
        </w:rPr>
        <w:t>licy changes through a parent permission form are evidence-based strategies recommended for a sun safe child care program.</w:t>
      </w:r>
    </w:p>
    <w:p w14:paraId="3A0BA108" w14:textId="77777777" w:rsidR="00C81ED4" w:rsidRPr="009E0431" w:rsidRDefault="00C81ED4" w:rsidP="009967F4">
      <w:pPr>
        <w:numPr>
          <w:ilvl w:val="0"/>
          <w:numId w:val="37"/>
        </w:numPr>
        <w:rPr>
          <w:rFonts w:ascii="Calibri" w:hAnsi="Calibri" w:cs="Arial"/>
          <w:sz w:val="22"/>
          <w:szCs w:val="22"/>
        </w:rPr>
      </w:pPr>
      <w:r w:rsidRPr="009E0431">
        <w:rPr>
          <w:rFonts w:ascii="Calibri" w:hAnsi="Calibri"/>
          <w:sz w:val="22"/>
          <w:szCs w:val="22"/>
        </w:rPr>
        <w:t xml:space="preserve">Project activities </w:t>
      </w:r>
      <w:r w:rsidRPr="009E0431">
        <w:rPr>
          <w:rFonts w:ascii="Calibri" w:hAnsi="Calibri"/>
          <w:sz w:val="22"/>
          <w:szCs w:val="22"/>
          <w:u w:val="single"/>
        </w:rPr>
        <w:t>must occur within South Dakota</w:t>
      </w:r>
      <w:r w:rsidRPr="009E0431">
        <w:rPr>
          <w:rFonts w:ascii="Calibri" w:hAnsi="Calibri"/>
          <w:sz w:val="22"/>
          <w:szCs w:val="22"/>
        </w:rPr>
        <w:t xml:space="preserve"> and </w:t>
      </w:r>
      <w:r w:rsidRPr="009E0431">
        <w:rPr>
          <w:rFonts w:ascii="Calibri" w:hAnsi="Calibri"/>
          <w:sz w:val="22"/>
          <w:szCs w:val="22"/>
          <w:u w:val="single"/>
        </w:rPr>
        <w:t>serve South Dakotans</w:t>
      </w:r>
      <w:r w:rsidRPr="009E0431">
        <w:rPr>
          <w:rFonts w:ascii="Calibri" w:hAnsi="Calibri"/>
          <w:sz w:val="22"/>
          <w:szCs w:val="22"/>
        </w:rPr>
        <w:t>.</w:t>
      </w:r>
    </w:p>
    <w:p w14:paraId="6B2D8FBD" w14:textId="77777777" w:rsidR="00EA6D78" w:rsidRPr="003D27F7" w:rsidRDefault="00EA6D78" w:rsidP="00651073">
      <w:pPr>
        <w:rPr>
          <w:rFonts w:ascii="Calibri" w:hAnsi="Calibri"/>
          <w:b/>
          <w:sz w:val="16"/>
          <w:szCs w:val="16"/>
        </w:rPr>
      </w:pPr>
    </w:p>
    <w:p w14:paraId="4DF02BB6" w14:textId="795D6E37" w:rsidR="00497361" w:rsidRPr="00497361" w:rsidRDefault="00651073" w:rsidP="00497361">
      <w:pPr>
        <w:rPr>
          <w:rFonts w:ascii="Calibri" w:hAnsi="Calibri" w:cs="Arial"/>
          <w:sz w:val="22"/>
          <w:szCs w:val="22"/>
        </w:rPr>
      </w:pPr>
      <w:r w:rsidRPr="007430CB">
        <w:rPr>
          <w:rFonts w:ascii="Calibri" w:hAnsi="Calibri" w:cs="Arial"/>
          <w:b/>
          <w:sz w:val="22"/>
          <w:szCs w:val="22"/>
          <w:u w:val="single"/>
        </w:rPr>
        <w:t>Policy Development</w:t>
      </w:r>
      <w:r w:rsidR="00481B96">
        <w:rPr>
          <w:rFonts w:ascii="Calibri" w:hAnsi="Calibri" w:cs="Arial"/>
          <w:b/>
          <w:sz w:val="22"/>
          <w:szCs w:val="22"/>
        </w:rPr>
        <w:t>:</w:t>
      </w:r>
      <w:r w:rsidR="00481B96">
        <w:rPr>
          <w:rFonts w:ascii="Calibri" w:hAnsi="Calibri" w:cs="Arial"/>
          <w:sz w:val="22"/>
          <w:szCs w:val="22"/>
        </w:rPr>
        <w:t xml:space="preserve"> </w:t>
      </w:r>
      <w:r w:rsidR="003A16C0" w:rsidRPr="000B2FAC">
        <w:rPr>
          <w:rFonts w:ascii="Calibri" w:hAnsi="Calibri" w:cs="Arial"/>
          <w:sz w:val="22"/>
          <w:szCs w:val="22"/>
        </w:rPr>
        <w:t xml:space="preserve">The </w:t>
      </w:r>
      <w:r w:rsidR="008367DF" w:rsidRPr="000B2FAC">
        <w:rPr>
          <w:rFonts w:ascii="Calibri" w:hAnsi="Calibri" w:cs="Arial"/>
          <w:sz w:val="22"/>
          <w:szCs w:val="22"/>
        </w:rPr>
        <w:t>SD DOH</w:t>
      </w:r>
      <w:r w:rsidR="00EC717C" w:rsidRPr="000B2FAC">
        <w:rPr>
          <w:rFonts w:ascii="Calibri" w:hAnsi="Calibri" w:cs="Arial"/>
          <w:sz w:val="22"/>
          <w:szCs w:val="22"/>
        </w:rPr>
        <w:t xml:space="preserve"> </w:t>
      </w:r>
      <w:r w:rsidR="00497361" w:rsidRPr="00497361">
        <w:rPr>
          <w:rFonts w:ascii="Calibri" w:hAnsi="Calibri" w:cs="Arial"/>
          <w:sz w:val="22"/>
          <w:szCs w:val="22"/>
        </w:rPr>
        <w:t xml:space="preserve">has developed </w:t>
      </w:r>
      <w:r w:rsidR="003A16C0" w:rsidRPr="000B2FAC">
        <w:rPr>
          <w:rFonts w:ascii="Calibri" w:hAnsi="Calibri" w:cs="Arial"/>
          <w:sz w:val="22"/>
          <w:szCs w:val="22"/>
        </w:rPr>
        <w:t xml:space="preserve">a </w:t>
      </w:r>
      <w:r w:rsidR="00624BE5" w:rsidRPr="00624BE5">
        <w:rPr>
          <w:rFonts w:ascii="Calibri" w:hAnsi="Calibri" w:cs="Arial"/>
          <w:i/>
          <w:sz w:val="22"/>
          <w:szCs w:val="22"/>
        </w:rPr>
        <w:t>Sun Safety for Child Care Programs Model Policy</w:t>
      </w:r>
      <w:r w:rsidR="00747737" w:rsidRPr="000B2FAC">
        <w:rPr>
          <w:rFonts w:ascii="Calibri" w:hAnsi="Calibri" w:cs="Arial"/>
          <w:sz w:val="22"/>
          <w:szCs w:val="22"/>
        </w:rPr>
        <w:t xml:space="preserve"> </w:t>
      </w:r>
      <w:r w:rsidRPr="000B2FAC">
        <w:rPr>
          <w:rFonts w:ascii="Calibri" w:hAnsi="Calibri" w:cs="Arial"/>
          <w:sz w:val="22"/>
          <w:szCs w:val="22"/>
        </w:rPr>
        <w:t xml:space="preserve">to </w:t>
      </w:r>
      <w:r w:rsidR="005F4251" w:rsidRPr="000B2FAC">
        <w:rPr>
          <w:rFonts w:ascii="Calibri" w:hAnsi="Calibri" w:cs="Arial"/>
          <w:sz w:val="22"/>
          <w:szCs w:val="22"/>
        </w:rPr>
        <w:t xml:space="preserve">guide </w:t>
      </w:r>
      <w:r w:rsidRPr="000B2FAC">
        <w:rPr>
          <w:rFonts w:ascii="Calibri" w:hAnsi="Calibri" w:cs="Arial"/>
          <w:sz w:val="22"/>
          <w:szCs w:val="22"/>
        </w:rPr>
        <w:t xml:space="preserve">policy </w:t>
      </w:r>
      <w:r w:rsidR="00603774" w:rsidRPr="000B2FAC">
        <w:rPr>
          <w:rFonts w:ascii="Calibri" w:hAnsi="Calibri" w:cs="Arial"/>
          <w:sz w:val="22"/>
          <w:szCs w:val="22"/>
        </w:rPr>
        <w:t xml:space="preserve">development and </w:t>
      </w:r>
      <w:r w:rsidRPr="000B2FAC">
        <w:rPr>
          <w:rFonts w:ascii="Calibri" w:hAnsi="Calibri" w:cs="Arial"/>
          <w:sz w:val="22"/>
          <w:szCs w:val="22"/>
        </w:rPr>
        <w:t>adoption</w:t>
      </w:r>
      <w:r w:rsidR="003A16C0" w:rsidRPr="000B2FAC">
        <w:rPr>
          <w:rFonts w:ascii="Calibri" w:hAnsi="Calibri" w:cs="Arial"/>
          <w:sz w:val="22"/>
          <w:szCs w:val="22"/>
        </w:rPr>
        <w:t xml:space="preserve">. </w:t>
      </w:r>
      <w:r w:rsidR="00497361" w:rsidRPr="00497361">
        <w:rPr>
          <w:rFonts w:ascii="Calibri" w:hAnsi="Calibri" w:cs="Arial"/>
          <w:sz w:val="22"/>
          <w:szCs w:val="22"/>
        </w:rPr>
        <w:t xml:space="preserve">The model policy is available for download at </w:t>
      </w:r>
      <w:hyperlink r:id="rId11" w:history="1">
        <w:r w:rsidR="00A93AC6" w:rsidRPr="00942399">
          <w:rPr>
            <w:rStyle w:val="Hyperlink"/>
            <w:rFonts w:ascii="Calibri" w:hAnsi="Calibri" w:cs="Arial"/>
            <w:sz w:val="22"/>
            <w:szCs w:val="22"/>
          </w:rPr>
          <w:t>http://goodandhealthysd.org/childcare/policies/</w:t>
        </w:r>
      </w:hyperlink>
      <w:r w:rsidR="00497361" w:rsidRPr="00497361">
        <w:rPr>
          <w:rFonts w:ascii="Calibri" w:hAnsi="Calibri" w:cs="Arial"/>
          <w:sz w:val="22"/>
          <w:szCs w:val="22"/>
        </w:rPr>
        <w:t xml:space="preserve">. </w:t>
      </w:r>
      <w:r w:rsidR="00497361">
        <w:rPr>
          <w:rFonts w:ascii="Calibri" w:hAnsi="Calibri" w:cs="Arial"/>
          <w:sz w:val="22"/>
          <w:szCs w:val="22"/>
        </w:rPr>
        <w:t>Programs</w:t>
      </w:r>
      <w:r w:rsidR="00497361" w:rsidRPr="00497361">
        <w:rPr>
          <w:rFonts w:ascii="Calibri" w:hAnsi="Calibri" w:cs="Arial"/>
          <w:sz w:val="22"/>
          <w:szCs w:val="22"/>
        </w:rPr>
        <w:t xml:space="preserve"> applying for funding will use this </w:t>
      </w:r>
      <w:r w:rsidR="00A93AC6">
        <w:rPr>
          <w:rFonts w:ascii="Calibri" w:hAnsi="Calibri" w:cs="Arial"/>
          <w:sz w:val="22"/>
          <w:szCs w:val="22"/>
        </w:rPr>
        <w:t>model policy</w:t>
      </w:r>
      <w:r w:rsidR="00497361" w:rsidRPr="00497361">
        <w:rPr>
          <w:rFonts w:ascii="Calibri" w:hAnsi="Calibri" w:cs="Arial"/>
          <w:sz w:val="22"/>
          <w:szCs w:val="22"/>
        </w:rPr>
        <w:t xml:space="preserve"> as a guide for developing a </w:t>
      </w:r>
      <w:r w:rsidR="00497361">
        <w:rPr>
          <w:rFonts w:ascii="Calibri" w:hAnsi="Calibri" w:cs="Arial"/>
          <w:sz w:val="22"/>
          <w:szCs w:val="22"/>
        </w:rPr>
        <w:t>sun safety policy</w:t>
      </w:r>
      <w:r w:rsidR="00497361" w:rsidRPr="00497361">
        <w:rPr>
          <w:rFonts w:ascii="Calibri" w:hAnsi="Calibri" w:cs="Arial"/>
          <w:sz w:val="22"/>
          <w:szCs w:val="22"/>
        </w:rPr>
        <w:t xml:space="preserve">.  </w:t>
      </w:r>
    </w:p>
    <w:p w14:paraId="11C9CE3F" w14:textId="77777777" w:rsidR="00603774" w:rsidRPr="000B2FAC" w:rsidRDefault="00603774" w:rsidP="003A16C0">
      <w:pPr>
        <w:rPr>
          <w:rFonts w:ascii="Calibri" w:hAnsi="Calibri" w:cs="Arial"/>
          <w:sz w:val="16"/>
          <w:szCs w:val="16"/>
        </w:rPr>
      </w:pPr>
    </w:p>
    <w:p w14:paraId="05F9F44C" w14:textId="78A640B4" w:rsidR="000B3801" w:rsidRDefault="006C1B88" w:rsidP="00651073">
      <w:pPr>
        <w:rPr>
          <w:rFonts w:ascii="Calibri" w:hAnsi="Calibri" w:cs="Arial"/>
          <w:sz w:val="22"/>
          <w:szCs w:val="22"/>
        </w:rPr>
      </w:pPr>
      <w:r w:rsidRPr="00026578">
        <w:rPr>
          <w:rFonts w:ascii="Calibri" w:hAnsi="Calibri" w:cs="Arial"/>
          <w:b/>
          <w:sz w:val="22"/>
          <w:szCs w:val="22"/>
          <w:u w:val="single"/>
        </w:rPr>
        <w:t>Sun Safety Strategies</w:t>
      </w:r>
      <w:r w:rsidRPr="00F02185">
        <w:rPr>
          <w:rFonts w:ascii="Calibri" w:hAnsi="Calibri" w:cs="Arial"/>
          <w:b/>
          <w:sz w:val="22"/>
          <w:szCs w:val="22"/>
        </w:rPr>
        <w:t>:</w:t>
      </w:r>
      <w:r>
        <w:rPr>
          <w:rFonts w:ascii="Calibri" w:hAnsi="Calibri" w:cs="Arial"/>
          <w:sz w:val="22"/>
          <w:szCs w:val="22"/>
        </w:rPr>
        <w:t xml:space="preserve"> </w:t>
      </w:r>
      <w:r w:rsidR="00624BE5">
        <w:rPr>
          <w:rFonts w:ascii="Calibri" w:hAnsi="Calibri" w:cs="Arial"/>
          <w:sz w:val="22"/>
          <w:szCs w:val="22"/>
        </w:rPr>
        <w:t>Programs</w:t>
      </w:r>
      <w:r w:rsidR="008B19F5">
        <w:rPr>
          <w:rFonts w:ascii="Calibri" w:hAnsi="Calibri" w:cs="Arial"/>
          <w:sz w:val="22"/>
          <w:szCs w:val="22"/>
        </w:rPr>
        <w:t xml:space="preserve"> are required to implement </w:t>
      </w:r>
      <w:r w:rsidR="008117F0">
        <w:rPr>
          <w:rFonts w:ascii="Calibri" w:hAnsi="Calibri" w:cs="Arial"/>
          <w:sz w:val="22"/>
          <w:szCs w:val="22"/>
        </w:rPr>
        <w:t xml:space="preserve">evidence-based </w:t>
      </w:r>
      <w:r w:rsidR="008B19F5">
        <w:rPr>
          <w:rFonts w:ascii="Calibri" w:hAnsi="Calibri" w:cs="Arial"/>
          <w:sz w:val="22"/>
          <w:szCs w:val="22"/>
        </w:rPr>
        <w:t xml:space="preserve">strategies that support the </w:t>
      </w:r>
      <w:r w:rsidR="00624BE5">
        <w:rPr>
          <w:rFonts w:ascii="Calibri" w:hAnsi="Calibri" w:cs="Arial"/>
          <w:sz w:val="22"/>
          <w:szCs w:val="22"/>
        </w:rPr>
        <w:t>policy</w:t>
      </w:r>
      <w:r w:rsidR="008B19F5">
        <w:rPr>
          <w:rFonts w:ascii="Calibri" w:hAnsi="Calibri" w:cs="Arial"/>
          <w:sz w:val="22"/>
          <w:szCs w:val="22"/>
        </w:rPr>
        <w:t>. Examples</w:t>
      </w:r>
      <w:r w:rsidR="00FC48B5">
        <w:rPr>
          <w:rFonts w:ascii="Calibri" w:hAnsi="Calibri" w:cs="Arial"/>
          <w:sz w:val="22"/>
          <w:szCs w:val="22"/>
        </w:rPr>
        <w:t xml:space="preserve"> </w:t>
      </w:r>
      <w:r w:rsidR="00A21A08">
        <w:rPr>
          <w:rFonts w:ascii="Calibri" w:hAnsi="Calibri" w:cs="Arial"/>
          <w:sz w:val="22"/>
          <w:szCs w:val="22"/>
        </w:rPr>
        <w:t xml:space="preserve">of </w:t>
      </w:r>
      <w:r w:rsidR="00FC48B5">
        <w:rPr>
          <w:rFonts w:ascii="Calibri" w:hAnsi="Calibri" w:cs="Arial"/>
          <w:sz w:val="22"/>
          <w:szCs w:val="22"/>
        </w:rPr>
        <w:t xml:space="preserve">recommended </w:t>
      </w:r>
      <w:r w:rsidR="008B19F5">
        <w:rPr>
          <w:rFonts w:ascii="Calibri" w:hAnsi="Calibri" w:cs="Arial"/>
          <w:sz w:val="22"/>
          <w:szCs w:val="22"/>
        </w:rPr>
        <w:t>strategies includ</w:t>
      </w:r>
      <w:r w:rsidR="00026578">
        <w:rPr>
          <w:rFonts w:ascii="Calibri" w:hAnsi="Calibri" w:cs="Arial"/>
          <w:sz w:val="22"/>
          <w:szCs w:val="22"/>
        </w:rPr>
        <w:t>e</w:t>
      </w:r>
      <w:r w:rsidR="008B19F5">
        <w:rPr>
          <w:rFonts w:ascii="Calibri" w:hAnsi="Calibri" w:cs="Arial"/>
          <w:sz w:val="22"/>
          <w:szCs w:val="22"/>
        </w:rPr>
        <w:t xml:space="preserve"> the following:</w:t>
      </w:r>
    </w:p>
    <w:p w14:paraId="611DBDEE" w14:textId="4FCE4672" w:rsidR="00EF0870" w:rsidRPr="000B2FAC" w:rsidRDefault="008117F0" w:rsidP="009967F4">
      <w:pPr>
        <w:pStyle w:val="ListParagraph"/>
        <w:numPr>
          <w:ilvl w:val="0"/>
          <w:numId w:val="38"/>
        </w:numPr>
        <w:rPr>
          <w:rFonts w:ascii="Calibri" w:hAnsi="Calibri" w:cs="Arial"/>
          <w:sz w:val="22"/>
          <w:szCs w:val="22"/>
        </w:rPr>
      </w:pPr>
      <w:r w:rsidRPr="00171463">
        <w:rPr>
          <w:rFonts w:ascii="Calibri" w:hAnsi="Calibri" w:cs="Arial"/>
          <w:b/>
          <w:sz w:val="22"/>
          <w:szCs w:val="22"/>
        </w:rPr>
        <w:t>Environmental approaches</w:t>
      </w:r>
      <w:r w:rsidRPr="008117F0">
        <w:rPr>
          <w:rFonts w:ascii="Calibri" w:hAnsi="Calibri" w:cs="Arial"/>
          <w:sz w:val="22"/>
          <w:szCs w:val="22"/>
        </w:rPr>
        <w:t xml:space="preserve"> to encourage sun protection </w:t>
      </w:r>
      <w:r w:rsidR="00F23540">
        <w:rPr>
          <w:rFonts w:ascii="Calibri" w:hAnsi="Calibri" w:cs="Arial"/>
          <w:sz w:val="22"/>
          <w:szCs w:val="22"/>
        </w:rPr>
        <w:t xml:space="preserve">(e.g. </w:t>
      </w:r>
      <w:r w:rsidR="00FC48B5">
        <w:rPr>
          <w:rFonts w:ascii="Calibri" w:hAnsi="Calibri" w:cs="Arial"/>
          <w:sz w:val="22"/>
          <w:szCs w:val="22"/>
        </w:rPr>
        <w:t xml:space="preserve">provide, apply and reapply </w:t>
      </w:r>
      <w:r w:rsidR="00F23540">
        <w:rPr>
          <w:rFonts w:ascii="Calibri" w:hAnsi="Calibri" w:cs="Arial"/>
          <w:sz w:val="22"/>
          <w:szCs w:val="22"/>
        </w:rPr>
        <w:t>sunscreen</w:t>
      </w:r>
      <w:r w:rsidR="00FC48B5">
        <w:rPr>
          <w:rFonts w:ascii="Calibri" w:hAnsi="Calibri" w:cs="Arial"/>
          <w:sz w:val="22"/>
          <w:szCs w:val="22"/>
        </w:rPr>
        <w:t>, sunglasses,</w:t>
      </w:r>
      <w:r w:rsidR="007430CB">
        <w:rPr>
          <w:rFonts w:ascii="Calibri" w:hAnsi="Calibri" w:cs="Arial"/>
          <w:sz w:val="22"/>
          <w:szCs w:val="22"/>
        </w:rPr>
        <w:t xml:space="preserve"> </w:t>
      </w:r>
      <w:r w:rsidR="00FC48B5">
        <w:rPr>
          <w:rFonts w:ascii="Calibri" w:hAnsi="Calibri" w:cs="Arial"/>
          <w:sz w:val="22"/>
          <w:szCs w:val="22"/>
        </w:rPr>
        <w:t>and</w:t>
      </w:r>
      <w:r w:rsidR="004F0F55">
        <w:rPr>
          <w:rFonts w:ascii="Calibri" w:hAnsi="Calibri" w:cs="Arial"/>
          <w:sz w:val="22"/>
          <w:szCs w:val="22"/>
        </w:rPr>
        <w:t xml:space="preserve"> shade supports</w:t>
      </w:r>
      <w:r w:rsidR="005D6DA4">
        <w:rPr>
          <w:rFonts w:ascii="Calibri" w:hAnsi="Calibri" w:cs="Arial"/>
          <w:sz w:val="22"/>
          <w:szCs w:val="22"/>
        </w:rPr>
        <w:t xml:space="preserve"> such as umbrellas and tents</w:t>
      </w:r>
      <w:r w:rsidR="00F23540">
        <w:rPr>
          <w:rFonts w:ascii="Calibri" w:hAnsi="Calibri" w:cs="Arial"/>
          <w:sz w:val="22"/>
          <w:szCs w:val="22"/>
        </w:rPr>
        <w:t>)</w:t>
      </w:r>
    </w:p>
    <w:p w14:paraId="4D0C47C0" w14:textId="43173F5C" w:rsidR="007430CB" w:rsidRDefault="008117F0" w:rsidP="009967F4">
      <w:pPr>
        <w:pStyle w:val="ListParagraph"/>
        <w:numPr>
          <w:ilvl w:val="0"/>
          <w:numId w:val="38"/>
        </w:numPr>
        <w:rPr>
          <w:rFonts w:ascii="Calibri" w:hAnsi="Calibri" w:cs="Arial"/>
          <w:sz w:val="22"/>
          <w:szCs w:val="22"/>
        </w:rPr>
      </w:pPr>
      <w:r w:rsidRPr="007430CB">
        <w:rPr>
          <w:rFonts w:ascii="Calibri" w:hAnsi="Calibri" w:cs="Arial"/>
          <w:b/>
          <w:sz w:val="22"/>
          <w:szCs w:val="22"/>
        </w:rPr>
        <w:t xml:space="preserve">Educational approaches </w:t>
      </w:r>
      <w:r w:rsidR="005D6DA4" w:rsidRPr="007430CB">
        <w:rPr>
          <w:rFonts w:ascii="Calibri" w:hAnsi="Calibri" w:cs="Arial"/>
          <w:sz w:val="22"/>
          <w:szCs w:val="22"/>
        </w:rPr>
        <w:t xml:space="preserve">(e.g. </w:t>
      </w:r>
      <w:r w:rsidRPr="007430CB">
        <w:rPr>
          <w:rFonts w:ascii="Calibri" w:hAnsi="Calibri" w:cs="Arial"/>
          <w:sz w:val="22"/>
          <w:szCs w:val="22"/>
        </w:rPr>
        <w:t>provid</w:t>
      </w:r>
      <w:r w:rsidR="00881EF1">
        <w:rPr>
          <w:rFonts w:ascii="Calibri" w:hAnsi="Calibri" w:cs="Arial"/>
          <w:sz w:val="22"/>
          <w:szCs w:val="22"/>
        </w:rPr>
        <w:t>e</w:t>
      </w:r>
      <w:r w:rsidRPr="007430CB">
        <w:rPr>
          <w:rFonts w:ascii="Calibri" w:hAnsi="Calibri" w:cs="Arial"/>
          <w:sz w:val="22"/>
          <w:szCs w:val="22"/>
        </w:rPr>
        <w:t xml:space="preserve"> informational messages about sun protection</w:t>
      </w:r>
      <w:r w:rsidR="007430CB">
        <w:rPr>
          <w:rFonts w:ascii="Calibri" w:hAnsi="Calibri" w:cs="Arial"/>
          <w:sz w:val="22"/>
          <w:szCs w:val="22"/>
        </w:rPr>
        <w:t xml:space="preserve"> to</w:t>
      </w:r>
      <w:r w:rsidRPr="007430CB">
        <w:rPr>
          <w:rFonts w:ascii="Calibri" w:hAnsi="Calibri" w:cs="Arial"/>
          <w:sz w:val="22"/>
          <w:szCs w:val="22"/>
        </w:rPr>
        <w:t xml:space="preserve"> </w:t>
      </w:r>
      <w:r w:rsidR="007430CB" w:rsidRPr="007430CB">
        <w:rPr>
          <w:rFonts w:ascii="Calibri" w:hAnsi="Calibri" w:cs="Arial"/>
          <w:sz w:val="22"/>
          <w:szCs w:val="22"/>
        </w:rPr>
        <w:t>children</w:t>
      </w:r>
      <w:r w:rsidR="007430CB">
        <w:rPr>
          <w:rFonts w:ascii="Calibri" w:hAnsi="Calibri" w:cs="Arial"/>
          <w:sz w:val="22"/>
          <w:szCs w:val="22"/>
        </w:rPr>
        <w:t xml:space="preserve"> and/or</w:t>
      </w:r>
      <w:r w:rsidR="007430CB" w:rsidRPr="007430CB">
        <w:rPr>
          <w:rFonts w:ascii="Calibri" w:hAnsi="Calibri" w:cs="Arial"/>
          <w:sz w:val="22"/>
          <w:szCs w:val="22"/>
        </w:rPr>
        <w:t xml:space="preserve"> their caregivers (e.g., staff, parents)</w:t>
      </w:r>
      <w:r w:rsidR="00FC48B5">
        <w:rPr>
          <w:rFonts w:ascii="Calibri" w:hAnsi="Calibri" w:cs="Arial"/>
          <w:sz w:val="22"/>
          <w:szCs w:val="22"/>
        </w:rPr>
        <w:t>, parent permission form</w:t>
      </w:r>
      <w:r w:rsidR="00881EF1">
        <w:rPr>
          <w:rFonts w:ascii="Calibri" w:hAnsi="Calibri" w:cs="Arial"/>
          <w:sz w:val="22"/>
          <w:szCs w:val="22"/>
        </w:rPr>
        <w:t>)</w:t>
      </w:r>
    </w:p>
    <w:p w14:paraId="6B2966FD" w14:textId="77777777" w:rsidR="000B3801" w:rsidRPr="003D27F7" w:rsidRDefault="000B3801" w:rsidP="00F02185">
      <w:pPr>
        <w:pStyle w:val="ListParagraph"/>
        <w:ind w:left="0"/>
        <w:rPr>
          <w:i/>
          <w:sz w:val="16"/>
          <w:szCs w:val="16"/>
        </w:rPr>
      </w:pPr>
    </w:p>
    <w:p w14:paraId="2E60FABD" w14:textId="77777777" w:rsidR="007D321B" w:rsidRPr="00CB15F8" w:rsidRDefault="007D321B" w:rsidP="007D321B">
      <w:pPr>
        <w:rPr>
          <w:rFonts w:ascii="Calibri" w:hAnsi="Calibri" w:cs="Arial"/>
          <w:b/>
          <w:sz w:val="22"/>
          <w:szCs w:val="22"/>
        </w:rPr>
      </w:pPr>
      <w:r w:rsidRPr="003D27F7">
        <w:rPr>
          <w:rFonts w:ascii="Calibri" w:hAnsi="Calibri" w:cs="Arial"/>
          <w:b/>
          <w:sz w:val="22"/>
          <w:szCs w:val="22"/>
          <w:u w:val="single"/>
        </w:rPr>
        <w:t xml:space="preserve">Grantee </w:t>
      </w:r>
      <w:r w:rsidR="003D27F7">
        <w:rPr>
          <w:rFonts w:ascii="Calibri" w:hAnsi="Calibri" w:cs="Arial"/>
          <w:b/>
          <w:sz w:val="22"/>
          <w:szCs w:val="22"/>
          <w:u w:val="single"/>
        </w:rPr>
        <w:t>Responsibilities</w:t>
      </w:r>
      <w:r w:rsidRPr="00CB15F8">
        <w:rPr>
          <w:rFonts w:ascii="Calibri" w:hAnsi="Calibri" w:cs="Arial"/>
          <w:b/>
          <w:sz w:val="22"/>
          <w:szCs w:val="22"/>
        </w:rPr>
        <w:t>:</w:t>
      </w:r>
    </w:p>
    <w:p w14:paraId="093A80CA" w14:textId="41FA030F" w:rsidR="00FC48B5" w:rsidRDefault="00FC48B5" w:rsidP="00D24B77">
      <w:pPr>
        <w:pStyle w:val="BodyText"/>
        <w:numPr>
          <w:ilvl w:val="0"/>
          <w:numId w:val="3"/>
        </w:numPr>
        <w:rPr>
          <w:rFonts w:ascii="Calibri" w:hAnsi="Calibri" w:cs="Arial"/>
          <w:sz w:val="22"/>
          <w:szCs w:val="22"/>
        </w:rPr>
      </w:pPr>
      <w:r>
        <w:rPr>
          <w:rFonts w:ascii="Calibri" w:hAnsi="Calibri" w:cs="Arial"/>
          <w:sz w:val="22"/>
          <w:szCs w:val="22"/>
        </w:rPr>
        <w:t xml:space="preserve">Participate in a </w:t>
      </w:r>
      <w:r w:rsidR="009561C3">
        <w:rPr>
          <w:rFonts w:ascii="Calibri" w:hAnsi="Calibri" w:cs="Arial"/>
          <w:sz w:val="22"/>
          <w:szCs w:val="22"/>
        </w:rPr>
        <w:t xml:space="preserve">webinar </w:t>
      </w:r>
      <w:r>
        <w:rPr>
          <w:rFonts w:ascii="Calibri" w:hAnsi="Calibri" w:cs="Arial"/>
          <w:sz w:val="22"/>
          <w:szCs w:val="22"/>
        </w:rPr>
        <w:t xml:space="preserve">training </w:t>
      </w:r>
      <w:r w:rsidR="00A21A08">
        <w:rPr>
          <w:rFonts w:ascii="Calibri" w:hAnsi="Calibri" w:cs="Arial"/>
          <w:sz w:val="22"/>
          <w:szCs w:val="22"/>
        </w:rPr>
        <w:t xml:space="preserve">provided by the SD DOH </w:t>
      </w:r>
      <w:r>
        <w:rPr>
          <w:rFonts w:ascii="Calibri" w:hAnsi="Calibri" w:cs="Arial"/>
          <w:sz w:val="22"/>
          <w:szCs w:val="22"/>
        </w:rPr>
        <w:t xml:space="preserve">regarding sun safety practices and grant project deliverables. </w:t>
      </w:r>
    </w:p>
    <w:p w14:paraId="233527B7" w14:textId="29BBDAF5" w:rsidR="003C3495" w:rsidRDefault="00645A7C" w:rsidP="003C3495">
      <w:pPr>
        <w:pStyle w:val="BodyText"/>
        <w:numPr>
          <w:ilvl w:val="0"/>
          <w:numId w:val="3"/>
        </w:numPr>
        <w:rPr>
          <w:rFonts w:ascii="Calibri" w:hAnsi="Calibri" w:cs="Arial"/>
          <w:sz w:val="22"/>
          <w:szCs w:val="22"/>
        </w:rPr>
      </w:pPr>
      <w:r>
        <w:rPr>
          <w:rFonts w:ascii="Calibri" w:hAnsi="Calibri" w:cs="Arial"/>
          <w:sz w:val="22"/>
          <w:szCs w:val="22"/>
        </w:rPr>
        <w:t>Child care staff and administrator overseeing the project must complete a webinar training in June provided by the SD DOH regarding sun safety practices.</w:t>
      </w:r>
    </w:p>
    <w:p w14:paraId="597FDDD4" w14:textId="196A6F1B" w:rsidR="005D6DA4" w:rsidRPr="003C3495" w:rsidRDefault="00113419" w:rsidP="003C3495">
      <w:pPr>
        <w:pStyle w:val="BodyText"/>
        <w:numPr>
          <w:ilvl w:val="0"/>
          <w:numId w:val="3"/>
        </w:numPr>
        <w:rPr>
          <w:rFonts w:ascii="Calibri" w:hAnsi="Calibri" w:cs="Arial"/>
          <w:sz w:val="22"/>
          <w:szCs w:val="22"/>
        </w:rPr>
      </w:pPr>
      <w:r w:rsidRPr="003C3495">
        <w:rPr>
          <w:rFonts w:ascii="Calibri" w:hAnsi="Calibri" w:cs="Arial"/>
          <w:sz w:val="22"/>
          <w:szCs w:val="22"/>
        </w:rPr>
        <w:t>P</w:t>
      </w:r>
      <w:r w:rsidR="00E51846" w:rsidRPr="003C3495">
        <w:rPr>
          <w:rFonts w:ascii="Calibri" w:hAnsi="Calibri" w:cs="Arial"/>
          <w:sz w:val="22"/>
          <w:szCs w:val="22"/>
        </w:rPr>
        <w:t xml:space="preserve">articipate in </w:t>
      </w:r>
      <w:r w:rsidR="001E0E49" w:rsidRPr="003C3495">
        <w:rPr>
          <w:rFonts w:ascii="Calibri" w:hAnsi="Calibri" w:cs="Arial"/>
          <w:sz w:val="22"/>
          <w:szCs w:val="22"/>
        </w:rPr>
        <w:t xml:space="preserve">monthly </w:t>
      </w:r>
      <w:r w:rsidR="007430CB" w:rsidRPr="003C3495">
        <w:rPr>
          <w:rFonts w:ascii="Calibri" w:hAnsi="Calibri" w:cs="Arial"/>
          <w:sz w:val="22"/>
          <w:szCs w:val="22"/>
        </w:rPr>
        <w:t>technical assistance call</w:t>
      </w:r>
      <w:r w:rsidR="00FE0C15" w:rsidRPr="003C3495">
        <w:rPr>
          <w:rFonts w:ascii="Calibri" w:hAnsi="Calibri" w:cs="Arial"/>
          <w:sz w:val="22"/>
          <w:szCs w:val="22"/>
        </w:rPr>
        <w:t>s</w:t>
      </w:r>
      <w:r w:rsidR="007430CB" w:rsidRPr="003C3495">
        <w:rPr>
          <w:rFonts w:ascii="Calibri" w:hAnsi="Calibri" w:cs="Arial"/>
          <w:sz w:val="22"/>
          <w:szCs w:val="22"/>
        </w:rPr>
        <w:t xml:space="preserve"> </w:t>
      </w:r>
      <w:r w:rsidR="00FC48B5" w:rsidRPr="003C3495">
        <w:rPr>
          <w:rFonts w:ascii="Calibri" w:hAnsi="Calibri" w:cs="Arial"/>
          <w:sz w:val="22"/>
          <w:szCs w:val="22"/>
        </w:rPr>
        <w:t xml:space="preserve">and/or e-mails </w:t>
      </w:r>
      <w:r w:rsidR="007430CB" w:rsidRPr="003C3495">
        <w:rPr>
          <w:rFonts w:ascii="Calibri" w:hAnsi="Calibri" w:cs="Arial"/>
          <w:sz w:val="22"/>
          <w:szCs w:val="22"/>
        </w:rPr>
        <w:t>with SD DOH staff</w:t>
      </w:r>
      <w:r w:rsidR="00CB15F8" w:rsidRPr="003C3495">
        <w:rPr>
          <w:rFonts w:ascii="Calibri" w:hAnsi="Calibri" w:cs="Arial"/>
          <w:sz w:val="22"/>
          <w:szCs w:val="22"/>
        </w:rPr>
        <w:t>.</w:t>
      </w:r>
    </w:p>
    <w:p w14:paraId="4050585D" w14:textId="77777777" w:rsidR="00FC48B5" w:rsidRDefault="00A5086A" w:rsidP="007905F4">
      <w:pPr>
        <w:pStyle w:val="BodyText"/>
        <w:numPr>
          <w:ilvl w:val="0"/>
          <w:numId w:val="3"/>
        </w:numPr>
        <w:rPr>
          <w:rFonts w:ascii="Calibri" w:hAnsi="Calibri" w:cs="Arial"/>
          <w:sz w:val="22"/>
          <w:szCs w:val="22"/>
        </w:rPr>
      </w:pPr>
      <w:r w:rsidRPr="00CB15F8">
        <w:rPr>
          <w:rFonts w:ascii="Calibri" w:hAnsi="Calibri" w:cs="Arial"/>
          <w:sz w:val="22"/>
          <w:szCs w:val="22"/>
        </w:rPr>
        <w:t>Develop</w:t>
      </w:r>
      <w:r w:rsidR="00FC48B5">
        <w:rPr>
          <w:rFonts w:ascii="Calibri" w:hAnsi="Calibri" w:cs="Arial"/>
          <w:sz w:val="22"/>
          <w:szCs w:val="22"/>
        </w:rPr>
        <w:t xml:space="preserve"> and submit a draft of a Sun Safety Policy to </w:t>
      </w:r>
      <w:hyperlink r:id="rId12" w:history="1">
        <w:r w:rsidR="00FC48B5" w:rsidRPr="00933E8A">
          <w:rPr>
            <w:rStyle w:val="Hyperlink"/>
            <w:rFonts w:ascii="Calibri" w:hAnsi="Calibri" w:cs="Arial"/>
            <w:sz w:val="22"/>
            <w:szCs w:val="22"/>
          </w:rPr>
          <w:t>slmelstad.consulting@gmail.com</w:t>
        </w:r>
      </w:hyperlink>
      <w:r w:rsidR="00FC48B5">
        <w:rPr>
          <w:rFonts w:ascii="Calibri" w:hAnsi="Calibri" w:cs="Arial"/>
          <w:sz w:val="22"/>
          <w:szCs w:val="22"/>
        </w:rPr>
        <w:t xml:space="preserve"> for review to ensure it includes recommended sun safety strategies. </w:t>
      </w:r>
    </w:p>
    <w:p w14:paraId="196DFE90" w14:textId="583F1A3F" w:rsidR="007905F4" w:rsidRDefault="00FC48B5" w:rsidP="007905F4">
      <w:pPr>
        <w:pStyle w:val="BodyText"/>
        <w:numPr>
          <w:ilvl w:val="0"/>
          <w:numId w:val="3"/>
        </w:numPr>
        <w:rPr>
          <w:rFonts w:ascii="Calibri" w:hAnsi="Calibri" w:cs="Arial"/>
          <w:sz w:val="22"/>
          <w:szCs w:val="22"/>
        </w:rPr>
      </w:pPr>
      <w:r>
        <w:rPr>
          <w:rFonts w:ascii="Calibri" w:hAnsi="Calibri" w:cs="Arial"/>
          <w:sz w:val="22"/>
          <w:szCs w:val="22"/>
        </w:rPr>
        <w:t>Finalize and i</w:t>
      </w:r>
      <w:r w:rsidR="006E596B" w:rsidRPr="00CB15F8">
        <w:rPr>
          <w:rFonts w:ascii="Calibri" w:hAnsi="Calibri" w:cs="Arial"/>
          <w:sz w:val="22"/>
          <w:szCs w:val="22"/>
        </w:rPr>
        <w:t xml:space="preserve">mplement a </w:t>
      </w:r>
      <w:r w:rsidR="007430CB" w:rsidRPr="007430CB">
        <w:rPr>
          <w:rFonts w:ascii="Calibri" w:hAnsi="Calibri" w:cs="Arial"/>
          <w:sz w:val="22"/>
          <w:szCs w:val="22"/>
        </w:rPr>
        <w:t>Sun Safety</w:t>
      </w:r>
      <w:r w:rsidR="007430CB" w:rsidRPr="00624BE5">
        <w:rPr>
          <w:rFonts w:ascii="Calibri" w:hAnsi="Calibri" w:cs="Arial"/>
          <w:i/>
          <w:sz w:val="22"/>
          <w:szCs w:val="22"/>
        </w:rPr>
        <w:t xml:space="preserve"> </w:t>
      </w:r>
      <w:r w:rsidR="00315F1A" w:rsidRPr="00CB15F8">
        <w:rPr>
          <w:rFonts w:ascii="Calibri" w:hAnsi="Calibri" w:cs="Arial"/>
          <w:sz w:val="22"/>
          <w:szCs w:val="22"/>
        </w:rPr>
        <w:t xml:space="preserve">Policy </w:t>
      </w:r>
      <w:r w:rsidR="00A46555">
        <w:rPr>
          <w:rFonts w:ascii="Calibri" w:hAnsi="Calibri" w:cs="Arial"/>
          <w:sz w:val="22"/>
          <w:szCs w:val="22"/>
        </w:rPr>
        <w:t>no later than</w:t>
      </w:r>
      <w:r w:rsidR="00315F1A" w:rsidRPr="00CB15F8">
        <w:rPr>
          <w:rFonts w:ascii="Calibri" w:hAnsi="Calibri" w:cs="Arial"/>
          <w:sz w:val="22"/>
          <w:szCs w:val="22"/>
        </w:rPr>
        <w:t xml:space="preserve"> </w:t>
      </w:r>
      <w:r>
        <w:rPr>
          <w:rFonts w:ascii="Calibri" w:hAnsi="Calibri" w:cs="Arial"/>
          <w:sz w:val="22"/>
          <w:szCs w:val="22"/>
        </w:rPr>
        <w:t xml:space="preserve">July </w:t>
      </w:r>
      <w:r w:rsidR="006E596B" w:rsidRPr="00CB15F8">
        <w:rPr>
          <w:rFonts w:ascii="Calibri" w:hAnsi="Calibri" w:cs="Arial"/>
          <w:sz w:val="22"/>
          <w:szCs w:val="22"/>
        </w:rPr>
        <w:t>1, 201</w:t>
      </w:r>
      <w:r w:rsidR="00836AC1">
        <w:rPr>
          <w:rFonts w:ascii="Calibri" w:hAnsi="Calibri" w:cs="Arial"/>
          <w:sz w:val="22"/>
          <w:szCs w:val="22"/>
        </w:rPr>
        <w:t>9</w:t>
      </w:r>
      <w:r w:rsidR="00D07D0E">
        <w:rPr>
          <w:rFonts w:ascii="Calibri" w:hAnsi="Calibri" w:cs="Arial"/>
          <w:sz w:val="22"/>
          <w:szCs w:val="22"/>
        </w:rPr>
        <w:t>.</w:t>
      </w:r>
      <w:r w:rsidR="007905F4" w:rsidRPr="007905F4">
        <w:t xml:space="preserve"> </w:t>
      </w:r>
      <w:r w:rsidR="007905F4" w:rsidRPr="007905F4">
        <w:rPr>
          <w:rFonts w:ascii="Calibri" w:hAnsi="Calibri" w:cs="Arial"/>
          <w:sz w:val="22"/>
          <w:szCs w:val="22"/>
        </w:rPr>
        <w:t>Share policy with SD DOH</w:t>
      </w:r>
      <w:r w:rsidR="007905F4">
        <w:rPr>
          <w:rFonts w:ascii="Calibri" w:hAnsi="Calibri" w:cs="Arial"/>
          <w:sz w:val="22"/>
          <w:szCs w:val="22"/>
        </w:rPr>
        <w:t>.</w:t>
      </w:r>
    </w:p>
    <w:p w14:paraId="055D6872" w14:textId="77777777" w:rsidR="009F6C1D" w:rsidRDefault="009F6C1D" w:rsidP="009F6C1D">
      <w:pPr>
        <w:pStyle w:val="BodyText"/>
        <w:numPr>
          <w:ilvl w:val="0"/>
          <w:numId w:val="3"/>
        </w:numPr>
        <w:rPr>
          <w:rFonts w:ascii="Calibri" w:hAnsi="Calibri" w:cs="Arial"/>
          <w:sz w:val="22"/>
          <w:szCs w:val="22"/>
        </w:rPr>
      </w:pPr>
      <w:r>
        <w:rPr>
          <w:rFonts w:ascii="Calibri" w:hAnsi="Calibri" w:cs="Arial"/>
          <w:sz w:val="22"/>
          <w:szCs w:val="22"/>
        </w:rPr>
        <w:lastRenderedPageBreak/>
        <w:t xml:space="preserve">If available, submit photos of environmental and educational approaches, e.g., outdoor shade structures, educational materials etc. Please note photos should </w:t>
      </w:r>
      <w:r>
        <w:rPr>
          <w:rFonts w:ascii="Calibri" w:hAnsi="Calibri" w:cs="Arial"/>
          <w:sz w:val="22"/>
          <w:szCs w:val="22"/>
          <w:u w:val="single"/>
        </w:rPr>
        <w:t>not</w:t>
      </w:r>
      <w:r>
        <w:rPr>
          <w:rFonts w:ascii="Calibri" w:hAnsi="Calibri" w:cs="Arial"/>
          <w:sz w:val="22"/>
          <w:szCs w:val="22"/>
        </w:rPr>
        <w:t xml:space="preserve"> include people including children, staff, parents, etc. </w:t>
      </w:r>
    </w:p>
    <w:p w14:paraId="226CE975" w14:textId="0233E239" w:rsidR="004A191C" w:rsidRPr="007905F4" w:rsidRDefault="004A191C" w:rsidP="007905F4">
      <w:pPr>
        <w:pStyle w:val="BodyText"/>
        <w:numPr>
          <w:ilvl w:val="0"/>
          <w:numId w:val="3"/>
        </w:numPr>
        <w:rPr>
          <w:rFonts w:ascii="Calibri" w:hAnsi="Calibri" w:cs="Arial"/>
          <w:sz w:val="22"/>
          <w:szCs w:val="22"/>
        </w:rPr>
      </w:pPr>
      <w:r>
        <w:rPr>
          <w:rFonts w:ascii="Calibri" w:hAnsi="Calibri" w:cs="Arial"/>
          <w:sz w:val="22"/>
          <w:szCs w:val="22"/>
        </w:rPr>
        <w:t xml:space="preserve">Monitor and evaluate project activities using templates provided. </w:t>
      </w:r>
    </w:p>
    <w:p w14:paraId="2BCB870C" w14:textId="389B4910" w:rsidR="0084151D" w:rsidRPr="007430CB" w:rsidRDefault="0084151D" w:rsidP="007430CB">
      <w:pPr>
        <w:pStyle w:val="BodyText"/>
        <w:numPr>
          <w:ilvl w:val="0"/>
          <w:numId w:val="3"/>
        </w:numPr>
        <w:rPr>
          <w:rFonts w:ascii="Calibri" w:hAnsi="Calibri" w:cs="Arial"/>
          <w:sz w:val="22"/>
          <w:szCs w:val="22"/>
        </w:rPr>
      </w:pPr>
      <w:r w:rsidRPr="00CB15F8">
        <w:rPr>
          <w:rFonts w:ascii="Calibri" w:hAnsi="Calibri" w:cs="Arial"/>
          <w:sz w:val="22"/>
          <w:szCs w:val="22"/>
        </w:rPr>
        <w:t xml:space="preserve">Submit </w:t>
      </w:r>
      <w:r w:rsidR="00FC48B5">
        <w:rPr>
          <w:rFonts w:ascii="Calibri" w:hAnsi="Calibri" w:cs="Arial"/>
          <w:sz w:val="22"/>
          <w:szCs w:val="22"/>
        </w:rPr>
        <w:t xml:space="preserve">a </w:t>
      </w:r>
      <w:r w:rsidR="007430CB" w:rsidRPr="00176C83">
        <w:rPr>
          <w:rFonts w:ascii="Calibri" w:hAnsi="Calibri" w:cs="Arial"/>
          <w:sz w:val="22"/>
          <w:szCs w:val="22"/>
          <w:u w:val="single"/>
        </w:rPr>
        <w:t>final</w:t>
      </w:r>
      <w:r w:rsidRPr="00176C83">
        <w:rPr>
          <w:rFonts w:ascii="Calibri" w:hAnsi="Calibri" w:cs="Arial"/>
          <w:sz w:val="22"/>
          <w:szCs w:val="22"/>
          <w:u w:val="single"/>
        </w:rPr>
        <w:t xml:space="preserve"> progress</w:t>
      </w:r>
      <w:r w:rsidR="006E596B" w:rsidRPr="00176C83">
        <w:rPr>
          <w:rFonts w:ascii="Calibri" w:hAnsi="Calibri" w:cs="Arial"/>
          <w:sz w:val="22"/>
          <w:szCs w:val="22"/>
          <w:u w:val="single"/>
        </w:rPr>
        <w:t xml:space="preserve"> report</w:t>
      </w:r>
      <w:r w:rsidR="007430CB">
        <w:rPr>
          <w:rFonts w:ascii="Calibri" w:hAnsi="Calibri" w:cs="Arial"/>
          <w:sz w:val="22"/>
          <w:szCs w:val="22"/>
        </w:rPr>
        <w:t xml:space="preserve"> and </w:t>
      </w:r>
      <w:r w:rsidR="007430CB" w:rsidRPr="00176C83">
        <w:rPr>
          <w:rFonts w:ascii="Calibri" w:hAnsi="Calibri" w:cs="Arial"/>
          <w:sz w:val="22"/>
          <w:szCs w:val="22"/>
          <w:u w:val="single"/>
        </w:rPr>
        <w:t>success story</w:t>
      </w:r>
      <w:r w:rsidR="007430CB">
        <w:rPr>
          <w:rFonts w:ascii="Calibri" w:hAnsi="Calibri" w:cs="Arial"/>
          <w:sz w:val="22"/>
          <w:szCs w:val="22"/>
        </w:rPr>
        <w:t xml:space="preserve"> using the templates provided</w:t>
      </w:r>
      <w:r w:rsidRPr="00CB15F8">
        <w:rPr>
          <w:rFonts w:ascii="Calibri" w:hAnsi="Calibri" w:cs="Arial"/>
          <w:sz w:val="22"/>
          <w:szCs w:val="22"/>
        </w:rPr>
        <w:t>. (</w:t>
      </w:r>
      <w:r w:rsidR="006E596B" w:rsidRPr="00CB15F8">
        <w:rPr>
          <w:rFonts w:ascii="Calibri" w:hAnsi="Calibri" w:cs="Arial"/>
          <w:i/>
          <w:sz w:val="22"/>
          <w:szCs w:val="22"/>
        </w:rPr>
        <w:t xml:space="preserve">Due </w:t>
      </w:r>
      <w:r w:rsidR="001409FE" w:rsidRPr="00CB15F8">
        <w:rPr>
          <w:rFonts w:ascii="Calibri" w:hAnsi="Calibri" w:cs="Arial"/>
          <w:i/>
          <w:sz w:val="22"/>
          <w:szCs w:val="22"/>
        </w:rPr>
        <w:t>9/</w:t>
      </w:r>
      <w:r w:rsidR="006E596B" w:rsidRPr="00CB15F8">
        <w:rPr>
          <w:rFonts w:ascii="Calibri" w:hAnsi="Calibri" w:cs="Arial"/>
          <w:i/>
          <w:sz w:val="22"/>
          <w:szCs w:val="22"/>
        </w:rPr>
        <w:t>30</w:t>
      </w:r>
      <w:r w:rsidR="001409FE" w:rsidRPr="00CB15F8">
        <w:rPr>
          <w:rFonts w:ascii="Calibri" w:hAnsi="Calibri" w:cs="Arial"/>
          <w:i/>
          <w:sz w:val="22"/>
          <w:szCs w:val="22"/>
        </w:rPr>
        <w:t>/</w:t>
      </w:r>
      <w:r w:rsidR="006E596B" w:rsidRPr="00CB15F8">
        <w:rPr>
          <w:rFonts w:ascii="Calibri" w:hAnsi="Calibri" w:cs="Arial"/>
          <w:i/>
          <w:sz w:val="22"/>
          <w:szCs w:val="22"/>
        </w:rPr>
        <w:t>1</w:t>
      </w:r>
      <w:r w:rsidR="00836AC1">
        <w:rPr>
          <w:rFonts w:ascii="Calibri" w:hAnsi="Calibri" w:cs="Arial"/>
          <w:i/>
          <w:sz w:val="22"/>
          <w:szCs w:val="22"/>
        </w:rPr>
        <w:t>9</w:t>
      </w:r>
      <w:r w:rsidRPr="00CB15F8">
        <w:rPr>
          <w:rFonts w:ascii="Calibri" w:hAnsi="Calibri" w:cs="Arial"/>
          <w:sz w:val="22"/>
          <w:szCs w:val="22"/>
        </w:rPr>
        <w:t>)</w:t>
      </w:r>
    </w:p>
    <w:p w14:paraId="3A089BB2" w14:textId="6419B8FB" w:rsidR="00286116" w:rsidRPr="007078BB" w:rsidRDefault="005135CB" w:rsidP="00EE72E3">
      <w:pPr>
        <w:pStyle w:val="BodyText"/>
        <w:numPr>
          <w:ilvl w:val="0"/>
          <w:numId w:val="3"/>
        </w:numPr>
        <w:rPr>
          <w:rFonts w:ascii="Calibri" w:hAnsi="Calibri" w:cs="Arial"/>
          <w:sz w:val="16"/>
          <w:szCs w:val="16"/>
        </w:rPr>
      </w:pPr>
      <w:r w:rsidRPr="00EE72E3">
        <w:rPr>
          <w:rFonts w:ascii="Calibri" w:hAnsi="Calibri" w:cs="Arial"/>
          <w:sz w:val="22"/>
          <w:szCs w:val="22"/>
        </w:rPr>
        <w:t xml:space="preserve">Have </w:t>
      </w:r>
      <w:r w:rsidR="00EE72E3" w:rsidRPr="00EE72E3">
        <w:rPr>
          <w:rFonts w:ascii="Calibri" w:hAnsi="Calibri" w:cs="Arial"/>
          <w:sz w:val="22"/>
          <w:szCs w:val="22"/>
        </w:rPr>
        <w:t xml:space="preserve">the director of the facility </w:t>
      </w:r>
      <w:r w:rsidR="00EE72E3">
        <w:rPr>
          <w:rFonts w:ascii="Calibri" w:hAnsi="Calibri" w:cs="Arial"/>
          <w:sz w:val="22"/>
          <w:szCs w:val="22"/>
        </w:rPr>
        <w:t xml:space="preserve">complete a </w:t>
      </w:r>
      <w:r w:rsidR="00EE72E3" w:rsidRPr="00EE72E3">
        <w:rPr>
          <w:rFonts w:ascii="Calibri" w:hAnsi="Calibri" w:cs="Arial"/>
          <w:sz w:val="22"/>
          <w:szCs w:val="22"/>
        </w:rPr>
        <w:t>pre/post</w:t>
      </w:r>
      <w:r w:rsidR="00EE72E3">
        <w:rPr>
          <w:rFonts w:ascii="Calibri" w:hAnsi="Calibri" w:cs="Arial"/>
          <w:sz w:val="22"/>
          <w:szCs w:val="22"/>
        </w:rPr>
        <w:t xml:space="preserve"> </w:t>
      </w:r>
      <w:r w:rsidR="00E36F96">
        <w:rPr>
          <w:rFonts w:ascii="Calibri" w:hAnsi="Calibri" w:cs="Arial"/>
          <w:sz w:val="22"/>
          <w:szCs w:val="22"/>
        </w:rPr>
        <w:t>evaluation</w:t>
      </w:r>
      <w:r w:rsidR="00EE72E3" w:rsidRPr="00EE72E3">
        <w:rPr>
          <w:rFonts w:ascii="Calibri" w:hAnsi="Calibri" w:cs="Arial"/>
          <w:sz w:val="22"/>
          <w:szCs w:val="22"/>
        </w:rPr>
        <w:t xml:space="preserve"> assessment</w:t>
      </w:r>
      <w:r w:rsidR="00EE72E3">
        <w:rPr>
          <w:rFonts w:ascii="Calibri" w:hAnsi="Calibri" w:cs="Arial"/>
          <w:sz w:val="22"/>
          <w:szCs w:val="22"/>
        </w:rPr>
        <w:t>.</w:t>
      </w:r>
    </w:p>
    <w:p w14:paraId="49DA53D1" w14:textId="265433C6" w:rsidR="007078BB" w:rsidRPr="00176C83" w:rsidRDefault="007078BB" w:rsidP="00EE72E3">
      <w:pPr>
        <w:pStyle w:val="BodyText"/>
        <w:numPr>
          <w:ilvl w:val="0"/>
          <w:numId w:val="3"/>
        </w:numPr>
        <w:rPr>
          <w:rFonts w:ascii="Calibri" w:hAnsi="Calibri" w:cs="Arial"/>
          <w:b/>
          <w:sz w:val="16"/>
          <w:szCs w:val="16"/>
        </w:rPr>
      </w:pPr>
      <w:r w:rsidRPr="000E7B50">
        <w:rPr>
          <w:rFonts w:ascii="Calibri" w:hAnsi="Calibri" w:cs="Arial"/>
          <w:sz w:val="22"/>
          <w:szCs w:val="22"/>
        </w:rPr>
        <w:t>Expend all funds awarded</w:t>
      </w:r>
      <w:r w:rsidR="00FF22DD">
        <w:rPr>
          <w:rFonts w:ascii="Calibri" w:hAnsi="Calibri" w:cs="Arial"/>
          <w:sz w:val="22"/>
          <w:szCs w:val="22"/>
        </w:rPr>
        <w:t xml:space="preserve">. </w:t>
      </w:r>
    </w:p>
    <w:p w14:paraId="7749C850" w14:textId="77777777" w:rsidR="00AF4FFF" w:rsidRPr="00EE72E3" w:rsidRDefault="00AF4FFF" w:rsidP="00AF4FFF">
      <w:pPr>
        <w:pStyle w:val="BodyText"/>
        <w:ind w:left="720"/>
        <w:rPr>
          <w:rFonts w:ascii="Calibri" w:hAnsi="Calibri" w:cs="Arial"/>
          <w:sz w:val="16"/>
          <w:szCs w:val="16"/>
        </w:rPr>
      </w:pPr>
    </w:p>
    <w:p w14:paraId="64969E4B" w14:textId="77777777" w:rsidR="007D321B" w:rsidRPr="00CB15F8" w:rsidRDefault="007D321B" w:rsidP="007D321B">
      <w:pPr>
        <w:rPr>
          <w:rFonts w:ascii="Calibri" w:hAnsi="Calibri" w:cs="Arial"/>
          <w:b/>
          <w:sz w:val="22"/>
          <w:szCs w:val="22"/>
        </w:rPr>
      </w:pPr>
      <w:r w:rsidRPr="003D27F7">
        <w:rPr>
          <w:rFonts w:ascii="Calibri" w:hAnsi="Calibri" w:cs="Arial"/>
          <w:b/>
          <w:sz w:val="22"/>
          <w:szCs w:val="22"/>
          <w:u w:val="single"/>
        </w:rPr>
        <w:t xml:space="preserve">Department of Health </w:t>
      </w:r>
      <w:r w:rsidR="003D27F7">
        <w:rPr>
          <w:rFonts w:ascii="Calibri" w:hAnsi="Calibri" w:cs="Arial"/>
          <w:b/>
          <w:sz w:val="22"/>
          <w:szCs w:val="22"/>
          <w:u w:val="single"/>
        </w:rPr>
        <w:t>Responsibilities</w:t>
      </w:r>
      <w:r w:rsidRPr="00CB15F8">
        <w:rPr>
          <w:rFonts w:ascii="Calibri" w:hAnsi="Calibri" w:cs="Arial"/>
          <w:b/>
          <w:sz w:val="22"/>
          <w:szCs w:val="22"/>
        </w:rPr>
        <w:t>:</w:t>
      </w:r>
    </w:p>
    <w:p w14:paraId="37302DC7" w14:textId="053851AB" w:rsidR="004A191C" w:rsidRDefault="004A191C" w:rsidP="00D24B77">
      <w:pPr>
        <w:pStyle w:val="BodyText"/>
        <w:numPr>
          <w:ilvl w:val="0"/>
          <w:numId w:val="4"/>
        </w:numPr>
        <w:rPr>
          <w:rFonts w:ascii="Calibri" w:hAnsi="Calibri" w:cs="Arial"/>
          <w:sz w:val="22"/>
          <w:szCs w:val="22"/>
        </w:rPr>
      </w:pPr>
      <w:r>
        <w:rPr>
          <w:rFonts w:ascii="Calibri" w:hAnsi="Calibri" w:cs="Arial"/>
          <w:sz w:val="22"/>
          <w:szCs w:val="22"/>
        </w:rPr>
        <w:t>Provide training on sun safety strate</w:t>
      </w:r>
      <w:r w:rsidR="004065F5">
        <w:rPr>
          <w:rFonts w:ascii="Calibri" w:hAnsi="Calibri" w:cs="Arial"/>
          <w:sz w:val="22"/>
          <w:szCs w:val="22"/>
        </w:rPr>
        <w:t xml:space="preserve">gies to grantees via Zoom. </w:t>
      </w:r>
    </w:p>
    <w:p w14:paraId="01439F8E" w14:textId="57D23B0C" w:rsidR="007D321B" w:rsidRDefault="00721C43" w:rsidP="00D24B77">
      <w:pPr>
        <w:pStyle w:val="BodyText"/>
        <w:numPr>
          <w:ilvl w:val="0"/>
          <w:numId w:val="4"/>
        </w:numPr>
        <w:rPr>
          <w:rFonts w:ascii="Calibri" w:hAnsi="Calibri" w:cs="Arial"/>
          <w:sz w:val="22"/>
          <w:szCs w:val="22"/>
        </w:rPr>
      </w:pPr>
      <w:r w:rsidRPr="00D07D0E">
        <w:rPr>
          <w:rFonts w:ascii="Calibri" w:hAnsi="Calibri" w:cs="Arial"/>
          <w:sz w:val="22"/>
          <w:szCs w:val="22"/>
        </w:rPr>
        <w:t>Provide</w:t>
      </w:r>
      <w:r w:rsidR="009D243D" w:rsidRPr="00D07D0E">
        <w:rPr>
          <w:rFonts w:ascii="Calibri" w:hAnsi="Calibri" w:cs="Arial"/>
          <w:sz w:val="22"/>
          <w:szCs w:val="22"/>
        </w:rPr>
        <w:t xml:space="preserve"> </w:t>
      </w:r>
      <w:r w:rsidR="007D321B" w:rsidRPr="00D07D0E">
        <w:rPr>
          <w:rFonts w:ascii="Calibri" w:hAnsi="Calibri" w:cs="Arial"/>
          <w:sz w:val="22"/>
          <w:szCs w:val="22"/>
        </w:rPr>
        <w:t xml:space="preserve">technical assistance for </w:t>
      </w:r>
      <w:r w:rsidR="00D07D0E">
        <w:rPr>
          <w:rFonts w:ascii="Calibri" w:hAnsi="Calibri" w:cs="Arial"/>
          <w:sz w:val="22"/>
          <w:szCs w:val="22"/>
        </w:rPr>
        <w:t xml:space="preserve">project </w:t>
      </w:r>
      <w:r w:rsidR="007D321B" w:rsidRPr="00D07D0E">
        <w:rPr>
          <w:rFonts w:ascii="Calibri" w:hAnsi="Calibri" w:cs="Arial"/>
          <w:sz w:val="22"/>
          <w:szCs w:val="22"/>
        </w:rPr>
        <w:t>implementation</w:t>
      </w:r>
      <w:r w:rsidR="00D07D0E">
        <w:rPr>
          <w:rFonts w:ascii="Calibri" w:hAnsi="Calibri" w:cs="Arial"/>
          <w:sz w:val="22"/>
          <w:szCs w:val="22"/>
        </w:rPr>
        <w:t>.</w:t>
      </w:r>
    </w:p>
    <w:p w14:paraId="2D318ADC" w14:textId="61F41856" w:rsidR="004A191C" w:rsidRPr="00D07D0E" w:rsidRDefault="004A191C" w:rsidP="00D24B77">
      <w:pPr>
        <w:pStyle w:val="BodyText"/>
        <w:numPr>
          <w:ilvl w:val="0"/>
          <w:numId w:val="4"/>
        </w:numPr>
        <w:rPr>
          <w:rFonts w:ascii="Calibri" w:hAnsi="Calibri" w:cs="Arial"/>
          <w:sz w:val="22"/>
          <w:szCs w:val="22"/>
        </w:rPr>
      </w:pPr>
      <w:r>
        <w:rPr>
          <w:rFonts w:ascii="Calibri" w:hAnsi="Calibri" w:cs="Arial"/>
          <w:sz w:val="22"/>
          <w:szCs w:val="22"/>
        </w:rPr>
        <w:t xml:space="preserve">Review draft Sun Safety Policy and provide feedback to grantees to finalize. </w:t>
      </w:r>
    </w:p>
    <w:p w14:paraId="1A4CCB2D" w14:textId="77777777" w:rsidR="007D321B" w:rsidRDefault="00721C43" w:rsidP="00D24B77">
      <w:pPr>
        <w:pStyle w:val="BodyText"/>
        <w:numPr>
          <w:ilvl w:val="0"/>
          <w:numId w:val="4"/>
        </w:numPr>
        <w:rPr>
          <w:rFonts w:ascii="Calibri" w:hAnsi="Calibri" w:cs="Arial"/>
          <w:sz w:val="22"/>
          <w:szCs w:val="22"/>
        </w:rPr>
      </w:pPr>
      <w:r w:rsidRPr="000B2FAC">
        <w:rPr>
          <w:rFonts w:ascii="Calibri" w:hAnsi="Calibri" w:cs="Arial"/>
          <w:sz w:val="22"/>
          <w:szCs w:val="22"/>
        </w:rPr>
        <w:t xml:space="preserve">Provide </w:t>
      </w:r>
      <w:r w:rsidR="00615894">
        <w:rPr>
          <w:rFonts w:ascii="Calibri" w:hAnsi="Calibri" w:cs="Arial"/>
          <w:sz w:val="22"/>
          <w:szCs w:val="22"/>
        </w:rPr>
        <w:t>funding</w:t>
      </w:r>
      <w:r w:rsidRPr="000B2FAC">
        <w:rPr>
          <w:rFonts w:ascii="Calibri" w:hAnsi="Calibri" w:cs="Arial"/>
          <w:sz w:val="22"/>
          <w:szCs w:val="22"/>
        </w:rPr>
        <w:t xml:space="preserve"> to support project implementation upon completion of</w:t>
      </w:r>
      <w:r w:rsidR="00D07D0E">
        <w:rPr>
          <w:rFonts w:ascii="Calibri" w:hAnsi="Calibri" w:cs="Arial"/>
          <w:sz w:val="22"/>
          <w:szCs w:val="22"/>
        </w:rPr>
        <w:t xml:space="preserve"> </w:t>
      </w:r>
      <w:r w:rsidR="00615894">
        <w:rPr>
          <w:rFonts w:ascii="Calibri" w:hAnsi="Calibri" w:cs="Arial"/>
          <w:sz w:val="22"/>
          <w:szCs w:val="22"/>
        </w:rPr>
        <w:t xml:space="preserve">a </w:t>
      </w:r>
      <w:r w:rsidR="00D07D0E">
        <w:rPr>
          <w:rFonts w:ascii="Calibri" w:hAnsi="Calibri" w:cs="Arial"/>
          <w:sz w:val="22"/>
          <w:szCs w:val="22"/>
        </w:rPr>
        <w:t xml:space="preserve">W-9 and </w:t>
      </w:r>
      <w:r w:rsidRPr="000B2FAC">
        <w:rPr>
          <w:rFonts w:ascii="Calibri" w:hAnsi="Calibri" w:cs="Arial"/>
          <w:sz w:val="22"/>
          <w:szCs w:val="22"/>
        </w:rPr>
        <w:t>grant</w:t>
      </w:r>
      <w:r w:rsidR="00BC68C9" w:rsidRPr="000B2FAC">
        <w:rPr>
          <w:rFonts w:ascii="Calibri" w:hAnsi="Calibri" w:cs="Arial"/>
          <w:sz w:val="22"/>
          <w:szCs w:val="22"/>
        </w:rPr>
        <w:t xml:space="preserve"> agreement</w:t>
      </w:r>
      <w:r w:rsidR="005D5AA8">
        <w:rPr>
          <w:rFonts w:ascii="Calibri" w:hAnsi="Calibri" w:cs="Arial"/>
          <w:sz w:val="22"/>
          <w:szCs w:val="22"/>
        </w:rPr>
        <w:t>.</w:t>
      </w:r>
    </w:p>
    <w:p w14:paraId="0F1B46DB" w14:textId="6CFB1323" w:rsidR="002245BA" w:rsidRPr="002245BA" w:rsidRDefault="009967F4" w:rsidP="002245BA">
      <w:pPr>
        <w:pStyle w:val="BodyText"/>
        <w:numPr>
          <w:ilvl w:val="0"/>
          <w:numId w:val="4"/>
        </w:numPr>
        <w:rPr>
          <w:rFonts w:ascii="Calibri" w:hAnsi="Calibri" w:cs="Arial"/>
          <w:b/>
          <w:sz w:val="22"/>
          <w:szCs w:val="22"/>
        </w:rPr>
      </w:pPr>
      <w:r>
        <w:rPr>
          <w:rFonts w:ascii="Calibri" w:hAnsi="Calibri" w:cs="Arial"/>
          <w:sz w:val="22"/>
          <w:szCs w:val="22"/>
        </w:rPr>
        <w:t>A</w:t>
      </w:r>
      <w:r w:rsidR="002245BA" w:rsidRPr="002245BA">
        <w:rPr>
          <w:rFonts w:ascii="Calibri" w:hAnsi="Calibri" w:cs="Arial"/>
          <w:sz w:val="22"/>
          <w:szCs w:val="22"/>
        </w:rPr>
        <w:t xml:space="preserve">nswer questions, review grant applications and provide recommendations for revisions until </w:t>
      </w:r>
      <w:r w:rsidR="00F45472" w:rsidRPr="00ED0335">
        <w:rPr>
          <w:rFonts w:ascii="Calibri" w:hAnsi="Calibri" w:cs="Arial"/>
          <w:sz w:val="22"/>
          <w:szCs w:val="22"/>
        </w:rPr>
        <w:t xml:space="preserve">April </w:t>
      </w:r>
      <w:r w:rsidR="00F240A9">
        <w:rPr>
          <w:rFonts w:ascii="Calibri" w:hAnsi="Calibri" w:cs="Arial"/>
          <w:sz w:val="22"/>
          <w:szCs w:val="22"/>
        </w:rPr>
        <w:t>2</w:t>
      </w:r>
      <w:r w:rsidR="00560E79">
        <w:rPr>
          <w:rFonts w:ascii="Calibri" w:hAnsi="Calibri" w:cs="Arial"/>
          <w:sz w:val="22"/>
          <w:szCs w:val="22"/>
        </w:rPr>
        <w:t>6</w:t>
      </w:r>
      <w:r w:rsidR="002245BA" w:rsidRPr="00ED0335">
        <w:rPr>
          <w:rFonts w:ascii="Calibri" w:hAnsi="Calibri" w:cs="Arial"/>
          <w:sz w:val="22"/>
          <w:szCs w:val="22"/>
        </w:rPr>
        <w:t xml:space="preserve">, </w:t>
      </w:r>
      <w:r w:rsidR="00E37945" w:rsidRPr="00ED0335">
        <w:rPr>
          <w:rFonts w:ascii="Calibri" w:hAnsi="Calibri" w:cs="Arial"/>
          <w:sz w:val="22"/>
          <w:szCs w:val="22"/>
        </w:rPr>
        <w:t>2019</w:t>
      </w:r>
      <w:r w:rsidR="002245BA" w:rsidRPr="00ED0335">
        <w:rPr>
          <w:rFonts w:ascii="Calibri" w:hAnsi="Calibri" w:cs="Arial"/>
          <w:sz w:val="22"/>
          <w:szCs w:val="22"/>
        </w:rPr>
        <w:t>.</w:t>
      </w:r>
      <w:r w:rsidR="002245BA" w:rsidRPr="002245BA">
        <w:rPr>
          <w:rFonts w:ascii="Calibri" w:hAnsi="Calibri" w:cs="Arial"/>
          <w:sz w:val="22"/>
          <w:szCs w:val="22"/>
        </w:rPr>
        <w:t xml:space="preserve"> </w:t>
      </w:r>
      <w:r w:rsidR="008C313E">
        <w:rPr>
          <w:rFonts w:ascii="Calibri" w:hAnsi="Calibri" w:cs="Arial"/>
          <w:sz w:val="22"/>
          <w:szCs w:val="22"/>
        </w:rPr>
        <w:t xml:space="preserve">Please direct questions and review requests </w:t>
      </w:r>
      <w:r w:rsidR="008C313E" w:rsidRPr="00AB7EC7">
        <w:rPr>
          <w:rFonts w:ascii="Calibri" w:hAnsi="Calibri" w:cs="Arial"/>
          <w:sz w:val="22"/>
          <w:szCs w:val="22"/>
        </w:rPr>
        <w:t xml:space="preserve">to Lexi at </w:t>
      </w:r>
      <w:hyperlink r:id="rId13" w:history="1">
        <w:r w:rsidR="008C313E" w:rsidRPr="00AB7EC7">
          <w:rPr>
            <w:rStyle w:val="Hyperlink"/>
            <w:rFonts w:ascii="Calibri" w:hAnsi="Calibri" w:cs="Arial"/>
            <w:sz w:val="22"/>
            <w:szCs w:val="22"/>
          </w:rPr>
          <w:t>lexi.pugsley@state.sd.us</w:t>
        </w:r>
      </w:hyperlink>
      <w:r w:rsidR="008C313E" w:rsidRPr="00AB7EC7">
        <w:rPr>
          <w:rFonts w:ascii="Calibri" w:hAnsi="Calibri" w:cs="Arial"/>
          <w:sz w:val="22"/>
          <w:szCs w:val="22"/>
        </w:rPr>
        <w:t>.</w:t>
      </w:r>
    </w:p>
    <w:p w14:paraId="247A05CE" w14:textId="77777777" w:rsidR="002245BA" w:rsidRDefault="002245BA" w:rsidP="002245BA">
      <w:pPr>
        <w:pStyle w:val="BodyText"/>
        <w:rPr>
          <w:rFonts w:ascii="Calibri" w:hAnsi="Calibri" w:cs="Arial"/>
          <w:sz w:val="16"/>
          <w:szCs w:val="16"/>
        </w:rPr>
      </w:pPr>
    </w:p>
    <w:p w14:paraId="725442EA" w14:textId="77777777" w:rsidR="00651073" w:rsidRDefault="00651073" w:rsidP="002245BA">
      <w:pPr>
        <w:pStyle w:val="BodyText"/>
        <w:rPr>
          <w:rFonts w:ascii="Calibri" w:hAnsi="Calibri" w:cs="Arial"/>
          <w:b/>
          <w:sz w:val="22"/>
          <w:szCs w:val="22"/>
        </w:rPr>
      </w:pPr>
      <w:r w:rsidRPr="003D27F7">
        <w:rPr>
          <w:rFonts w:ascii="Calibri" w:hAnsi="Calibri" w:cs="Arial"/>
          <w:b/>
          <w:sz w:val="22"/>
          <w:szCs w:val="22"/>
          <w:u w:val="single"/>
        </w:rPr>
        <w:t>Timeline</w:t>
      </w:r>
      <w:r w:rsidRPr="009F4DDC">
        <w:rPr>
          <w:rFonts w:ascii="Calibri" w:hAnsi="Calibri" w:cs="Arial"/>
          <w:b/>
          <w:sz w:val="22"/>
          <w:szCs w:val="22"/>
        </w:rPr>
        <w:t xml:space="preserv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3780"/>
      </w:tblGrid>
      <w:tr w:rsidR="00D775DA" w:rsidRPr="000A2EBB" w14:paraId="333B2D1C" w14:textId="77777777" w:rsidTr="00F240A9">
        <w:tc>
          <w:tcPr>
            <w:tcW w:w="6925" w:type="dxa"/>
          </w:tcPr>
          <w:p w14:paraId="25980511" w14:textId="77777777" w:rsidR="00D775DA" w:rsidRPr="00C6546B" w:rsidRDefault="00D775DA" w:rsidP="00C6546B">
            <w:pPr>
              <w:jc w:val="center"/>
              <w:rPr>
                <w:rFonts w:ascii="Calibri" w:hAnsi="Calibri"/>
                <w:b/>
                <w:sz w:val="22"/>
                <w:szCs w:val="22"/>
              </w:rPr>
            </w:pPr>
            <w:r w:rsidRPr="00C6546B">
              <w:rPr>
                <w:rFonts w:ascii="Calibri" w:hAnsi="Calibri"/>
                <w:b/>
                <w:sz w:val="22"/>
                <w:szCs w:val="22"/>
              </w:rPr>
              <w:t>RFA Schedule</w:t>
            </w:r>
          </w:p>
        </w:tc>
        <w:tc>
          <w:tcPr>
            <w:tcW w:w="3780" w:type="dxa"/>
          </w:tcPr>
          <w:p w14:paraId="540732F8" w14:textId="77777777" w:rsidR="00D775DA" w:rsidRPr="00C6546B" w:rsidRDefault="00D775DA" w:rsidP="00C6546B">
            <w:pPr>
              <w:jc w:val="center"/>
              <w:rPr>
                <w:rFonts w:ascii="Calibri" w:hAnsi="Calibri"/>
                <w:b/>
                <w:sz w:val="22"/>
                <w:szCs w:val="22"/>
              </w:rPr>
            </w:pPr>
            <w:r w:rsidRPr="00C6546B">
              <w:rPr>
                <w:rFonts w:ascii="Calibri" w:hAnsi="Calibri"/>
                <w:b/>
                <w:sz w:val="22"/>
                <w:szCs w:val="22"/>
              </w:rPr>
              <w:t>Date</w:t>
            </w:r>
          </w:p>
        </w:tc>
      </w:tr>
      <w:tr w:rsidR="00D775DA" w:rsidRPr="000A2EBB" w14:paraId="1796C539" w14:textId="77777777" w:rsidTr="00F240A9">
        <w:tc>
          <w:tcPr>
            <w:tcW w:w="6925" w:type="dxa"/>
          </w:tcPr>
          <w:p w14:paraId="003E5CEC" w14:textId="20F4DC4B" w:rsidR="00D775DA" w:rsidRPr="00C6546B" w:rsidRDefault="00D775DA" w:rsidP="00C6546B">
            <w:pPr>
              <w:rPr>
                <w:rFonts w:ascii="Calibri" w:hAnsi="Calibri"/>
                <w:sz w:val="22"/>
                <w:szCs w:val="22"/>
              </w:rPr>
            </w:pPr>
            <w:r w:rsidRPr="00C6546B">
              <w:rPr>
                <w:rFonts w:ascii="Calibri" w:hAnsi="Calibri"/>
                <w:sz w:val="22"/>
                <w:szCs w:val="22"/>
              </w:rPr>
              <w:t>Request for grant application</w:t>
            </w:r>
            <w:r w:rsidR="006A5658">
              <w:rPr>
                <w:rFonts w:ascii="Calibri" w:hAnsi="Calibri"/>
                <w:sz w:val="22"/>
                <w:szCs w:val="22"/>
              </w:rPr>
              <w:t>s</w:t>
            </w:r>
            <w:r w:rsidRPr="00C6546B">
              <w:rPr>
                <w:rFonts w:ascii="Calibri" w:hAnsi="Calibri"/>
                <w:sz w:val="22"/>
                <w:szCs w:val="22"/>
              </w:rPr>
              <w:t xml:space="preserve"> released and posted to</w:t>
            </w:r>
            <w:r w:rsidR="007078BB">
              <w:rPr>
                <w:rFonts w:ascii="Calibri" w:hAnsi="Calibri"/>
                <w:sz w:val="22"/>
                <w:szCs w:val="22"/>
              </w:rPr>
              <w:t xml:space="preserve"> </w:t>
            </w:r>
            <w:hyperlink r:id="rId14" w:history="1">
              <w:r w:rsidRPr="00C6546B">
                <w:rPr>
                  <w:rStyle w:val="Hyperlink"/>
                  <w:rFonts w:ascii="Calibri" w:hAnsi="Calibri"/>
                  <w:sz w:val="22"/>
                  <w:szCs w:val="22"/>
                </w:rPr>
                <w:t>http://www.cancersd.com/</w:t>
              </w:r>
            </w:hyperlink>
            <w:r w:rsidRPr="00C6546B">
              <w:rPr>
                <w:rFonts w:ascii="Calibri" w:hAnsi="Calibri"/>
                <w:sz w:val="22"/>
                <w:szCs w:val="22"/>
              </w:rPr>
              <w:t xml:space="preserve"> </w:t>
            </w:r>
          </w:p>
        </w:tc>
        <w:tc>
          <w:tcPr>
            <w:tcW w:w="3780" w:type="dxa"/>
          </w:tcPr>
          <w:p w14:paraId="737F83BA" w14:textId="14728C2C" w:rsidR="00D775DA" w:rsidRPr="00C6546B" w:rsidRDefault="007078BB" w:rsidP="00C6546B">
            <w:pPr>
              <w:rPr>
                <w:rFonts w:ascii="Calibri" w:hAnsi="Calibri"/>
                <w:sz w:val="22"/>
                <w:szCs w:val="22"/>
              </w:rPr>
            </w:pPr>
            <w:r>
              <w:rPr>
                <w:rFonts w:ascii="Calibri" w:hAnsi="Calibri"/>
                <w:sz w:val="22"/>
                <w:szCs w:val="22"/>
              </w:rPr>
              <w:t xml:space="preserve">March </w:t>
            </w:r>
            <w:r w:rsidR="00872243">
              <w:rPr>
                <w:rFonts w:ascii="Calibri" w:hAnsi="Calibri"/>
                <w:sz w:val="22"/>
                <w:szCs w:val="22"/>
              </w:rPr>
              <w:t>20</w:t>
            </w:r>
            <w:r>
              <w:rPr>
                <w:rFonts w:ascii="Calibri" w:hAnsi="Calibri"/>
                <w:sz w:val="22"/>
                <w:szCs w:val="22"/>
              </w:rPr>
              <w:t>, 201</w:t>
            </w:r>
            <w:r w:rsidR="00836AC1">
              <w:rPr>
                <w:rFonts w:ascii="Calibri" w:hAnsi="Calibri"/>
                <w:sz w:val="22"/>
                <w:szCs w:val="22"/>
              </w:rPr>
              <w:t>9</w:t>
            </w:r>
          </w:p>
          <w:p w14:paraId="7DED6709" w14:textId="77777777" w:rsidR="00D775DA" w:rsidRPr="00C6546B" w:rsidRDefault="00D775DA" w:rsidP="00C6546B">
            <w:pPr>
              <w:rPr>
                <w:rFonts w:ascii="Calibri" w:hAnsi="Calibri"/>
                <w:sz w:val="22"/>
                <w:szCs w:val="22"/>
              </w:rPr>
            </w:pPr>
          </w:p>
        </w:tc>
      </w:tr>
      <w:tr w:rsidR="00B5600B" w:rsidRPr="000A2EBB" w14:paraId="2DB4902B" w14:textId="77777777" w:rsidTr="00F240A9">
        <w:tc>
          <w:tcPr>
            <w:tcW w:w="6925" w:type="dxa"/>
          </w:tcPr>
          <w:p w14:paraId="25C8314A" w14:textId="77777777" w:rsidR="00B5600B" w:rsidRDefault="00B5600B" w:rsidP="00B5600B">
            <w:pPr>
              <w:rPr>
                <w:rFonts w:ascii="Calibri" w:hAnsi="Calibri"/>
                <w:sz w:val="22"/>
                <w:szCs w:val="22"/>
              </w:rPr>
            </w:pPr>
            <w:r>
              <w:rPr>
                <w:rFonts w:ascii="Calibri" w:hAnsi="Calibri"/>
                <w:sz w:val="22"/>
                <w:szCs w:val="22"/>
              </w:rPr>
              <w:t>Preliminary webinar to discuss the RFA, grant writing, and evidence-based strategies for sun safet</w:t>
            </w:r>
            <w:r w:rsidR="006571FC">
              <w:rPr>
                <w:rFonts w:ascii="Calibri" w:hAnsi="Calibri"/>
                <w:sz w:val="22"/>
                <w:szCs w:val="22"/>
              </w:rPr>
              <w:t xml:space="preserve">y. </w:t>
            </w:r>
            <w:r w:rsidR="006571FC" w:rsidRPr="00333268">
              <w:rPr>
                <w:rFonts w:ascii="Calibri" w:hAnsi="Calibri"/>
                <w:i/>
                <w:sz w:val="22"/>
                <w:szCs w:val="22"/>
              </w:rPr>
              <w:t>Open to any potential applicants</w:t>
            </w:r>
            <w:r w:rsidRPr="00333268">
              <w:rPr>
                <w:rFonts w:ascii="Calibri" w:hAnsi="Calibri"/>
                <w:i/>
                <w:sz w:val="22"/>
                <w:szCs w:val="22"/>
              </w:rPr>
              <w:t>.</w:t>
            </w:r>
            <w:r>
              <w:rPr>
                <w:rFonts w:ascii="Calibri" w:hAnsi="Calibri"/>
                <w:sz w:val="22"/>
                <w:szCs w:val="22"/>
              </w:rPr>
              <w:t xml:space="preserve"> </w:t>
            </w:r>
          </w:p>
          <w:p w14:paraId="0C17B376" w14:textId="77777777" w:rsidR="00401835" w:rsidRDefault="00401835" w:rsidP="00401835">
            <w:pPr>
              <w:rPr>
                <w:rFonts w:ascii="Calibri" w:hAnsi="Calibri"/>
                <w:sz w:val="22"/>
                <w:szCs w:val="22"/>
              </w:rPr>
            </w:pPr>
            <w:r>
              <w:rPr>
                <w:rFonts w:ascii="Calibri" w:hAnsi="Calibri"/>
                <w:sz w:val="22"/>
                <w:szCs w:val="22"/>
              </w:rPr>
              <w:t xml:space="preserve">To join use the following link: </w:t>
            </w:r>
            <w:hyperlink r:id="rId15" w:history="1">
              <w:r w:rsidRPr="009D2419">
                <w:rPr>
                  <w:rStyle w:val="Hyperlink"/>
                  <w:rFonts w:ascii="Calibri" w:hAnsi="Calibri"/>
                  <w:sz w:val="22"/>
                  <w:szCs w:val="22"/>
                </w:rPr>
                <w:t>https://zoom.us/j/8067059502</w:t>
              </w:r>
            </w:hyperlink>
            <w:r>
              <w:rPr>
                <w:rFonts w:ascii="Calibri" w:hAnsi="Calibri"/>
                <w:sz w:val="22"/>
                <w:szCs w:val="22"/>
              </w:rPr>
              <w:t xml:space="preserve"> </w:t>
            </w:r>
          </w:p>
          <w:p w14:paraId="0F17481B" w14:textId="695C84EE" w:rsidR="00401835" w:rsidRPr="00C6546B" w:rsidRDefault="00401835" w:rsidP="00401835">
            <w:pPr>
              <w:rPr>
                <w:rFonts w:ascii="Calibri" w:hAnsi="Calibri"/>
                <w:sz w:val="22"/>
                <w:szCs w:val="22"/>
              </w:rPr>
            </w:pPr>
            <w:r>
              <w:rPr>
                <w:rFonts w:ascii="Calibri" w:hAnsi="Calibri"/>
                <w:sz w:val="22"/>
                <w:szCs w:val="22"/>
              </w:rPr>
              <w:t xml:space="preserve">Or telephone: (Dial: </w:t>
            </w:r>
            <w:r w:rsidRPr="00CB4A09">
              <w:rPr>
                <w:rFonts w:ascii="Calibri" w:hAnsi="Calibri"/>
                <w:sz w:val="22"/>
                <w:szCs w:val="22"/>
              </w:rPr>
              <w:t xml:space="preserve">1 646 558 8656 </w:t>
            </w:r>
            <w:r>
              <w:rPr>
                <w:rFonts w:ascii="Calibri" w:hAnsi="Calibri"/>
                <w:sz w:val="22"/>
                <w:szCs w:val="22"/>
              </w:rPr>
              <w:t xml:space="preserve">| </w:t>
            </w:r>
            <w:r w:rsidRPr="00CB4A09">
              <w:rPr>
                <w:rFonts w:ascii="Calibri" w:hAnsi="Calibri"/>
                <w:sz w:val="22"/>
                <w:szCs w:val="22"/>
              </w:rPr>
              <w:t>Meeting ID: 806 705 9502</w:t>
            </w:r>
            <w:r>
              <w:rPr>
                <w:rFonts w:ascii="Calibri" w:hAnsi="Calibri"/>
                <w:sz w:val="22"/>
                <w:szCs w:val="22"/>
              </w:rPr>
              <w:t>)</w:t>
            </w:r>
          </w:p>
        </w:tc>
        <w:tc>
          <w:tcPr>
            <w:tcW w:w="3780" w:type="dxa"/>
          </w:tcPr>
          <w:p w14:paraId="0B35E591" w14:textId="4662416A" w:rsidR="00B5600B" w:rsidRDefault="00A36E53" w:rsidP="00B5600B">
            <w:pPr>
              <w:rPr>
                <w:rFonts w:ascii="Calibri" w:hAnsi="Calibri"/>
                <w:sz w:val="22"/>
                <w:szCs w:val="22"/>
              </w:rPr>
            </w:pPr>
            <w:r>
              <w:rPr>
                <w:rFonts w:ascii="Calibri" w:hAnsi="Calibri"/>
                <w:sz w:val="22"/>
                <w:szCs w:val="22"/>
              </w:rPr>
              <w:t xml:space="preserve">April </w:t>
            </w:r>
            <w:r w:rsidR="00683B97">
              <w:rPr>
                <w:rFonts w:ascii="Calibri" w:hAnsi="Calibri"/>
                <w:sz w:val="22"/>
                <w:szCs w:val="22"/>
              </w:rPr>
              <w:t>2</w:t>
            </w:r>
            <w:r w:rsidR="00B5600B">
              <w:rPr>
                <w:rFonts w:ascii="Calibri" w:hAnsi="Calibri"/>
                <w:sz w:val="22"/>
                <w:szCs w:val="22"/>
              </w:rPr>
              <w:t>, 201</w:t>
            </w:r>
            <w:r w:rsidR="00836AC1">
              <w:rPr>
                <w:rFonts w:ascii="Calibri" w:hAnsi="Calibri"/>
                <w:sz w:val="22"/>
                <w:szCs w:val="22"/>
              </w:rPr>
              <w:t>9</w:t>
            </w:r>
            <w:r w:rsidR="00034B83">
              <w:rPr>
                <w:rFonts w:ascii="Calibri" w:hAnsi="Calibri"/>
                <w:sz w:val="22"/>
                <w:szCs w:val="22"/>
              </w:rPr>
              <w:t>, 1pm CST</w:t>
            </w:r>
          </w:p>
        </w:tc>
      </w:tr>
      <w:tr w:rsidR="00D775DA" w:rsidRPr="000A2EBB" w14:paraId="409A25E2" w14:textId="77777777" w:rsidTr="00F240A9">
        <w:tc>
          <w:tcPr>
            <w:tcW w:w="6925" w:type="dxa"/>
          </w:tcPr>
          <w:p w14:paraId="0E18E66A" w14:textId="77777777" w:rsidR="00D775DA" w:rsidRPr="00C6546B" w:rsidRDefault="00D775DA" w:rsidP="00C6546B">
            <w:pPr>
              <w:rPr>
                <w:rFonts w:ascii="Calibri" w:hAnsi="Calibri"/>
                <w:sz w:val="22"/>
                <w:szCs w:val="22"/>
              </w:rPr>
            </w:pPr>
            <w:r w:rsidRPr="00C6546B">
              <w:rPr>
                <w:rFonts w:ascii="Calibri" w:hAnsi="Calibri"/>
                <w:sz w:val="22"/>
                <w:szCs w:val="22"/>
              </w:rPr>
              <w:t xml:space="preserve">Last day for questions and to request review of grant application </w:t>
            </w:r>
          </w:p>
        </w:tc>
        <w:tc>
          <w:tcPr>
            <w:tcW w:w="3780" w:type="dxa"/>
          </w:tcPr>
          <w:p w14:paraId="6C4C27A7" w14:textId="1C9DC3FD" w:rsidR="00D775DA" w:rsidRPr="00C6546B" w:rsidRDefault="00D30B05" w:rsidP="00D30B05">
            <w:pPr>
              <w:rPr>
                <w:rFonts w:ascii="Calibri" w:hAnsi="Calibri"/>
                <w:sz w:val="22"/>
                <w:szCs w:val="22"/>
              </w:rPr>
            </w:pPr>
            <w:r>
              <w:rPr>
                <w:rFonts w:ascii="Calibri" w:hAnsi="Calibri" w:cs="Arial"/>
                <w:sz w:val="22"/>
                <w:szCs w:val="22"/>
              </w:rPr>
              <w:t xml:space="preserve">April </w:t>
            </w:r>
            <w:r w:rsidR="00F240A9">
              <w:rPr>
                <w:rFonts w:ascii="Calibri" w:hAnsi="Calibri" w:cs="Arial"/>
                <w:sz w:val="22"/>
                <w:szCs w:val="22"/>
              </w:rPr>
              <w:t>2</w:t>
            </w:r>
            <w:r w:rsidR="00560E79">
              <w:rPr>
                <w:rFonts w:ascii="Calibri" w:hAnsi="Calibri" w:cs="Arial"/>
                <w:sz w:val="22"/>
                <w:szCs w:val="22"/>
              </w:rPr>
              <w:t>6</w:t>
            </w:r>
            <w:r w:rsidR="00F45472">
              <w:rPr>
                <w:rFonts w:ascii="Calibri" w:hAnsi="Calibri" w:cs="Arial"/>
                <w:sz w:val="22"/>
                <w:szCs w:val="22"/>
              </w:rPr>
              <w:t xml:space="preserve">, </w:t>
            </w:r>
            <w:r w:rsidR="007078BB">
              <w:rPr>
                <w:rFonts w:ascii="Calibri" w:hAnsi="Calibri" w:cs="Arial"/>
                <w:sz w:val="22"/>
                <w:szCs w:val="22"/>
              </w:rPr>
              <w:t>201</w:t>
            </w:r>
            <w:r w:rsidR="00836AC1">
              <w:rPr>
                <w:rFonts w:ascii="Calibri" w:hAnsi="Calibri" w:cs="Arial"/>
                <w:sz w:val="22"/>
                <w:szCs w:val="22"/>
              </w:rPr>
              <w:t>9</w:t>
            </w:r>
          </w:p>
        </w:tc>
      </w:tr>
      <w:tr w:rsidR="00D775DA" w:rsidRPr="000A2EBB" w14:paraId="5A7333A9" w14:textId="77777777" w:rsidTr="00F240A9">
        <w:tc>
          <w:tcPr>
            <w:tcW w:w="6925" w:type="dxa"/>
          </w:tcPr>
          <w:p w14:paraId="74AC1E73" w14:textId="77777777" w:rsidR="00D775DA" w:rsidRPr="00C6546B" w:rsidRDefault="00D775DA" w:rsidP="00C6546B">
            <w:pPr>
              <w:rPr>
                <w:rFonts w:ascii="Calibri" w:hAnsi="Calibri"/>
                <w:b/>
                <w:sz w:val="22"/>
                <w:szCs w:val="22"/>
              </w:rPr>
            </w:pPr>
            <w:r w:rsidRPr="00C6546B">
              <w:rPr>
                <w:rFonts w:ascii="Calibri" w:hAnsi="Calibri"/>
                <w:b/>
                <w:sz w:val="22"/>
                <w:szCs w:val="22"/>
              </w:rPr>
              <w:t xml:space="preserve">Application submission deadline </w:t>
            </w:r>
          </w:p>
        </w:tc>
        <w:tc>
          <w:tcPr>
            <w:tcW w:w="3780" w:type="dxa"/>
          </w:tcPr>
          <w:p w14:paraId="7D87B68D" w14:textId="503F28B6" w:rsidR="00D775DA" w:rsidRPr="00B5600B" w:rsidRDefault="00BD637E" w:rsidP="00D30B05">
            <w:pPr>
              <w:rPr>
                <w:rFonts w:ascii="Calibri" w:hAnsi="Calibri"/>
                <w:b/>
                <w:color w:val="FF0000"/>
                <w:sz w:val="22"/>
                <w:szCs w:val="22"/>
              </w:rPr>
            </w:pPr>
            <w:r>
              <w:rPr>
                <w:rFonts w:ascii="Calibri" w:hAnsi="Calibri"/>
                <w:b/>
                <w:color w:val="FF0000"/>
                <w:sz w:val="22"/>
                <w:szCs w:val="22"/>
              </w:rPr>
              <w:t>Deadline:</w:t>
            </w:r>
            <w:r w:rsidR="00B5600B">
              <w:rPr>
                <w:rFonts w:ascii="Calibri" w:hAnsi="Calibri"/>
                <w:b/>
                <w:color w:val="FF0000"/>
                <w:sz w:val="22"/>
                <w:szCs w:val="22"/>
              </w:rPr>
              <w:t xml:space="preserve"> </w:t>
            </w:r>
            <w:r w:rsidR="00D775DA" w:rsidRPr="00C6546B">
              <w:rPr>
                <w:rFonts w:ascii="Calibri" w:hAnsi="Calibri"/>
                <w:b/>
                <w:color w:val="FF0000"/>
                <w:sz w:val="22"/>
                <w:szCs w:val="22"/>
              </w:rPr>
              <w:t xml:space="preserve">5:00pm CT on </w:t>
            </w:r>
            <w:r w:rsidR="00F240A9">
              <w:rPr>
                <w:rFonts w:ascii="Calibri" w:hAnsi="Calibri"/>
                <w:b/>
                <w:color w:val="FF0000"/>
                <w:sz w:val="22"/>
                <w:szCs w:val="22"/>
              </w:rPr>
              <w:t>April 30</w:t>
            </w:r>
            <w:r w:rsidR="007078BB">
              <w:rPr>
                <w:rFonts w:ascii="Calibri" w:hAnsi="Calibri"/>
                <w:b/>
                <w:color w:val="FF0000"/>
                <w:sz w:val="22"/>
                <w:szCs w:val="22"/>
              </w:rPr>
              <w:t>, 201</w:t>
            </w:r>
            <w:r w:rsidR="00836AC1">
              <w:rPr>
                <w:rFonts w:ascii="Calibri" w:hAnsi="Calibri"/>
                <w:b/>
                <w:color w:val="FF0000"/>
                <w:sz w:val="22"/>
                <w:szCs w:val="22"/>
              </w:rPr>
              <w:t>9</w:t>
            </w:r>
          </w:p>
        </w:tc>
      </w:tr>
      <w:tr w:rsidR="00D775DA" w:rsidRPr="000A2EBB" w14:paraId="5D9144AD" w14:textId="77777777" w:rsidTr="00F240A9">
        <w:tc>
          <w:tcPr>
            <w:tcW w:w="6925" w:type="dxa"/>
          </w:tcPr>
          <w:p w14:paraId="1091BEBA" w14:textId="77777777" w:rsidR="00D775DA" w:rsidRPr="00333268" w:rsidRDefault="00D775DA" w:rsidP="00C6546B">
            <w:pPr>
              <w:rPr>
                <w:rFonts w:ascii="Calibri" w:hAnsi="Calibri"/>
                <w:sz w:val="22"/>
                <w:szCs w:val="22"/>
              </w:rPr>
            </w:pPr>
            <w:r w:rsidRPr="00333268">
              <w:rPr>
                <w:rFonts w:ascii="Calibri" w:hAnsi="Calibri"/>
                <w:sz w:val="22"/>
                <w:szCs w:val="22"/>
              </w:rPr>
              <w:t>Notice of grant award issued (via email)</w:t>
            </w:r>
          </w:p>
        </w:tc>
        <w:tc>
          <w:tcPr>
            <w:tcW w:w="3780" w:type="dxa"/>
          </w:tcPr>
          <w:p w14:paraId="424EA15D" w14:textId="552EEA37" w:rsidR="00D775DA" w:rsidRPr="00333268" w:rsidRDefault="00D775DA" w:rsidP="00D30B05">
            <w:pPr>
              <w:rPr>
                <w:rFonts w:ascii="Calibri" w:hAnsi="Calibri"/>
                <w:sz w:val="22"/>
                <w:szCs w:val="22"/>
              </w:rPr>
            </w:pPr>
            <w:r w:rsidRPr="00333268">
              <w:rPr>
                <w:rFonts w:ascii="Calibri" w:hAnsi="Calibri"/>
                <w:sz w:val="22"/>
                <w:szCs w:val="22"/>
              </w:rPr>
              <w:t xml:space="preserve">Week of </w:t>
            </w:r>
            <w:r w:rsidR="00D30B05" w:rsidRPr="00333268">
              <w:rPr>
                <w:rFonts w:ascii="Calibri" w:hAnsi="Calibri"/>
                <w:sz w:val="22"/>
                <w:szCs w:val="22"/>
              </w:rPr>
              <w:t>May</w:t>
            </w:r>
            <w:r w:rsidR="00F45472" w:rsidRPr="00333268">
              <w:rPr>
                <w:rFonts w:ascii="Calibri" w:hAnsi="Calibri"/>
                <w:sz w:val="22"/>
                <w:szCs w:val="22"/>
              </w:rPr>
              <w:t xml:space="preserve"> </w:t>
            </w:r>
            <w:r w:rsidR="00D23EA3" w:rsidRPr="00333268">
              <w:rPr>
                <w:rFonts w:ascii="Calibri" w:hAnsi="Calibri"/>
                <w:sz w:val="22"/>
                <w:szCs w:val="22"/>
              </w:rPr>
              <w:t xml:space="preserve">20th </w:t>
            </w:r>
            <w:r w:rsidRPr="00333268">
              <w:rPr>
                <w:rFonts w:ascii="Calibri" w:hAnsi="Calibri"/>
                <w:i/>
                <w:sz w:val="22"/>
                <w:szCs w:val="22"/>
              </w:rPr>
              <w:t xml:space="preserve">(tentative) </w:t>
            </w:r>
          </w:p>
        </w:tc>
      </w:tr>
      <w:tr w:rsidR="00D775DA" w:rsidRPr="000A2EBB" w14:paraId="09507775" w14:textId="77777777" w:rsidTr="00F240A9">
        <w:tc>
          <w:tcPr>
            <w:tcW w:w="6925" w:type="dxa"/>
          </w:tcPr>
          <w:p w14:paraId="29047D29" w14:textId="77777777" w:rsidR="00D775DA" w:rsidRPr="00C6546B" w:rsidRDefault="00D775DA" w:rsidP="00C6546B">
            <w:pPr>
              <w:rPr>
                <w:rFonts w:ascii="Calibri" w:hAnsi="Calibri"/>
                <w:sz w:val="22"/>
                <w:szCs w:val="22"/>
              </w:rPr>
            </w:pPr>
            <w:r w:rsidRPr="00C6546B">
              <w:rPr>
                <w:rFonts w:ascii="Calibri" w:hAnsi="Calibri" w:cs="Arial"/>
                <w:sz w:val="22"/>
                <w:szCs w:val="22"/>
              </w:rPr>
              <w:t>Project Period</w:t>
            </w:r>
          </w:p>
        </w:tc>
        <w:tc>
          <w:tcPr>
            <w:tcW w:w="3780" w:type="dxa"/>
          </w:tcPr>
          <w:p w14:paraId="2C425F58" w14:textId="4A3DE164" w:rsidR="00D775DA" w:rsidRPr="00C6546B" w:rsidRDefault="00D30B05" w:rsidP="00C6546B">
            <w:pPr>
              <w:rPr>
                <w:rFonts w:ascii="Calibri" w:hAnsi="Calibri"/>
                <w:sz w:val="22"/>
                <w:szCs w:val="22"/>
              </w:rPr>
            </w:pPr>
            <w:r>
              <w:rPr>
                <w:rFonts w:ascii="Calibri" w:hAnsi="Calibri" w:cs="Arial"/>
                <w:sz w:val="22"/>
                <w:szCs w:val="22"/>
              </w:rPr>
              <w:t>June</w:t>
            </w:r>
            <w:r w:rsidR="007078BB">
              <w:rPr>
                <w:rFonts w:ascii="Calibri" w:hAnsi="Calibri" w:cs="Arial"/>
                <w:sz w:val="22"/>
                <w:szCs w:val="22"/>
              </w:rPr>
              <w:t xml:space="preserve"> 1, </w:t>
            </w:r>
            <w:r w:rsidR="00872243">
              <w:rPr>
                <w:rFonts w:ascii="Calibri" w:hAnsi="Calibri" w:cs="Arial"/>
                <w:sz w:val="22"/>
                <w:szCs w:val="22"/>
              </w:rPr>
              <w:t>2019</w:t>
            </w:r>
            <w:r w:rsidR="00872243" w:rsidRPr="00C6546B">
              <w:rPr>
                <w:rFonts w:ascii="Calibri" w:hAnsi="Calibri" w:cs="Arial"/>
                <w:sz w:val="22"/>
                <w:szCs w:val="22"/>
              </w:rPr>
              <w:t xml:space="preserve"> </w:t>
            </w:r>
            <w:r w:rsidR="00D775DA" w:rsidRPr="00C6546B">
              <w:rPr>
                <w:rFonts w:ascii="Calibri" w:hAnsi="Calibri" w:cs="Arial"/>
                <w:sz w:val="22"/>
                <w:szCs w:val="22"/>
              </w:rPr>
              <w:t>– September 30, 201</w:t>
            </w:r>
            <w:r w:rsidR="00836AC1">
              <w:rPr>
                <w:rFonts w:ascii="Calibri" w:hAnsi="Calibri" w:cs="Arial"/>
                <w:sz w:val="22"/>
                <w:szCs w:val="22"/>
              </w:rPr>
              <w:t>9</w:t>
            </w:r>
          </w:p>
        </w:tc>
      </w:tr>
    </w:tbl>
    <w:p w14:paraId="6F0377BA" w14:textId="77777777" w:rsidR="00615894" w:rsidRPr="008C313E" w:rsidRDefault="00615894" w:rsidP="00651073">
      <w:pPr>
        <w:rPr>
          <w:rFonts w:ascii="Calibri" w:hAnsi="Calibri" w:cs="Arial"/>
          <w:b/>
          <w:sz w:val="16"/>
          <w:szCs w:val="16"/>
          <w:u w:val="single"/>
        </w:rPr>
      </w:pPr>
    </w:p>
    <w:p w14:paraId="73150B8F" w14:textId="77777777" w:rsidR="00C3493E" w:rsidRPr="000B2FAC" w:rsidRDefault="00596B41" w:rsidP="00651073">
      <w:pPr>
        <w:rPr>
          <w:rFonts w:ascii="Calibri" w:hAnsi="Calibri" w:cs="Arial"/>
          <w:b/>
          <w:sz w:val="22"/>
          <w:szCs w:val="22"/>
        </w:rPr>
      </w:pPr>
      <w:r w:rsidRPr="00AD5843">
        <w:rPr>
          <w:rFonts w:ascii="Calibri" w:hAnsi="Calibri" w:cs="Arial"/>
          <w:b/>
          <w:sz w:val="22"/>
          <w:szCs w:val="22"/>
          <w:u w:val="single"/>
        </w:rPr>
        <w:t xml:space="preserve">Funds </w:t>
      </w:r>
      <w:r w:rsidR="00EC717C" w:rsidRPr="00AD5843">
        <w:rPr>
          <w:rFonts w:ascii="Calibri" w:hAnsi="Calibri" w:cs="Arial"/>
          <w:b/>
          <w:sz w:val="22"/>
          <w:szCs w:val="22"/>
          <w:u w:val="single"/>
        </w:rPr>
        <w:t>CAN</w:t>
      </w:r>
      <w:r w:rsidRPr="00AD5843">
        <w:rPr>
          <w:rFonts w:ascii="Calibri" w:hAnsi="Calibri" w:cs="Arial"/>
          <w:b/>
          <w:sz w:val="22"/>
          <w:szCs w:val="22"/>
          <w:u w:val="single"/>
        </w:rPr>
        <w:t xml:space="preserve">NOT </w:t>
      </w:r>
      <w:r w:rsidR="00EC717C" w:rsidRPr="00AD5843">
        <w:rPr>
          <w:rFonts w:ascii="Calibri" w:hAnsi="Calibri" w:cs="Arial"/>
          <w:b/>
          <w:sz w:val="22"/>
          <w:szCs w:val="22"/>
          <w:u w:val="single"/>
        </w:rPr>
        <w:t>be used for</w:t>
      </w:r>
      <w:r w:rsidR="00C3493E" w:rsidRPr="009F4DDC">
        <w:rPr>
          <w:rFonts w:ascii="Calibri" w:hAnsi="Calibri" w:cs="Arial"/>
          <w:b/>
          <w:sz w:val="22"/>
          <w:szCs w:val="22"/>
        </w:rPr>
        <w:t>:</w:t>
      </w:r>
      <w:r w:rsidR="0073368F" w:rsidRPr="000B2FAC">
        <w:rPr>
          <w:rFonts w:ascii="Calibri" w:hAnsi="Calibri" w:cs="Arial"/>
          <w:b/>
          <w:sz w:val="22"/>
          <w:szCs w:val="22"/>
        </w:rPr>
        <w:t xml:space="preserve"> </w:t>
      </w:r>
    </w:p>
    <w:p w14:paraId="096969DC" w14:textId="77777777" w:rsidR="0056677A" w:rsidRPr="000B2FAC" w:rsidRDefault="0056677A" w:rsidP="00D24B77">
      <w:pPr>
        <w:numPr>
          <w:ilvl w:val="0"/>
          <w:numId w:val="2"/>
        </w:numPr>
        <w:rPr>
          <w:rFonts w:ascii="Calibri" w:hAnsi="Calibri" w:cs="Arial"/>
          <w:sz w:val="22"/>
          <w:szCs w:val="22"/>
        </w:rPr>
      </w:pPr>
      <w:r w:rsidRPr="000B2FAC">
        <w:rPr>
          <w:rFonts w:ascii="Calibri" w:hAnsi="Calibri" w:cs="Arial"/>
          <w:sz w:val="22"/>
          <w:szCs w:val="22"/>
        </w:rPr>
        <w:t>Lobbying efforts at the</w:t>
      </w:r>
      <w:r w:rsidR="00F57F8C" w:rsidRPr="000B2FAC">
        <w:rPr>
          <w:rFonts w:ascii="Calibri" w:hAnsi="Calibri" w:cs="Arial"/>
          <w:sz w:val="22"/>
          <w:szCs w:val="22"/>
        </w:rPr>
        <w:t xml:space="preserve"> local, state, or federal level</w:t>
      </w:r>
    </w:p>
    <w:p w14:paraId="2C0EC89B" w14:textId="77777777" w:rsidR="0056677A" w:rsidRPr="000B2FAC" w:rsidRDefault="0056677A" w:rsidP="00D24B77">
      <w:pPr>
        <w:numPr>
          <w:ilvl w:val="0"/>
          <w:numId w:val="2"/>
        </w:numPr>
        <w:rPr>
          <w:rFonts w:ascii="Calibri" w:hAnsi="Calibri" w:cs="Arial"/>
          <w:sz w:val="22"/>
          <w:szCs w:val="22"/>
        </w:rPr>
      </w:pPr>
      <w:r w:rsidRPr="000B2FAC">
        <w:rPr>
          <w:rFonts w:ascii="Calibri" w:hAnsi="Calibri" w:cs="Arial"/>
          <w:sz w:val="22"/>
          <w:szCs w:val="22"/>
        </w:rPr>
        <w:t>Purchasing food</w:t>
      </w:r>
      <w:r w:rsidR="002245BA">
        <w:rPr>
          <w:rFonts w:ascii="Calibri" w:hAnsi="Calibri" w:cs="Arial"/>
          <w:sz w:val="22"/>
          <w:szCs w:val="22"/>
        </w:rPr>
        <w:t xml:space="preserve"> or beverages </w:t>
      </w:r>
    </w:p>
    <w:p w14:paraId="4E32B82D" w14:textId="77777777" w:rsidR="0056677A" w:rsidRPr="000B2FAC" w:rsidRDefault="0056677A" w:rsidP="00D24B77">
      <w:pPr>
        <w:numPr>
          <w:ilvl w:val="0"/>
          <w:numId w:val="2"/>
        </w:numPr>
        <w:rPr>
          <w:rFonts w:ascii="Calibri" w:hAnsi="Calibri" w:cs="Arial"/>
          <w:sz w:val="22"/>
          <w:szCs w:val="22"/>
        </w:rPr>
      </w:pPr>
      <w:r w:rsidRPr="000B2FAC">
        <w:rPr>
          <w:rFonts w:ascii="Calibri" w:hAnsi="Calibri" w:cs="Arial"/>
          <w:sz w:val="22"/>
          <w:szCs w:val="22"/>
        </w:rPr>
        <w:t xml:space="preserve">Purchasing </w:t>
      </w:r>
      <w:r w:rsidR="00A448CC">
        <w:rPr>
          <w:rFonts w:ascii="Calibri" w:hAnsi="Calibri" w:cs="Arial"/>
          <w:sz w:val="22"/>
          <w:szCs w:val="22"/>
        </w:rPr>
        <w:t xml:space="preserve">or installation of </w:t>
      </w:r>
      <w:r w:rsidRPr="000B2FAC">
        <w:rPr>
          <w:rFonts w:ascii="Calibri" w:hAnsi="Calibri" w:cs="Arial"/>
          <w:sz w:val="22"/>
          <w:szCs w:val="22"/>
        </w:rPr>
        <w:t>equipment</w:t>
      </w:r>
      <w:r w:rsidR="002245BA">
        <w:rPr>
          <w:rFonts w:ascii="Calibri" w:hAnsi="Calibri" w:cs="Arial"/>
          <w:sz w:val="22"/>
          <w:szCs w:val="22"/>
        </w:rPr>
        <w:t xml:space="preserve"> </w:t>
      </w:r>
    </w:p>
    <w:p w14:paraId="0AD07656" w14:textId="77777777" w:rsidR="00C0077B" w:rsidRPr="000B2FAC" w:rsidRDefault="00DF062C" w:rsidP="00D24B77">
      <w:pPr>
        <w:numPr>
          <w:ilvl w:val="0"/>
          <w:numId w:val="2"/>
        </w:numPr>
        <w:rPr>
          <w:rFonts w:ascii="Calibri" w:hAnsi="Calibri" w:cs="Arial"/>
          <w:i/>
          <w:sz w:val="22"/>
          <w:szCs w:val="22"/>
        </w:rPr>
      </w:pPr>
      <w:r w:rsidRPr="000B2FAC">
        <w:rPr>
          <w:rFonts w:ascii="Calibri" w:hAnsi="Calibri" w:cs="Arial"/>
          <w:sz w:val="22"/>
          <w:szCs w:val="22"/>
        </w:rPr>
        <w:t>Construction, i</w:t>
      </w:r>
      <w:r w:rsidR="007D321B" w:rsidRPr="000B2FAC">
        <w:rPr>
          <w:rFonts w:ascii="Calibri" w:hAnsi="Calibri" w:cs="Arial"/>
          <w:sz w:val="22"/>
          <w:szCs w:val="22"/>
        </w:rPr>
        <w:t>nfrastructure</w:t>
      </w:r>
      <w:r w:rsidR="00697AEF">
        <w:rPr>
          <w:rFonts w:ascii="Calibri" w:hAnsi="Calibri" w:cs="Arial"/>
          <w:sz w:val="22"/>
          <w:szCs w:val="22"/>
        </w:rPr>
        <w:t>,</w:t>
      </w:r>
      <w:r w:rsidR="00423E5A" w:rsidRPr="000B2FAC">
        <w:rPr>
          <w:rFonts w:ascii="Calibri" w:hAnsi="Calibri" w:cs="Arial"/>
          <w:sz w:val="22"/>
          <w:szCs w:val="22"/>
        </w:rPr>
        <w:t xml:space="preserve"> or building maintenance</w:t>
      </w:r>
    </w:p>
    <w:p w14:paraId="7A586880" w14:textId="77777777" w:rsidR="0073368F" w:rsidRDefault="00C0077B" w:rsidP="00D24B77">
      <w:pPr>
        <w:numPr>
          <w:ilvl w:val="0"/>
          <w:numId w:val="2"/>
        </w:numPr>
        <w:rPr>
          <w:rFonts w:ascii="Calibri" w:hAnsi="Calibri" w:cs="Arial"/>
          <w:sz w:val="22"/>
          <w:szCs w:val="22"/>
        </w:rPr>
      </w:pPr>
      <w:r w:rsidRPr="000B2FAC">
        <w:rPr>
          <w:rFonts w:ascii="Calibri" w:hAnsi="Calibri" w:cs="Arial"/>
          <w:sz w:val="22"/>
          <w:szCs w:val="22"/>
        </w:rPr>
        <w:t>I</w:t>
      </w:r>
      <w:r w:rsidR="0073368F" w:rsidRPr="000B2FAC">
        <w:rPr>
          <w:rFonts w:ascii="Calibri" w:hAnsi="Calibri" w:cs="Arial"/>
          <w:sz w:val="22"/>
          <w:szCs w:val="22"/>
        </w:rPr>
        <w:t>ndirect costs</w:t>
      </w:r>
      <w:r w:rsidR="00423E5A" w:rsidRPr="000B2FAC">
        <w:rPr>
          <w:rFonts w:ascii="Calibri" w:hAnsi="Calibri" w:cs="Arial"/>
          <w:sz w:val="22"/>
          <w:szCs w:val="22"/>
        </w:rPr>
        <w:t xml:space="preserve"> </w:t>
      </w:r>
    </w:p>
    <w:p w14:paraId="2CADFD99" w14:textId="77777777" w:rsidR="00C34F14" w:rsidRPr="008C313E" w:rsidRDefault="00C34F14" w:rsidP="0056677A">
      <w:pPr>
        <w:rPr>
          <w:rFonts w:ascii="Calibri" w:hAnsi="Calibri"/>
          <w:b/>
          <w:i/>
          <w:sz w:val="16"/>
          <w:szCs w:val="16"/>
        </w:rPr>
      </w:pPr>
    </w:p>
    <w:p w14:paraId="29E69D3E" w14:textId="6C697EBD" w:rsidR="0056677A" w:rsidRPr="000B2FAC" w:rsidRDefault="0056677A" w:rsidP="0056677A">
      <w:pPr>
        <w:pStyle w:val="Default"/>
        <w:rPr>
          <w:rFonts w:ascii="Calibri" w:hAnsi="Calibri"/>
          <w:sz w:val="22"/>
          <w:szCs w:val="22"/>
        </w:rPr>
      </w:pPr>
      <w:r w:rsidRPr="00AD5843">
        <w:rPr>
          <w:rFonts w:ascii="Calibri" w:hAnsi="Calibri"/>
          <w:b/>
          <w:bCs/>
          <w:sz w:val="22"/>
          <w:szCs w:val="22"/>
          <w:u w:val="single"/>
        </w:rPr>
        <w:t>Funds CAN be used for</w:t>
      </w:r>
      <w:r w:rsidRPr="000B2FAC">
        <w:rPr>
          <w:rFonts w:ascii="Calibri" w:hAnsi="Calibri"/>
          <w:b/>
          <w:bCs/>
          <w:sz w:val="22"/>
          <w:szCs w:val="22"/>
        </w:rPr>
        <w:t xml:space="preserve">: </w:t>
      </w:r>
    </w:p>
    <w:p w14:paraId="5A360528" w14:textId="7BC95DEC" w:rsidR="00112194" w:rsidRPr="006516D7" w:rsidRDefault="00DB57B4" w:rsidP="00112194">
      <w:pPr>
        <w:pStyle w:val="ListParagraph"/>
        <w:numPr>
          <w:ilvl w:val="0"/>
          <w:numId w:val="6"/>
        </w:numPr>
        <w:rPr>
          <w:rFonts w:ascii="Calibri" w:hAnsi="Calibri"/>
          <w:b/>
          <w:i/>
          <w:sz w:val="22"/>
          <w:szCs w:val="22"/>
        </w:rPr>
      </w:pPr>
      <w:r>
        <w:rPr>
          <w:rFonts w:ascii="Calibri" w:hAnsi="Calibri"/>
          <w:sz w:val="22"/>
          <w:szCs w:val="22"/>
        </w:rPr>
        <w:t>S</w:t>
      </w:r>
      <w:r w:rsidR="00761373">
        <w:rPr>
          <w:rFonts w:ascii="Calibri" w:hAnsi="Calibri"/>
          <w:sz w:val="22"/>
          <w:szCs w:val="22"/>
        </w:rPr>
        <w:t>unscreen and</w:t>
      </w:r>
      <w:r w:rsidR="003A5427">
        <w:rPr>
          <w:rFonts w:ascii="Calibri" w:hAnsi="Calibri"/>
          <w:sz w:val="22"/>
          <w:szCs w:val="22"/>
        </w:rPr>
        <w:t>/or</w:t>
      </w:r>
      <w:r w:rsidR="00761373">
        <w:rPr>
          <w:rFonts w:ascii="Calibri" w:hAnsi="Calibri"/>
          <w:sz w:val="22"/>
          <w:szCs w:val="22"/>
        </w:rPr>
        <w:t xml:space="preserve"> </w:t>
      </w:r>
      <w:r w:rsidR="00761373" w:rsidRPr="00761373">
        <w:rPr>
          <w:rFonts w:ascii="Calibri" w:hAnsi="Calibri"/>
          <w:sz w:val="22"/>
          <w:szCs w:val="22"/>
        </w:rPr>
        <w:t xml:space="preserve">sun-protective equipment </w:t>
      </w:r>
      <w:r w:rsidR="00761373">
        <w:rPr>
          <w:rFonts w:ascii="Calibri" w:hAnsi="Calibri"/>
          <w:sz w:val="22"/>
          <w:szCs w:val="22"/>
        </w:rPr>
        <w:t>(</w:t>
      </w:r>
      <w:r w:rsidR="00BB7E0D">
        <w:rPr>
          <w:rFonts w:ascii="Calibri" w:hAnsi="Calibri"/>
          <w:sz w:val="22"/>
          <w:szCs w:val="22"/>
        </w:rPr>
        <w:t xml:space="preserve">such as </w:t>
      </w:r>
      <w:r w:rsidR="002179A1">
        <w:rPr>
          <w:rFonts w:ascii="Calibri" w:hAnsi="Calibri"/>
          <w:sz w:val="22"/>
          <w:szCs w:val="22"/>
        </w:rPr>
        <w:t xml:space="preserve">sunscreen, </w:t>
      </w:r>
      <w:r w:rsidR="00BB7E0D">
        <w:rPr>
          <w:rFonts w:ascii="Calibri" w:hAnsi="Calibri"/>
          <w:sz w:val="22"/>
          <w:szCs w:val="22"/>
        </w:rPr>
        <w:t>hats, sunglasses,</w:t>
      </w:r>
      <w:r w:rsidR="00684310">
        <w:rPr>
          <w:rFonts w:ascii="Calibri" w:hAnsi="Calibri"/>
          <w:sz w:val="22"/>
          <w:szCs w:val="22"/>
        </w:rPr>
        <w:t xml:space="preserve"> sunscreen dispenser racks, smaller bottles to transport sunscreen, UV lip protection,</w:t>
      </w:r>
      <w:r w:rsidR="00BB7E0D">
        <w:rPr>
          <w:rFonts w:ascii="Calibri" w:hAnsi="Calibri"/>
          <w:sz w:val="22"/>
          <w:szCs w:val="22"/>
        </w:rPr>
        <w:t xml:space="preserve"> etc.</w:t>
      </w:r>
      <w:r>
        <w:rPr>
          <w:rFonts w:ascii="Calibri" w:hAnsi="Calibri"/>
          <w:sz w:val="22"/>
          <w:szCs w:val="22"/>
        </w:rPr>
        <w:t xml:space="preserve">). </w:t>
      </w:r>
      <w:r w:rsidR="00E30B9B" w:rsidRPr="00DB57B4">
        <w:rPr>
          <w:rFonts w:ascii="Calibri" w:hAnsi="Calibri"/>
          <w:i/>
          <w:sz w:val="22"/>
          <w:szCs w:val="22"/>
        </w:rPr>
        <w:t xml:space="preserve">Funding for </w:t>
      </w:r>
      <w:r w:rsidRPr="00DB57B4">
        <w:rPr>
          <w:rFonts w:ascii="Calibri" w:hAnsi="Calibri"/>
          <w:i/>
          <w:sz w:val="22"/>
          <w:szCs w:val="22"/>
        </w:rPr>
        <w:t>t</w:t>
      </w:r>
      <w:r w:rsidR="00E30B9B" w:rsidRPr="00DB57B4">
        <w:rPr>
          <w:rFonts w:ascii="Calibri" w:hAnsi="Calibri"/>
          <w:i/>
          <w:sz w:val="22"/>
          <w:szCs w:val="22"/>
        </w:rPr>
        <w:t xml:space="preserve">hese items may not </w:t>
      </w:r>
      <w:r w:rsidR="006516D7">
        <w:rPr>
          <w:rFonts w:ascii="Calibri" w:hAnsi="Calibri"/>
          <w:i/>
          <w:sz w:val="22"/>
          <w:szCs w:val="22"/>
        </w:rPr>
        <w:t>exceed</w:t>
      </w:r>
      <w:r w:rsidRPr="00DB57B4">
        <w:rPr>
          <w:rFonts w:ascii="Calibri" w:hAnsi="Calibri"/>
          <w:i/>
          <w:sz w:val="22"/>
          <w:szCs w:val="22"/>
        </w:rPr>
        <w:t xml:space="preserve"> </w:t>
      </w:r>
      <w:r w:rsidR="005B42AD">
        <w:rPr>
          <w:rFonts w:ascii="Calibri" w:hAnsi="Calibri"/>
          <w:i/>
          <w:sz w:val="22"/>
          <w:szCs w:val="22"/>
        </w:rPr>
        <w:t>7</w:t>
      </w:r>
      <w:r w:rsidRPr="00DB57B4">
        <w:rPr>
          <w:rFonts w:ascii="Calibri" w:hAnsi="Calibri"/>
          <w:i/>
          <w:sz w:val="22"/>
          <w:szCs w:val="22"/>
        </w:rPr>
        <w:t>0% of the total requested budget.</w:t>
      </w:r>
      <w:r>
        <w:rPr>
          <w:rFonts w:ascii="Calibri" w:hAnsi="Calibri"/>
          <w:sz w:val="22"/>
          <w:szCs w:val="22"/>
        </w:rPr>
        <w:t xml:space="preserve"> </w:t>
      </w:r>
    </w:p>
    <w:p w14:paraId="717302E7" w14:textId="0540B2EE" w:rsidR="00697752" w:rsidRPr="000B2FAC" w:rsidRDefault="007210E7" w:rsidP="00697752">
      <w:pPr>
        <w:pStyle w:val="ListParagraph"/>
        <w:numPr>
          <w:ilvl w:val="0"/>
          <w:numId w:val="6"/>
        </w:numPr>
        <w:rPr>
          <w:rFonts w:ascii="Calibri" w:hAnsi="Calibri"/>
          <w:sz w:val="22"/>
          <w:szCs w:val="22"/>
        </w:rPr>
      </w:pPr>
      <w:r>
        <w:rPr>
          <w:rFonts w:ascii="Calibri" w:hAnsi="Calibri"/>
          <w:sz w:val="22"/>
          <w:szCs w:val="22"/>
        </w:rPr>
        <w:t>U</w:t>
      </w:r>
      <w:r w:rsidR="00697752" w:rsidRPr="000B2FAC">
        <w:rPr>
          <w:rFonts w:ascii="Calibri" w:hAnsi="Calibri"/>
          <w:sz w:val="22"/>
          <w:szCs w:val="22"/>
        </w:rPr>
        <w:t>mbrellas</w:t>
      </w:r>
      <w:r w:rsidR="00697752">
        <w:rPr>
          <w:rFonts w:ascii="Calibri" w:hAnsi="Calibri"/>
          <w:sz w:val="22"/>
          <w:szCs w:val="22"/>
        </w:rPr>
        <w:t>, shade sails,</w:t>
      </w:r>
      <w:r w:rsidR="00697752" w:rsidRPr="000B2FAC">
        <w:rPr>
          <w:rFonts w:ascii="Calibri" w:hAnsi="Calibri"/>
          <w:sz w:val="22"/>
          <w:szCs w:val="22"/>
        </w:rPr>
        <w:t xml:space="preserve"> and </w:t>
      </w:r>
      <w:r w:rsidR="00697752">
        <w:rPr>
          <w:rFonts w:ascii="Calibri" w:hAnsi="Calibri"/>
          <w:sz w:val="22"/>
          <w:szCs w:val="22"/>
        </w:rPr>
        <w:t xml:space="preserve">other </w:t>
      </w:r>
      <w:r w:rsidR="00697752" w:rsidRPr="000B2FAC">
        <w:rPr>
          <w:rFonts w:ascii="Calibri" w:hAnsi="Calibri"/>
          <w:sz w:val="22"/>
          <w:szCs w:val="22"/>
        </w:rPr>
        <w:t xml:space="preserve">temporary shade </w:t>
      </w:r>
      <w:r w:rsidR="003A763F">
        <w:rPr>
          <w:rFonts w:ascii="Calibri" w:hAnsi="Calibri"/>
          <w:sz w:val="22"/>
          <w:szCs w:val="22"/>
        </w:rPr>
        <w:t>structures</w:t>
      </w:r>
      <w:r>
        <w:rPr>
          <w:rFonts w:ascii="Calibri" w:hAnsi="Calibri"/>
          <w:sz w:val="22"/>
          <w:szCs w:val="22"/>
        </w:rPr>
        <w:t xml:space="preserve">. </w:t>
      </w:r>
      <w:r w:rsidRPr="00DB57B4">
        <w:rPr>
          <w:rFonts w:ascii="Calibri" w:hAnsi="Calibri"/>
          <w:i/>
          <w:sz w:val="22"/>
          <w:szCs w:val="22"/>
        </w:rPr>
        <w:t xml:space="preserve">Funding for these items may not </w:t>
      </w:r>
      <w:r>
        <w:rPr>
          <w:rFonts w:ascii="Calibri" w:hAnsi="Calibri"/>
          <w:i/>
          <w:sz w:val="22"/>
          <w:szCs w:val="22"/>
        </w:rPr>
        <w:t>exceed</w:t>
      </w:r>
      <w:r w:rsidRPr="00DB57B4">
        <w:rPr>
          <w:rFonts w:ascii="Calibri" w:hAnsi="Calibri"/>
          <w:i/>
          <w:sz w:val="22"/>
          <w:szCs w:val="22"/>
        </w:rPr>
        <w:t xml:space="preserve"> </w:t>
      </w:r>
      <w:r w:rsidR="005B42AD">
        <w:rPr>
          <w:rFonts w:ascii="Calibri" w:hAnsi="Calibri"/>
          <w:i/>
          <w:sz w:val="22"/>
          <w:szCs w:val="22"/>
        </w:rPr>
        <w:t>7</w:t>
      </w:r>
      <w:r w:rsidRPr="00DB57B4">
        <w:rPr>
          <w:rFonts w:ascii="Calibri" w:hAnsi="Calibri"/>
          <w:i/>
          <w:sz w:val="22"/>
          <w:szCs w:val="22"/>
        </w:rPr>
        <w:t>0% of the total requested budget.</w:t>
      </w:r>
    </w:p>
    <w:p w14:paraId="0F2B1204" w14:textId="7D6CE690" w:rsidR="0056677A" w:rsidRPr="007210E7" w:rsidRDefault="007210E7" w:rsidP="002D54C7">
      <w:pPr>
        <w:pStyle w:val="ListParagraph"/>
        <w:numPr>
          <w:ilvl w:val="0"/>
          <w:numId w:val="6"/>
        </w:numPr>
        <w:rPr>
          <w:rFonts w:ascii="Calibri" w:hAnsi="Calibri"/>
          <w:sz w:val="22"/>
          <w:szCs w:val="22"/>
        </w:rPr>
      </w:pPr>
      <w:r w:rsidRPr="007210E7">
        <w:rPr>
          <w:rFonts w:ascii="Calibri" w:hAnsi="Calibri"/>
          <w:sz w:val="22"/>
          <w:szCs w:val="22"/>
        </w:rPr>
        <w:t>P</w:t>
      </w:r>
      <w:r w:rsidR="00B13BED" w:rsidRPr="007210E7">
        <w:rPr>
          <w:rFonts w:ascii="Calibri" w:hAnsi="Calibri"/>
          <w:sz w:val="22"/>
          <w:szCs w:val="22"/>
        </w:rPr>
        <w:t>ersonnel costs for project implementation</w:t>
      </w:r>
      <w:r>
        <w:rPr>
          <w:rFonts w:ascii="Calibri" w:hAnsi="Calibri"/>
          <w:sz w:val="22"/>
          <w:szCs w:val="22"/>
        </w:rPr>
        <w:t>.</w:t>
      </w:r>
      <w:r w:rsidR="00B13BED" w:rsidRPr="007210E7">
        <w:rPr>
          <w:rFonts w:ascii="Calibri" w:hAnsi="Calibri"/>
          <w:sz w:val="22"/>
          <w:szCs w:val="22"/>
        </w:rPr>
        <w:t xml:space="preserve"> </w:t>
      </w:r>
      <w:r w:rsidRPr="00DB57B4">
        <w:rPr>
          <w:rFonts w:ascii="Calibri" w:hAnsi="Calibri"/>
          <w:i/>
          <w:sz w:val="22"/>
          <w:szCs w:val="22"/>
        </w:rPr>
        <w:t xml:space="preserve">Funding for </w:t>
      </w:r>
      <w:r>
        <w:rPr>
          <w:rFonts w:ascii="Calibri" w:hAnsi="Calibri"/>
          <w:i/>
          <w:sz w:val="22"/>
          <w:szCs w:val="22"/>
        </w:rPr>
        <w:t>personnel</w:t>
      </w:r>
      <w:r w:rsidRPr="00DB57B4">
        <w:rPr>
          <w:rFonts w:ascii="Calibri" w:hAnsi="Calibri"/>
          <w:i/>
          <w:sz w:val="22"/>
          <w:szCs w:val="22"/>
        </w:rPr>
        <w:t xml:space="preserve"> may not </w:t>
      </w:r>
      <w:r>
        <w:rPr>
          <w:rFonts w:ascii="Calibri" w:hAnsi="Calibri"/>
          <w:i/>
          <w:sz w:val="22"/>
          <w:szCs w:val="22"/>
        </w:rPr>
        <w:t>exceed</w:t>
      </w:r>
      <w:r w:rsidRPr="00DB57B4">
        <w:rPr>
          <w:rFonts w:ascii="Calibri" w:hAnsi="Calibri"/>
          <w:i/>
          <w:sz w:val="22"/>
          <w:szCs w:val="22"/>
        </w:rPr>
        <w:t xml:space="preserve"> </w:t>
      </w:r>
      <w:r>
        <w:rPr>
          <w:rFonts w:ascii="Calibri" w:hAnsi="Calibri"/>
          <w:i/>
          <w:sz w:val="22"/>
          <w:szCs w:val="22"/>
        </w:rPr>
        <w:t>25</w:t>
      </w:r>
      <w:r w:rsidRPr="00DB57B4">
        <w:rPr>
          <w:rFonts w:ascii="Calibri" w:hAnsi="Calibri"/>
          <w:i/>
          <w:sz w:val="22"/>
          <w:szCs w:val="22"/>
        </w:rPr>
        <w:t>% of the total requested budget.</w:t>
      </w:r>
    </w:p>
    <w:p w14:paraId="0CD74D08" w14:textId="5515D0B4" w:rsidR="007078BB" w:rsidRPr="007078BB" w:rsidRDefault="00697AEF" w:rsidP="007078BB">
      <w:pPr>
        <w:pStyle w:val="ListParagraph"/>
        <w:numPr>
          <w:ilvl w:val="0"/>
          <w:numId w:val="6"/>
        </w:numPr>
        <w:rPr>
          <w:rFonts w:ascii="Calibri" w:hAnsi="Calibri"/>
          <w:sz w:val="22"/>
          <w:szCs w:val="22"/>
        </w:rPr>
      </w:pPr>
      <w:r>
        <w:rPr>
          <w:rFonts w:ascii="Calibri" w:hAnsi="Calibri"/>
          <w:sz w:val="22"/>
          <w:szCs w:val="22"/>
        </w:rPr>
        <w:t>Educational materials and printing expenses</w:t>
      </w:r>
      <w:r w:rsidR="007210E7">
        <w:rPr>
          <w:rFonts w:ascii="Calibri" w:hAnsi="Calibri"/>
          <w:sz w:val="22"/>
          <w:szCs w:val="22"/>
        </w:rPr>
        <w:t xml:space="preserve">. </w:t>
      </w:r>
      <w:r w:rsidR="007210E7" w:rsidRPr="00DB57B4">
        <w:rPr>
          <w:rFonts w:ascii="Calibri" w:hAnsi="Calibri"/>
          <w:i/>
          <w:sz w:val="22"/>
          <w:szCs w:val="22"/>
        </w:rPr>
        <w:t>Funding for</w:t>
      </w:r>
      <w:r w:rsidR="000B7978" w:rsidRPr="00DB57B4">
        <w:rPr>
          <w:rFonts w:ascii="Calibri" w:hAnsi="Calibri"/>
          <w:i/>
          <w:sz w:val="22"/>
          <w:szCs w:val="22"/>
        </w:rPr>
        <w:t xml:space="preserve"> these items</w:t>
      </w:r>
      <w:r w:rsidR="007210E7" w:rsidRPr="00DB57B4">
        <w:rPr>
          <w:rFonts w:ascii="Calibri" w:hAnsi="Calibri"/>
          <w:i/>
          <w:sz w:val="22"/>
          <w:szCs w:val="22"/>
        </w:rPr>
        <w:t xml:space="preserve"> may not </w:t>
      </w:r>
      <w:r w:rsidR="007210E7">
        <w:rPr>
          <w:rFonts w:ascii="Calibri" w:hAnsi="Calibri"/>
          <w:i/>
          <w:sz w:val="22"/>
          <w:szCs w:val="22"/>
        </w:rPr>
        <w:t>exceed</w:t>
      </w:r>
      <w:r w:rsidR="007210E7" w:rsidRPr="00DB57B4">
        <w:rPr>
          <w:rFonts w:ascii="Calibri" w:hAnsi="Calibri"/>
          <w:i/>
          <w:sz w:val="22"/>
          <w:szCs w:val="22"/>
        </w:rPr>
        <w:t xml:space="preserve"> </w:t>
      </w:r>
      <w:r w:rsidR="007210E7">
        <w:rPr>
          <w:rFonts w:ascii="Calibri" w:hAnsi="Calibri"/>
          <w:i/>
          <w:sz w:val="22"/>
          <w:szCs w:val="22"/>
        </w:rPr>
        <w:t>25</w:t>
      </w:r>
      <w:r w:rsidR="007210E7" w:rsidRPr="00DB57B4">
        <w:rPr>
          <w:rFonts w:ascii="Calibri" w:hAnsi="Calibri"/>
          <w:i/>
          <w:sz w:val="22"/>
          <w:szCs w:val="22"/>
        </w:rPr>
        <w:t>% of the total requested budget.</w:t>
      </w:r>
    </w:p>
    <w:p w14:paraId="694E6C68" w14:textId="77777777" w:rsidR="0073368F" w:rsidRPr="008C313E" w:rsidRDefault="0073368F" w:rsidP="0073368F">
      <w:pPr>
        <w:ind w:left="720"/>
        <w:rPr>
          <w:rFonts w:ascii="Calibri" w:hAnsi="Calibri" w:cs="Arial"/>
          <w:sz w:val="16"/>
          <w:szCs w:val="16"/>
        </w:rPr>
      </w:pPr>
    </w:p>
    <w:p w14:paraId="00A1C7F3" w14:textId="77777777" w:rsidR="00727387" w:rsidRDefault="00CE3A51" w:rsidP="00651073">
      <w:pPr>
        <w:rPr>
          <w:rFonts w:ascii="Calibri" w:hAnsi="Calibri" w:cs="Arial"/>
          <w:b/>
          <w:sz w:val="22"/>
          <w:szCs w:val="22"/>
        </w:rPr>
      </w:pPr>
      <w:r w:rsidRPr="00AD5843">
        <w:rPr>
          <w:rFonts w:ascii="Calibri" w:hAnsi="Calibri" w:cs="Arial"/>
          <w:b/>
          <w:sz w:val="22"/>
          <w:szCs w:val="22"/>
          <w:u w:val="single"/>
        </w:rPr>
        <w:t>Proposal</w:t>
      </w:r>
      <w:r w:rsidR="00C37657" w:rsidRPr="00AD5843">
        <w:rPr>
          <w:rFonts w:ascii="Calibri" w:hAnsi="Calibri" w:cs="Arial"/>
          <w:b/>
          <w:sz w:val="22"/>
          <w:szCs w:val="22"/>
          <w:u w:val="single"/>
        </w:rPr>
        <w:t xml:space="preserve"> </w:t>
      </w:r>
      <w:r w:rsidR="00762D47" w:rsidRPr="00AD5843">
        <w:rPr>
          <w:rFonts w:ascii="Calibri" w:hAnsi="Calibri" w:cs="Arial"/>
          <w:b/>
          <w:sz w:val="22"/>
          <w:szCs w:val="22"/>
          <w:u w:val="single"/>
        </w:rPr>
        <w:t>Content</w:t>
      </w:r>
      <w:r w:rsidR="00AD5843">
        <w:rPr>
          <w:rFonts w:ascii="Calibri" w:hAnsi="Calibri" w:cs="Arial"/>
          <w:b/>
          <w:sz w:val="22"/>
          <w:szCs w:val="22"/>
        </w:rPr>
        <w:t>:</w:t>
      </w:r>
      <w:r w:rsidR="006A7520">
        <w:rPr>
          <w:rFonts w:ascii="Calibri" w:hAnsi="Calibri" w:cs="Arial"/>
          <w:b/>
          <w:sz w:val="22"/>
          <w:szCs w:val="22"/>
        </w:rPr>
        <w:t xml:space="preserve"> </w:t>
      </w:r>
    </w:p>
    <w:p w14:paraId="5980538C" w14:textId="77777777" w:rsidR="006A7520" w:rsidRPr="000B2FAC" w:rsidRDefault="006A7520" w:rsidP="00651073">
      <w:pPr>
        <w:rPr>
          <w:rFonts w:ascii="Calibri" w:hAnsi="Calibri" w:cs="Arial"/>
          <w:b/>
          <w:sz w:val="22"/>
          <w:szCs w:val="22"/>
        </w:rPr>
      </w:pPr>
      <w:r>
        <w:rPr>
          <w:rFonts w:ascii="Calibri" w:hAnsi="Calibri" w:cs="Arial"/>
          <w:b/>
          <w:sz w:val="22"/>
          <w:szCs w:val="22"/>
        </w:rPr>
        <w:t xml:space="preserve">Please submit the following content using the application template below. </w:t>
      </w:r>
    </w:p>
    <w:p w14:paraId="2B120A63" w14:textId="77777777" w:rsidR="0028587B" w:rsidRPr="000B2FAC" w:rsidRDefault="00EC13FD" w:rsidP="0028611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1</w:t>
      </w:r>
      <w:r w:rsidR="00286116" w:rsidRPr="000B2FAC">
        <w:rPr>
          <w:rFonts w:ascii="Calibri" w:hAnsi="Calibri" w:cs="Arial"/>
          <w:b/>
          <w:sz w:val="22"/>
          <w:szCs w:val="22"/>
        </w:rPr>
        <w:t xml:space="preserve">. </w:t>
      </w:r>
      <w:r w:rsidR="006A5658">
        <w:rPr>
          <w:rFonts w:ascii="Calibri" w:hAnsi="Calibri" w:cs="Arial"/>
          <w:b/>
          <w:sz w:val="22"/>
          <w:szCs w:val="22"/>
        </w:rPr>
        <w:t>Program</w:t>
      </w:r>
      <w:r w:rsidR="00656C8B" w:rsidRPr="000B2FAC">
        <w:rPr>
          <w:rFonts w:ascii="Calibri" w:hAnsi="Calibri" w:cs="Arial"/>
          <w:b/>
          <w:sz w:val="22"/>
          <w:szCs w:val="22"/>
        </w:rPr>
        <w:t xml:space="preserve"> Information</w:t>
      </w:r>
      <w:r w:rsidR="006A7520">
        <w:rPr>
          <w:rFonts w:ascii="Calibri" w:hAnsi="Calibri" w:cs="Arial"/>
          <w:b/>
          <w:sz w:val="22"/>
          <w:szCs w:val="22"/>
        </w:rPr>
        <w:t>:</w:t>
      </w:r>
      <w:r w:rsidR="00286116" w:rsidRPr="000B2FAC">
        <w:rPr>
          <w:rFonts w:ascii="Calibri" w:hAnsi="Calibri" w:cs="Arial"/>
          <w:b/>
          <w:sz w:val="22"/>
          <w:szCs w:val="22"/>
        </w:rPr>
        <w:t xml:space="preserve"> </w:t>
      </w:r>
      <w:r w:rsidR="00286116" w:rsidRPr="000B2FAC">
        <w:rPr>
          <w:rFonts w:ascii="Calibri" w:hAnsi="Calibri" w:cs="Arial"/>
          <w:sz w:val="22"/>
          <w:szCs w:val="22"/>
        </w:rPr>
        <w:t xml:space="preserve">Provide </w:t>
      </w:r>
      <w:r w:rsidR="006A5658">
        <w:rPr>
          <w:rFonts w:ascii="Calibri" w:hAnsi="Calibri" w:cs="Arial"/>
          <w:sz w:val="22"/>
          <w:szCs w:val="22"/>
        </w:rPr>
        <w:t>program</w:t>
      </w:r>
      <w:r w:rsidR="00286116" w:rsidRPr="000B2FAC">
        <w:rPr>
          <w:rFonts w:ascii="Calibri" w:hAnsi="Calibri" w:cs="Arial"/>
          <w:sz w:val="22"/>
          <w:szCs w:val="22"/>
        </w:rPr>
        <w:t xml:space="preserve"> information and </w:t>
      </w:r>
      <w:r w:rsidR="006A7520">
        <w:rPr>
          <w:rFonts w:ascii="Calibri" w:hAnsi="Calibri" w:cs="Arial"/>
          <w:sz w:val="22"/>
          <w:szCs w:val="22"/>
        </w:rPr>
        <w:t xml:space="preserve">indicate </w:t>
      </w:r>
      <w:r w:rsidR="00286116" w:rsidRPr="000B2FAC">
        <w:rPr>
          <w:rFonts w:ascii="Calibri" w:hAnsi="Calibri" w:cs="Arial"/>
          <w:sz w:val="22"/>
          <w:szCs w:val="22"/>
        </w:rPr>
        <w:t>current sun safety practices.</w:t>
      </w:r>
      <w:r w:rsidR="00286116" w:rsidRPr="000B2FAC">
        <w:rPr>
          <w:rFonts w:ascii="Calibri" w:hAnsi="Calibri" w:cs="Arial"/>
          <w:b/>
          <w:sz w:val="22"/>
          <w:szCs w:val="22"/>
        </w:rPr>
        <w:t xml:space="preserve"> </w:t>
      </w:r>
      <w:r w:rsidR="00727387" w:rsidRPr="000B2FAC">
        <w:rPr>
          <w:rFonts w:ascii="Calibri" w:hAnsi="Calibri" w:cs="Arial"/>
          <w:b/>
          <w:sz w:val="22"/>
          <w:szCs w:val="22"/>
        </w:rPr>
        <w:t xml:space="preserve"> </w:t>
      </w:r>
    </w:p>
    <w:p w14:paraId="6E2545D0" w14:textId="15BCC4BC" w:rsidR="00286116" w:rsidRPr="000B2FAC" w:rsidRDefault="00EC13FD" w:rsidP="009E5CCF">
      <w:pPr>
        <w:pStyle w:val="ListParagraph"/>
        <w:numPr>
          <w:ilvl w:val="0"/>
          <w:numId w:val="24"/>
        </w:numPr>
        <w:tabs>
          <w:tab w:val="left" w:pos="720"/>
        </w:tabs>
        <w:rPr>
          <w:rFonts w:ascii="Calibri" w:hAnsi="Calibri" w:cs="Arial"/>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2</w:t>
      </w:r>
      <w:r w:rsidR="00286116" w:rsidRPr="000B2FAC">
        <w:rPr>
          <w:rFonts w:ascii="Calibri" w:hAnsi="Calibri" w:cs="Arial"/>
          <w:b/>
          <w:sz w:val="22"/>
          <w:szCs w:val="22"/>
        </w:rPr>
        <w:t xml:space="preserve">. </w:t>
      </w:r>
      <w:r w:rsidR="00FC251B" w:rsidRPr="000B2FAC">
        <w:rPr>
          <w:rFonts w:ascii="Calibri" w:hAnsi="Calibri" w:cs="Arial"/>
          <w:b/>
          <w:sz w:val="22"/>
          <w:szCs w:val="22"/>
        </w:rPr>
        <w:t>Project Plan</w:t>
      </w:r>
      <w:r w:rsidR="00286116" w:rsidRPr="000B2FAC">
        <w:rPr>
          <w:rFonts w:ascii="Calibri" w:hAnsi="Calibri" w:cs="Arial"/>
          <w:b/>
          <w:sz w:val="22"/>
          <w:szCs w:val="22"/>
        </w:rPr>
        <w:t xml:space="preserve">: </w:t>
      </w:r>
      <w:r w:rsidR="00286116" w:rsidRPr="000B2FAC">
        <w:rPr>
          <w:rFonts w:ascii="Calibri" w:hAnsi="Calibri" w:cs="Arial"/>
          <w:sz w:val="22"/>
          <w:szCs w:val="22"/>
        </w:rPr>
        <w:t>Review</w:t>
      </w:r>
      <w:r w:rsidR="00E544B1" w:rsidRPr="009E5CCF">
        <w:rPr>
          <w:rFonts w:ascii="Calibri" w:hAnsi="Calibri" w:cs="Arial"/>
          <w:sz w:val="22"/>
          <w:szCs w:val="22"/>
        </w:rPr>
        <w:t xml:space="preserve"> </w:t>
      </w:r>
      <w:r w:rsidR="00E544B1" w:rsidRPr="00E544B1">
        <w:rPr>
          <w:rFonts w:ascii="Calibri" w:hAnsi="Calibri" w:cs="Arial"/>
          <w:sz w:val="22"/>
          <w:szCs w:val="22"/>
        </w:rPr>
        <w:t>Appendix A: Sun Safety Guidelines</w:t>
      </w:r>
      <w:r w:rsidR="00286116" w:rsidRPr="000B2FAC">
        <w:rPr>
          <w:rFonts w:ascii="Calibri" w:hAnsi="Calibri" w:cs="Arial"/>
          <w:sz w:val="22"/>
          <w:szCs w:val="22"/>
        </w:rPr>
        <w:t xml:space="preserve"> </w:t>
      </w:r>
      <w:r w:rsidR="00E544B1">
        <w:rPr>
          <w:rFonts w:ascii="Calibri" w:hAnsi="Calibri" w:cs="Arial"/>
          <w:sz w:val="22"/>
          <w:szCs w:val="22"/>
        </w:rPr>
        <w:t xml:space="preserve">for </w:t>
      </w:r>
      <w:r w:rsidR="00286116" w:rsidRPr="000B2FAC">
        <w:rPr>
          <w:rFonts w:ascii="Calibri" w:hAnsi="Calibri" w:cs="Arial"/>
          <w:sz w:val="22"/>
          <w:szCs w:val="22"/>
        </w:rPr>
        <w:t>a list of</w:t>
      </w:r>
      <w:r w:rsidR="00544646" w:rsidRPr="000B2FAC">
        <w:rPr>
          <w:rFonts w:ascii="Calibri" w:hAnsi="Calibri" w:cs="Arial"/>
          <w:sz w:val="22"/>
          <w:szCs w:val="22"/>
        </w:rPr>
        <w:t xml:space="preserve"> </w:t>
      </w:r>
      <w:r w:rsidR="00F513C5">
        <w:rPr>
          <w:rFonts w:ascii="Calibri" w:hAnsi="Calibri" w:cs="Arial"/>
          <w:sz w:val="22"/>
          <w:szCs w:val="22"/>
        </w:rPr>
        <w:t xml:space="preserve">policy components/strategies </w:t>
      </w:r>
      <w:r w:rsidR="00544646" w:rsidRPr="000B2FAC">
        <w:rPr>
          <w:rFonts w:ascii="Calibri" w:hAnsi="Calibri" w:cs="Arial"/>
          <w:sz w:val="22"/>
          <w:szCs w:val="22"/>
        </w:rPr>
        <w:t xml:space="preserve">that you </w:t>
      </w:r>
      <w:r w:rsidR="006F49A0" w:rsidRPr="000B2FAC">
        <w:rPr>
          <w:rFonts w:ascii="Calibri" w:hAnsi="Calibri" w:cs="Arial"/>
          <w:sz w:val="22"/>
          <w:szCs w:val="22"/>
        </w:rPr>
        <w:t>can adopt</w:t>
      </w:r>
      <w:r w:rsidR="00544646" w:rsidRPr="000B2FAC">
        <w:rPr>
          <w:rFonts w:ascii="Calibri" w:hAnsi="Calibri" w:cs="Arial"/>
          <w:sz w:val="22"/>
          <w:szCs w:val="22"/>
        </w:rPr>
        <w:t xml:space="preserve"> or modify and include into your policy.</w:t>
      </w:r>
      <w:r w:rsidR="006F49A0" w:rsidRPr="000B2FAC">
        <w:rPr>
          <w:rFonts w:ascii="Calibri" w:hAnsi="Calibri" w:cs="Arial"/>
          <w:sz w:val="22"/>
          <w:szCs w:val="22"/>
        </w:rPr>
        <w:t xml:space="preserve"> </w:t>
      </w:r>
      <w:r w:rsidR="006A7520">
        <w:rPr>
          <w:rFonts w:ascii="Calibri" w:hAnsi="Calibri" w:cs="Arial"/>
          <w:sz w:val="22"/>
          <w:szCs w:val="22"/>
        </w:rPr>
        <w:t>Programs</w:t>
      </w:r>
      <w:r w:rsidR="006F49A0" w:rsidRPr="000B2FAC">
        <w:rPr>
          <w:rFonts w:ascii="Calibri" w:hAnsi="Calibri" w:cs="Arial"/>
          <w:sz w:val="22"/>
          <w:szCs w:val="22"/>
        </w:rPr>
        <w:t xml:space="preserve"> can adopt some or all of </w:t>
      </w:r>
      <w:r w:rsidR="001C28A6">
        <w:rPr>
          <w:rFonts w:ascii="Calibri" w:hAnsi="Calibri" w:cs="Arial"/>
          <w:sz w:val="22"/>
          <w:szCs w:val="22"/>
        </w:rPr>
        <w:t>t</w:t>
      </w:r>
      <w:r w:rsidR="006A7520">
        <w:rPr>
          <w:rFonts w:ascii="Calibri" w:hAnsi="Calibri" w:cs="Arial"/>
          <w:sz w:val="22"/>
          <w:szCs w:val="22"/>
        </w:rPr>
        <w:t xml:space="preserve">he </w:t>
      </w:r>
      <w:r w:rsidR="00F513C5">
        <w:rPr>
          <w:rFonts w:ascii="Calibri" w:hAnsi="Calibri" w:cs="Arial"/>
          <w:sz w:val="22"/>
          <w:szCs w:val="22"/>
        </w:rPr>
        <w:lastRenderedPageBreak/>
        <w:t>components/strategies</w:t>
      </w:r>
      <w:r w:rsidR="006A7520">
        <w:rPr>
          <w:rFonts w:ascii="Calibri" w:hAnsi="Calibri" w:cs="Arial"/>
          <w:sz w:val="22"/>
          <w:szCs w:val="22"/>
        </w:rPr>
        <w:t>. A p</w:t>
      </w:r>
      <w:r w:rsidR="00544646" w:rsidRPr="000B2FAC">
        <w:rPr>
          <w:rFonts w:ascii="Calibri" w:hAnsi="Calibri" w:cs="Arial"/>
          <w:sz w:val="22"/>
          <w:szCs w:val="22"/>
        </w:rPr>
        <w:t xml:space="preserve">olicy must be developed and adopted by the </w:t>
      </w:r>
      <w:r w:rsidR="006A7520">
        <w:rPr>
          <w:rFonts w:ascii="Calibri" w:hAnsi="Calibri" w:cs="Arial"/>
          <w:sz w:val="22"/>
          <w:szCs w:val="22"/>
        </w:rPr>
        <w:t>program</w:t>
      </w:r>
      <w:r w:rsidR="00544646" w:rsidRPr="000B2FAC">
        <w:rPr>
          <w:rFonts w:ascii="Calibri" w:hAnsi="Calibri" w:cs="Arial"/>
          <w:sz w:val="22"/>
          <w:szCs w:val="22"/>
        </w:rPr>
        <w:t xml:space="preserve"> by </w:t>
      </w:r>
      <w:r w:rsidR="00F33E73">
        <w:rPr>
          <w:rFonts w:ascii="Calibri" w:hAnsi="Calibri" w:cs="Arial"/>
          <w:sz w:val="22"/>
          <w:szCs w:val="22"/>
        </w:rPr>
        <w:t>July 1, 201</w:t>
      </w:r>
      <w:r w:rsidR="00836AC1">
        <w:rPr>
          <w:rFonts w:ascii="Calibri" w:hAnsi="Calibri" w:cs="Arial"/>
          <w:sz w:val="22"/>
          <w:szCs w:val="22"/>
        </w:rPr>
        <w:t>9</w:t>
      </w:r>
      <w:r w:rsidR="00544646" w:rsidRPr="000B2FAC">
        <w:rPr>
          <w:rFonts w:ascii="Calibri" w:hAnsi="Calibri" w:cs="Arial"/>
          <w:sz w:val="22"/>
          <w:szCs w:val="22"/>
        </w:rPr>
        <w:t xml:space="preserve">. </w:t>
      </w:r>
      <w:r w:rsidR="006A7520">
        <w:rPr>
          <w:rFonts w:ascii="Calibri" w:hAnsi="Calibri" w:cs="Arial"/>
          <w:sz w:val="22"/>
          <w:szCs w:val="22"/>
        </w:rPr>
        <w:t>Please specify the activities you plan to implement related to the policy adoption and strategy implementation in the template provided.</w:t>
      </w:r>
    </w:p>
    <w:p w14:paraId="26F43234" w14:textId="77777777" w:rsidR="00F95961" w:rsidRPr="00DB55F0" w:rsidRDefault="00EC13FD" w:rsidP="0028611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Section </w:t>
      </w:r>
      <w:r w:rsidR="00F145E0" w:rsidRPr="000B2FAC">
        <w:rPr>
          <w:rFonts w:ascii="Calibri" w:hAnsi="Calibri" w:cs="Arial"/>
          <w:b/>
          <w:sz w:val="22"/>
          <w:szCs w:val="22"/>
        </w:rPr>
        <w:t>3</w:t>
      </w:r>
      <w:r w:rsidR="00286116" w:rsidRPr="000B2FAC">
        <w:rPr>
          <w:rFonts w:ascii="Calibri" w:hAnsi="Calibri" w:cs="Arial"/>
          <w:b/>
          <w:sz w:val="22"/>
          <w:szCs w:val="22"/>
        </w:rPr>
        <w:t xml:space="preserve">. </w:t>
      </w:r>
      <w:r w:rsidR="0028587B" w:rsidRPr="000B2FAC">
        <w:rPr>
          <w:rFonts w:ascii="Calibri" w:hAnsi="Calibri" w:cs="Arial"/>
          <w:b/>
          <w:sz w:val="22"/>
          <w:szCs w:val="22"/>
        </w:rPr>
        <w:t>Budget</w:t>
      </w:r>
      <w:r w:rsidR="006A7520">
        <w:rPr>
          <w:rFonts w:ascii="Calibri" w:hAnsi="Calibri" w:cs="Arial"/>
          <w:b/>
          <w:sz w:val="22"/>
          <w:szCs w:val="22"/>
        </w:rPr>
        <w:t>:</w:t>
      </w:r>
      <w:r w:rsidR="00F95961" w:rsidRPr="000B2FAC">
        <w:rPr>
          <w:rFonts w:ascii="Calibri" w:hAnsi="Calibri" w:cs="Arial"/>
          <w:b/>
          <w:sz w:val="22"/>
          <w:szCs w:val="22"/>
        </w:rPr>
        <w:t xml:space="preserve"> </w:t>
      </w:r>
      <w:r w:rsidR="00F95961" w:rsidRPr="000B2FAC">
        <w:rPr>
          <w:rFonts w:ascii="Calibri" w:hAnsi="Calibri" w:cs="Arial"/>
          <w:sz w:val="22"/>
          <w:szCs w:val="22"/>
        </w:rPr>
        <w:t>Complete a proposed project budget.</w:t>
      </w:r>
      <w:r w:rsidR="001C28A6">
        <w:rPr>
          <w:rFonts w:ascii="Calibri" w:hAnsi="Calibri" w:cs="Arial"/>
          <w:sz w:val="22"/>
          <w:szCs w:val="22"/>
        </w:rPr>
        <w:t xml:space="preserve"> </w:t>
      </w:r>
    </w:p>
    <w:p w14:paraId="0136AF44" w14:textId="77777777" w:rsidR="00DB55F0" w:rsidRPr="000B2FAC" w:rsidRDefault="00DB55F0" w:rsidP="00DB55F0">
      <w:pPr>
        <w:pStyle w:val="ListParagraph"/>
        <w:tabs>
          <w:tab w:val="left" w:pos="720"/>
        </w:tabs>
        <w:rPr>
          <w:rFonts w:ascii="Calibri" w:hAnsi="Calibri" w:cs="Arial"/>
          <w:b/>
          <w:sz w:val="22"/>
          <w:szCs w:val="22"/>
        </w:rPr>
      </w:pPr>
    </w:p>
    <w:p w14:paraId="29EE63ED" w14:textId="77777777" w:rsidR="00286116" w:rsidRPr="00DB55F0" w:rsidRDefault="00F95961" w:rsidP="00FB2041">
      <w:pPr>
        <w:tabs>
          <w:tab w:val="left" w:pos="720"/>
        </w:tabs>
        <w:rPr>
          <w:rFonts w:ascii="Calibri" w:hAnsi="Calibri" w:cs="Arial"/>
          <w:b/>
          <w:sz w:val="22"/>
          <w:szCs w:val="22"/>
          <w:u w:val="single"/>
        </w:rPr>
      </w:pPr>
      <w:r w:rsidRPr="00DB55F0">
        <w:rPr>
          <w:rFonts w:ascii="Calibri" w:hAnsi="Calibri" w:cs="Arial"/>
          <w:b/>
          <w:sz w:val="22"/>
          <w:szCs w:val="22"/>
          <w:u w:val="single"/>
        </w:rPr>
        <w:t>Appendices</w:t>
      </w:r>
      <w:r w:rsidR="00DB55F0" w:rsidRPr="00DB55F0">
        <w:rPr>
          <w:rFonts w:ascii="Calibri" w:hAnsi="Calibri" w:cs="Arial"/>
          <w:b/>
          <w:sz w:val="22"/>
          <w:szCs w:val="22"/>
        </w:rPr>
        <w:t>:</w:t>
      </w:r>
    </w:p>
    <w:p w14:paraId="397C329F" w14:textId="77777777" w:rsidR="00C277E6" w:rsidRDefault="00F95961" w:rsidP="00C277E6">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sidR="006A7520">
        <w:rPr>
          <w:rFonts w:ascii="Calibri" w:hAnsi="Calibri" w:cs="Arial"/>
          <w:b/>
          <w:sz w:val="22"/>
          <w:szCs w:val="22"/>
        </w:rPr>
        <w:t>A</w:t>
      </w:r>
      <w:r w:rsidRPr="000B2FAC">
        <w:rPr>
          <w:rFonts w:ascii="Calibri" w:hAnsi="Calibri" w:cs="Arial"/>
          <w:b/>
          <w:sz w:val="22"/>
          <w:szCs w:val="22"/>
        </w:rPr>
        <w:t>.</w:t>
      </w:r>
      <w:r w:rsidR="00C277E6">
        <w:rPr>
          <w:rFonts w:ascii="Calibri" w:hAnsi="Calibri" w:cs="Arial"/>
          <w:b/>
          <w:sz w:val="22"/>
          <w:szCs w:val="22"/>
        </w:rPr>
        <w:t xml:space="preserve"> </w:t>
      </w:r>
      <w:r w:rsidR="00C277E6" w:rsidRPr="00C277E6">
        <w:rPr>
          <w:rFonts w:ascii="Calibri" w:eastAsia="Calibri" w:hAnsi="Calibri" w:cs="Arial"/>
          <w:b/>
          <w:sz w:val="22"/>
          <w:szCs w:val="22"/>
        </w:rPr>
        <w:t>Sun Safety Guidelines</w:t>
      </w:r>
      <w:r w:rsidR="00C277E6">
        <w:rPr>
          <w:rFonts w:ascii="Calibri" w:eastAsia="Calibri" w:hAnsi="Calibri" w:cs="Arial"/>
          <w:b/>
          <w:sz w:val="22"/>
          <w:szCs w:val="22"/>
        </w:rPr>
        <w:t xml:space="preserve">: </w:t>
      </w:r>
      <w:r w:rsidR="00C277E6">
        <w:rPr>
          <w:rFonts w:ascii="Calibri" w:hAnsi="Calibri" w:cs="Arial"/>
          <w:sz w:val="22"/>
          <w:szCs w:val="22"/>
        </w:rPr>
        <w:t>L</w:t>
      </w:r>
      <w:r w:rsidR="00C277E6" w:rsidRPr="000B2FAC">
        <w:rPr>
          <w:rFonts w:ascii="Calibri" w:hAnsi="Calibri" w:cs="Arial"/>
          <w:sz w:val="22"/>
          <w:szCs w:val="22"/>
        </w:rPr>
        <w:t xml:space="preserve">ist of </w:t>
      </w:r>
      <w:r w:rsidR="00C277E6">
        <w:rPr>
          <w:rFonts w:ascii="Calibri" w:hAnsi="Calibri" w:cs="Arial"/>
          <w:sz w:val="22"/>
          <w:szCs w:val="22"/>
        </w:rPr>
        <w:t xml:space="preserve">policy components/strategies </w:t>
      </w:r>
      <w:r w:rsidR="00C277E6" w:rsidRPr="000B2FAC">
        <w:rPr>
          <w:rFonts w:ascii="Calibri" w:hAnsi="Calibri" w:cs="Arial"/>
          <w:sz w:val="22"/>
          <w:szCs w:val="22"/>
        </w:rPr>
        <w:t>that you can adopt or modify and include into your policy.</w:t>
      </w:r>
    </w:p>
    <w:p w14:paraId="6CAED397" w14:textId="77777777" w:rsidR="00F95961" w:rsidRPr="00C277E6" w:rsidRDefault="00C277E6" w:rsidP="00C277E6">
      <w:pPr>
        <w:pStyle w:val="ListParagraph"/>
        <w:numPr>
          <w:ilvl w:val="0"/>
          <w:numId w:val="24"/>
        </w:numPr>
        <w:tabs>
          <w:tab w:val="left" w:pos="720"/>
        </w:tabs>
        <w:rPr>
          <w:rFonts w:ascii="Calibri" w:hAnsi="Calibri" w:cs="Arial"/>
          <w:b/>
          <w:sz w:val="22"/>
          <w:szCs w:val="22"/>
        </w:rPr>
      </w:pPr>
      <w:r w:rsidRPr="00C277E6">
        <w:rPr>
          <w:rFonts w:ascii="Calibri" w:hAnsi="Calibri" w:cs="Arial"/>
          <w:b/>
          <w:sz w:val="22"/>
          <w:szCs w:val="22"/>
        </w:rPr>
        <w:t xml:space="preserve">Appendix </w:t>
      </w:r>
      <w:r>
        <w:rPr>
          <w:rFonts w:ascii="Calibri" w:hAnsi="Calibri" w:cs="Arial"/>
          <w:b/>
          <w:sz w:val="22"/>
          <w:szCs w:val="22"/>
        </w:rPr>
        <w:t>B</w:t>
      </w:r>
      <w:r w:rsidRPr="00C277E6">
        <w:rPr>
          <w:rFonts w:ascii="Calibri" w:hAnsi="Calibri" w:cs="Arial"/>
          <w:b/>
          <w:sz w:val="22"/>
          <w:szCs w:val="22"/>
        </w:rPr>
        <w:t>.</w:t>
      </w:r>
      <w:r>
        <w:rPr>
          <w:rFonts w:ascii="Calibri" w:hAnsi="Calibri" w:cs="Arial"/>
          <w:b/>
          <w:sz w:val="22"/>
          <w:szCs w:val="22"/>
        </w:rPr>
        <w:t xml:space="preserve"> </w:t>
      </w:r>
      <w:r w:rsidR="00F95961" w:rsidRPr="00C277E6">
        <w:rPr>
          <w:rFonts w:ascii="Calibri" w:hAnsi="Calibri" w:cs="Arial"/>
          <w:b/>
          <w:sz w:val="22"/>
          <w:szCs w:val="22"/>
        </w:rPr>
        <w:t>Budget</w:t>
      </w:r>
      <w:r w:rsidR="00323B72" w:rsidRPr="00C277E6">
        <w:rPr>
          <w:rFonts w:ascii="Calibri" w:hAnsi="Calibri" w:cs="Arial"/>
          <w:b/>
          <w:sz w:val="22"/>
          <w:szCs w:val="22"/>
        </w:rPr>
        <w:t xml:space="preserve"> Example</w:t>
      </w:r>
      <w:r w:rsidR="006A7520" w:rsidRPr="00C277E6">
        <w:rPr>
          <w:rFonts w:ascii="Calibri" w:hAnsi="Calibri" w:cs="Arial"/>
          <w:b/>
          <w:sz w:val="22"/>
          <w:szCs w:val="22"/>
        </w:rPr>
        <w:t xml:space="preserve">: </w:t>
      </w:r>
      <w:r w:rsidR="00610011" w:rsidRPr="00923F6E">
        <w:rPr>
          <w:rFonts w:ascii="Calibri" w:hAnsi="Calibri" w:cs="Arial"/>
          <w:sz w:val="22"/>
          <w:szCs w:val="22"/>
        </w:rPr>
        <w:t>Refer to</w:t>
      </w:r>
      <w:r w:rsidR="00610011" w:rsidRPr="00C277E6">
        <w:rPr>
          <w:rFonts w:ascii="Calibri" w:hAnsi="Calibri" w:cs="Arial"/>
          <w:sz w:val="22"/>
          <w:szCs w:val="22"/>
        </w:rPr>
        <w:t xml:space="preserve"> for</w:t>
      </w:r>
      <w:r w:rsidR="00F95961" w:rsidRPr="00C277E6">
        <w:rPr>
          <w:rFonts w:ascii="Calibri" w:hAnsi="Calibri" w:cs="Arial"/>
          <w:sz w:val="22"/>
          <w:szCs w:val="22"/>
        </w:rPr>
        <w:t xml:space="preserve"> assist</w:t>
      </w:r>
      <w:r w:rsidR="00610011" w:rsidRPr="00C277E6">
        <w:rPr>
          <w:rFonts w:ascii="Calibri" w:hAnsi="Calibri" w:cs="Arial"/>
          <w:sz w:val="22"/>
          <w:szCs w:val="22"/>
        </w:rPr>
        <w:t>ance</w:t>
      </w:r>
      <w:r w:rsidR="00F95961" w:rsidRPr="00C277E6">
        <w:rPr>
          <w:rFonts w:ascii="Calibri" w:hAnsi="Calibri" w:cs="Arial"/>
          <w:sz w:val="22"/>
          <w:szCs w:val="22"/>
        </w:rPr>
        <w:t xml:space="preserve"> with development of the proposed project budget. </w:t>
      </w:r>
    </w:p>
    <w:p w14:paraId="09F83781" w14:textId="55A92CEC" w:rsidR="00F95961" w:rsidRPr="00966D06" w:rsidRDefault="00F95961" w:rsidP="00F95961">
      <w:pPr>
        <w:pStyle w:val="ListParagraph"/>
        <w:numPr>
          <w:ilvl w:val="0"/>
          <w:numId w:val="24"/>
        </w:numPr>
        <w:tabs>
          <w:tab w:val="left" w:pos="720"/>
        </w:tabs>
        <w:rPr>
          <w:rFonts w:ascii="Calibri" w:hAnsi="Calibri" w:cs="Arial"/>
          <w:b/>
          <w:sz w:val="22"/>
          <w:szCs w:val="22"/>
        </w:rPr>
      </w:pPr>
      <w:r w:rsidRPr="000B2FAC">
        <w:rPr>
          <w:rFonts w:ascii="Calibri" w:hAnsi="Calibri" w:cs="Arial"/>
          <w:b/>
          <w:sz w:val="22"/>
          <w:szCs w:val="22"/>
        </w:rPr>
        <w:t xml:space="preserve">Appendix </w:t>
      </w:r>
      <w:r w:rsidR="00C277E6">
        <w:rPr>
          <w:rFonts w:ascii="Calibri" w:hAnsi="Calibri" w:cs="Arial"/>
          <w:b/>
          <w:sz w:val="22"/>
          <w:szCs w:val="22"/>
        </w:rPr>
        <w:t>C</w:t>
      </w:r>
      <w:r w:rsidRPr="000B2FAC">
        <w:rPr>
          <w:rFonts w:ascii="Calibri" w:hAnsi="Calibri" w:cs="Arial"/>
          <w:b/>
          <w:sz w:val="22"/>
          <w:szCs w:val="22"/>
        </w:rPr>
        <w:t>. Project Timeline</w:t>
      </w:r>
      <w:r w:rsidR="006A7520">
        <w:rPr>
          <w:rFonts w:ascii="Calibri" w:hAnsi="Calibri" w:cs="Arial"/>
          <w:b/>
          <w:sz w:val="22"/>
          <w:szCs w:val="22"/>
        </w:rPr>
        <w:t xml:space="preserve">: </w:t>
      </w:r>
      <w:r w:rsidRPr="000B2FAC">
        <w:rPr>
          <w:rFonts w:ascii="Calibri" w:hAnsi="Calibri" w:cs="Arial"/>
          <w:sz w:val="22"/>
          <w:szCs w:val="22"/>
        </w:rPr>
        <w:t xml:space="preserve">This provides </w:t>
      </w:r>
      <w:r w:rsidR="006A7520">
        <w:rPr>
          <w:rFonts w:ascii="Calibri" w:hAnsi="Calibri" w:cs="Arial"/>
          <w:sz w:val="22"/>
          <w:szCs w:val="22"/>
        </w:rPr>
        <w:t xml:space="preserve">a sample overview of project activities. </w:t>
      </w:r>
    </w:p>
    <w:p w14:paraId="3023457E" w14:textId="74403712" w:rsidR="00966D06" w:rsidRPr="00966D06" w:rsidRDefault="00966D06" w:rsidP="00966D06">
      <w:pPr>
        <w:pStyle w:val="ListParagraph"/>
        <w:numPr>
          <w:ilvl w:val="0"/>
          <w:numId w:val="24"/>
        </w:numPr>
        <w:rPr>
          <w:rFonts w:ascii="Calibri" w:hAnsi="Calibri" w:cs="Arial"/>
          <w:b/>
          <w:sz w:val="22"/>
          <w:szCs w:val="22"/>
        </w:rPr>
      </w:pPr>
      <w:r w:rsidRPr="00966D06">
        <w:rPr>
          <w:rFonts w:ascii="Calibri" w:hAnsi="Calibri" w:cs="Arial"/>
          <w:b/>
          <w:sz w:val="22"/>
          <w:szCs w:val="22"/>
        </w:rPr>
        <w:t xml:space="preserve">Appendix D. Scoring Rubric: </w:t>
      </w:r>
      <w:r w:rsidR="0007137B" w:rsidRPr="0007137B">
        <w:rPr>
          <w:rFonts w:ascii="Calibri" w:hAnsi="Calibri" w:cs="Arial"/>
          <w:sz w:val="22"/>
          <w:szCs w:val="22"/>
        </w:rPr>
        <w:t>Complete applications meeting RFA guidelines will be submitted for review by the grant review committee</w:t>
      </w:r>
      <w:r w:rsidR="00282F9D">
        <w:rPr>
          <w:rFonts w:ascii="Calibri" w:hAnsi="Calibri" w:cs="Arial"/>
          <w:sz w:val="22"/>
          <w:szCs w:val="22"/>
        </w:rPr>
        <w:t xml:space="preserve"> using this scoring rubric</w:t>
      </w:r>
      <w:r w:rsidR="0007137B" w:rsidRPr="0007137B">
        <w:rPr>
          <w:rFonts w:ascii="Calibri" w:hAnsi="Calibri" w:cs="Arial"/>
          <w:sz w:val="22"/>
          <w:szCs w:val="22"/>
        </w:rPr>
        <w:t xml:space="preserve">. </w:t>
      </w:r>
    </w:p>
    <w:p w14:paraId="1C5AF2DE" w14:textId="77777777" w:rsidR="00DB55F0" w:rsidRPr="00DB55F0" w:rsidRDefault="00DB55F0" w:rsidP="00DB55F0">
      <w:pPr>
        <w:pStyle w:val="ListParagraph"/>
        <w:tabs>
          <w:tab w:val="left" w:pos="720"/>
        </w:tabs>
        <w:ind w:left="360"/>
        <w:rPr>
          <w:rFonts w:ascii="Calibri" w:hAnsi="Calibri" w:cs="Arial"/>
          <w:b/>
          <w:sz w:val="22"/>
          <w:szCs w:val="22"/>
        </w:rPr>
      </w:pPr>
    </w:p>
    <w:p w14:paraId="6823DFCD" w14:textId="77777777" w:rsidR="00DB55F0" w:rsidRPr="00DB55F0" w:rsidRDefault="004F749B" w:rsidP="00DB55F0">
      <w:pPr>
        <w:pStyle w:val="ListParagraph"/>
        <w:tabs>
          <w:tab w:val="left" w:pos="720"/>
        </w:tabs>
        <w:ind w:left="360"/>
        <w:rPr>
          <w:rFonts w:ascii="Calibri" w:hAnsi="Calibri" w:cs="Arial"/>
          <w:b/>
          <w:sz w:val="22"/>
          <w:szCs w:val="22"/>
        </w:rPr>
      </w:pPr>
      <w:r>
        <w:rPr>
          <w:rFonts w:ascii="Calibri" w:hAnsi="Calibri" w:cs="Arial"/>
          <w:b/>
          <w:noProof/>
          <w:sz w:val="22"/>
          <w:szCs w:val="22"/>
        </w:rPr>
        <mc:AlternateContent>
          <mc:Choice Requires="wps">
            <w:drawing>
              <wp:anchor distT="0" distB="0" distL="114300" distR="114300" simplePos="0" relativeHeight="251658752" behindDoc="0" locked="0" layoutInCell="1" allowOverlap="1" wp14:anchorId="064CD493" wp14:editId="4C83AC72">
                <wp:simplePos x="0" y="0"/>
                <wp:positionH relativeFrom="column">
                  <wp:posOffset>600075</wp:posOffset>
                </wp:positionH>
                <wp:positionV relativeFrom="paragraph">
                  <wp:posOffset>34290</wp:posOffset>
                </wp:positionV>
                <wp:extent cx="5953125" cy="4191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5DC2E" w14:textId="77777777" w:rsidR="006E7167" w:rsidRPr="00C6546B" w:rsidRDefault="006E7167" w:rsidP="00DB55F0">
                            <w:pPr>
                              <w:jc w:val="center"/>
                              <w:rPr>
                                <w:rFonts w:ascii="Calibri" w:hAnsi="Calibri"/>
                                <w:b/>
                                <w:sz w:val="21"/>
                                <w:szCs w:val="21"/>
                              </w:rPr>
                            </w:pPr>
                            <w:r w:rsidRPr="00C6546B">
                              <w:rPr>
                                <w:rFonts w:ascii="Calibri" w:hAnsi="Calibri"/>
                                <w:b/>
                                <w:sz w:val="21"/>
                                <w:szCs w:val="21"/>
                              </w:rPr>
                              <w:t xml:space="preserve">GRANT APPLICATION VIA ELECTRONIC SUBMISSION TO </w:t>
                            </w:r>
                            <w:hyperlink r:id="rId16" w:history="1">
                              <w:r w:rsidRPr="00C6546B">
                                <w:rPr>
                                  <w:rStyle w:val="Hyperlink"/>
                                  <w:rFonts w:ascii="Calibri" w:hAnsi="Calibri"/>
                                  <w:b/>
                                  <w:sz w:val="21"/>
                                  <w:szCs w:val="21"/>
                                </w:rPr>
                                <w:t>lexi.pugsley@state.sd.us</w:t>
                              </w:r>
                            </w:hyperlink>
                          </w:p>
                          <w:p w14:paraId="448C93FF" w14:textId="26E49621" w:rsidR="006E7167" w:rsidRPr="00C6546B" w:rsidRDefault="006E7167" w:rsidP="00DB55F0">
                            <w:pPr>
                              <w:jc w:val="center"/>
                              <w:rPr>
                                <w:rFonts w:ascii="Calibri" w:hAnsi="Calibri"/>
                                <w:b/>
                                <w:color w:val="FF0000"/>
                                <w:sz w:val="21"/>
                                <w:szCs w:val="21"/>
                              </w:rPr>
                            </w:pPr>
                            <w:r w:rsidRPr="00C6546B">
                              <w:rPr>
                                <w:rFonts w:ascii="Calibri" w:hAnsi="Calibri"/>
                                <w:b/>
                                <w:sz w:val="21"/>
                                <w:szCs w:val="21"/>
                              </w:rPr>
                              <w:t xml:space="preserve">DUE NO LATER THAN </w:t>
                            </w:r>
                            <w:r w:rsidRPr="00C6546B">
                              <w:rPr>
                                <w:rFonts w:ascii="Calibri" w:hAnsi="Calibri"/>
                                <w:b/>
                                <w:color w:val="FF0000"/>
                                <w:sz w:val="21"/>
                                <w:szCs w:val="21"/>
                                <w:highlight w:val="yellow"/>
                              </w:rPr>
                              <w:t>5:00 PM CENTRAL TIME</w:t>
                            </w:r>
                            <w:r w:rsidRPr="00C6546B">
                              <w:rPr>
                                <w:rFonts w:ascii="Calibri" w:hAnsi="Calibri"/>
                                <w:b/>
                                <w:sz w:val="21"/>
                                <w:szCs w:val="21"/>
                                <w:highlight w:val="yellow"/>
                              </w:rPr>
                              <w:t xml:space="preserve"> </w:t>
                            </w:r>
                            <w:r w:rsidRPr="0094287D">
                              <w:rPr>
                                <w:rFonts w:ascii="Calibri" w:hAnsi="Calibri"/>
                                <w:b/>
                                <w:sz w:val="21"/>
                                <w:szCs w:val="21"/>
                                <w:highlight w:val="yellow"/>
                              </w:rPr>
                              <w:t>ON</w:t>
                            </w:r>
                            <w:r w:rsidRPr="0094287D">
                              <w:rPr>
                                <w:rFonts w:ascii="Calibri" w:hAnsi="Calibri"/>
                                <w:b/>
                                <w:color w:val="FF0000"/>
                                <w:sz w:val="21"/>
                                <w:szCs w:val="21"/>
                                <w:highlight w:val="yellow"/>
                              </w:rPr>
                              <w:t xml:space="preserve"> </w:t>
                            </w:r>
                            <w:r w:rsidR="00335E9F">
                              <w:rPr>
                                <w:rFonts w:ascii="Calibri" w:hAnsi="Calibri"/>
                                <w:b/>
                                <w:color w:val="FF0000"/>
                                <w:sz w:val="21"/>
                                <w:szCs w:val="21"/>
                                <w:highlight w:val="yellow"/>
                              </w:rPr>
                              <w:t>APRIL</w:t>
                            </w:r>
                            <w:r w:rsidRPr="0094287D">
                              <w:rPr>
                                <w:rFonts w:ascii="Calibri" w:hAnsi="Calibri"/>
                                <w:b/>
                                <w:color w:val="FF0000"/>
                                <w:sz w:val="21"/>
                                <w:szCs w:val="21"/>
                                <w:highlight w:val="yellow"/>
                              </w:rPr>
                              <w:t xml:space="preserve"> </w:t>
                            </w:r>
                            <w:r w:rsidR="00335E9F">
                              <w:rPr>
                                <w:rFonts w:ascii="Calibri" w:hAnsi="Calibri"/>
                                <w:b/>
                                <w:color w:val="FF0000"/>
                                <w:sz w:val="21"/>
                                <w:szCs w:val="21"/>
                                <w:highlight w:val="yellow"/>
                              </w:rPr>
                              <w:t>30</w:t>
                            </w:r>
                            <w:r w:rsidRPr="0094287D">
                              <w:rPr>
                                <w:rFonts w:ascii="Calibri" w:hAnsi="Calibri"/>
                                <w:b/>
                                <w:color w:val="FF0000"/>
                                <w:sz w:val="21"/>
                                <w:szCs w:val="21"/>
                                <w:highlight w:val="yellow"/>
                              </w:rPr>
                              <w:t xml:space="preserve">, </w:t>
                            </w:r>
                            <w:r w:rsidR="00E860CA" w:rsidRPr="0094287D">
                              <w:rPr>
                                <w:rFonts w:ascii="Calibri" w:hAnsi="Calibri"/>
                                <w:b/>
                                <w:color w:val="FF0000"/>
                                <w:sz w:val="21"/>
                                <w:szCs w:val="21"/>
                                <w:highlight w:val="yellow"/>
                              </w:rPr>
                              <w:t>201</w:t>
                            </w:r>
                            <w:r w:rsidR="00E860CA">
                              <w:rPr>
                                <w:rFonts w:ascii="Calibri" w:hAnsi="Calibri"/>
                                <w:b/>
                                <w:color w:val="FF0000"/>
                                <w:sz w:val="21"/>
                                <w:szCs w:val="21"/>
                                <w:highlight w:val="yellow"/>
                              </w:rPr>
                              <w:t>9</w:t>
                            </w:r>
                          </w:p>
                          <w:p w14:paraId="60167BD2" w14:textId="77777777" w:rsidR="006E7167" w:rsidRDefault="006E7167" w:rsidP="00DB55F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D493" id="_x0000_t202" coordsize="21600,21600" o:spt="202" path="m,l,21600r21600,l21600,xe">
                <v:stroke joinstyle="miter"/>
                <v:path gradientshapeok="t" o:connecttype="rect"/>
              </v:shapetype>
              <v:shape id="Text Box 5" o:spid="_x0000_s1026" type="#_x0000_t202" style="position:absolute;left:0;text-align:left;margin-left:47.25pt;margin-top:2.7pt;width:468.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" filled="f">
                <v:textbox>
                  <w:txbxContent>
                    <w:p w14:paraId="0075DC2E" w14:textId="77777777" w:rsidR="006E7167" w:rsidRPr="00C6546B" w:rsidRDefault="006E7167" w:rsidP="00DB55F0">
                      <w:pPr>
                        <w:jc w:val="center"/>
                        <w:rPr>
                          <w:rFonts w:ascii="Calibri" w:hAnsi="Calibri"/>
                          <w:b/>
                          <w:sz w:val="21"/>
                          <w:szCs w:val="21"/>
                        </w:rPr>
                      </w:pPr>
                      <w:r w:rsidRPr="00C6546B">
                        <w:rPr>
                          <w:rFonts w:ascii="Calibri" w:hAnsi="Calibri"/>
                          <w:b/>
                          <w:sz w:val="21"/>
                          <w:szCs w:val="21"/>
                        </w:rPr>
                        <w:t xml:space="preserve">GRANT APPLICATION VIA ELECTRONIC SUBMISSION TO </w:t>
                      </w:r>
                      <w:hyperlink r:id="rId17" w:history="1">
                        <w:r w:rsidRPr="00C6546B">
                          <w:rPr>
                            <w:rStyle w:val="Hyperlink"/>
                            <w:rFonts w:ascii="Calibri" w:hAnsi="Calibri"/>
                            <w:b/>
                            <w:sz w:val="21"/>
                            <w:szCs w:val="21"/>
                          </w:rPr>
                          <w:t>lexi.pugsley@state.sd.us</w:t>
                        </w:r>
                      </w:hyperlink>
                    </w:p>
                    <w:p w14:paraId="448C93FF" w14:textId="26E49621" w:rsidR="006E7167" w:rsidRPr="00C6546B" w:rsidRDefault="006E7167" w:rsidP="00DB55F0">
                      <w:pPr>
                        <w:jc w:val="center"/>
                        <w:rPr>
                          <w:rFonts w:ascii="Calibri" w:hAnsi="Calibri"/>
                          <w:b/>
                          <w:color w:val="FF0000"/>
                          <w:sz w:val="21"/>
                          <w:szCs w:val="21"/>
                        </w:rPr>
                      </w:pPr>
                      <w:r w:rsidRPr="00C6546B">
                        <w:rPr>
                          <w:rFonts w:ascii="Calibri" w:hAnsi="Calibri"/>
                          <w:b/>
                          <w:sz w:val="21"/>
                          <w:szCs w:val="21"/>
                        </w:rPr>
                        <w:t xml:space="preserve">DUE NO LATER THAN </w:t>
                      </w:r>
                      <w:r w:rsidRPr="00C6546B">
                        <w:rPr>
                          <w:rFonts w:ascii="Calibri" w:hAnsi="Calibri"/>
                          <w:b/>
                          <w:color w:val="FF0000"/>
                          <w:sz w:val="21"/>
                          <w:szCs w:val="21"/>
                          <w:highlight w:val="yellow"/>
                        </w:rPr>
                        <w:t>5:00 PM CENTRAL TIME</w:t>
                      </w:r>
                      <w:r w:rsidRPr="00C6546B">
                        <w:rPr>
                          <w:rFonts w:ascii="Calibri" w:hAnsi="Calibri"/>
                          <w:b/>
                          <w:sz w:val="21"/>
                          <w:szCs w:val="21"/>
                          <w:highlight w:val="yellow"/>
                        </w:rPr>
                        <w:t xml:space="preserve"> </w:t>
                      </w:r>
                      <w:r w:rsidRPr="0094287D">
                        <w:rPr>
                          <w:rFonts w:ascii="Calibri" w:hAnsi="Calibri"/>
                          <w:b/>
                          <w:sz w:val="21"/>
                          <w:szCs w:val="21"/>
                          <w:highlight w:val="yellow"/>
                        </w:rPr>
                        <w:t>ON</w:t>
                      </w:r>
                      <w:r w:rsidRPr="0094287D">
                        <w:rPr>
                          <w:rFonts w:ascii="Calibri" w:hAnsi="Calibri"/>
                          <w:b/>
                          <w:color w:val="FF0000"/>
                          <w:sz w:val="21"/>
                          <w:szCs w:val="21"/>
                          <w:highlight w:val="yellow"/>
                        </w:rPr>
                        <w:t xml:space="preserve"> </w:t>
                      </w:r>
                      <w:r w:rsidR="00335E9F">
                        <w:rPr>
                          <w:rFonts w:ascii="Calibri" w:hAnsi="Calibri"/>
                          <w:b/>
                          <w:color w:val="FF0000"/>
                          <w:sz w:val="21"/>
                          <w:szCs w:val="21"/>
                          <w:highlight w:val="yellow"/>
                        </w:rPr>
                        <w:t>APRIL</w:t>
                      </w:r>
                      <w:r w:rsidRPr="0094287D">
                        <w:rPr>
                          <w:rFonts w:ascii="Calibri" w:hAnsi="Calibri"/>
                          <w:b/>
                          <w:color w:val="FF0000"/>
                          <w:sz w:val="21"/>
                          <w:szCs w:val="21"/>
                          <w:highlight w:val="yellow"/>
                        </w:rPr>
                        <w:t xml:space="preserve"> </w:t>
                      </w:r>
                      <w:r w:rsidR="00335E9F">
                        <w:rPr>
                          <w:rFonts w:ascii="Calibri" w:hAnsi="Calibri"/>
                          <w:b/>
                          <w:color w:val="FF0000"/>
                          <w:sz w:val="21"/>
                          <w:szCs w:val="21"/>
                          <w:highlight w:val="yellow"/>
                        </w:rPr>
                        <w:t>30</w:t>
                      </w:r>
                      <w:r w:rsidRPr="0094287D">
                        <w:rPr>
                          <w:rFonts w:ascii="Calibri" w:hAnsi="Calibri"/>
                          <w:b/>
                          <w:color w:val="FF0000"/>
                          <w:sz w:val="21"/>
                          <w:szCs w:val="21"/>
                          <w:highlight w:val="yellow"/>
                        </w:rPr>
                        <w:t xml:space="preserve">, </w:t>
                      </w:r>
                      <w:r w:rsidR="00E860CA" w:rsidRPr="0094287D">
                        <w:rPr>
                          <w:rFonts w:ascii="Calibri" w:hAnsi="Calibri"/>
                          <w:b/>
                          <w:color w:val="FF0000"/>
                          <w:sz w:val="21"/>
                          <w:szCs w:val="21"/>
                          <w:highlight w:val="yellow"/>
                        </w:rPr>
                        <w:t>201</w:t>
                      </w:r>
                      <w:r w:rsidR="00E860CA">
                        <w:rPr>
                          <w:rFonts w:ascii="Calibri" w:hAnsi="Calibri"/>
                          <w:b/>
                          <w:color w:val="FF0000"/>
                          <w:sz w:val="21"/>
                          <w:szCs w:val="21"/>
                          <w:highlight w:val="yellow"/>
                        </w:rPr>
                        <w:t>9</w:t>
                      </w:r>
                    </w:p>
                    <w:p w14:paraId="60167BD2" w14:textId="77777777" w:rsidR="006E7167" w:rsidRDefault="006E7167" w:rsidP="00DB55F0">
                      <w:pPr>
                        <w:jc w:val="center"/>
                        <w:rPr>
                          <w:b/>
                        </w:rPr>
                      </w:pPr>
                    </w:p>
                  </w:txbxContent>
                </v:textbox>
              </v:shape>
            </w:pict>
          </mc:Fallback>
        </mc:AlternateContent>
      </w:r>
    </w:p>
    <w:p w14:paraId="434D9B4E" w14:textId="77777777" w:rsidR="00DB55F0" w:rsidRPr="00DB55F0" w:rsidRDefault="00DB55F0" w:rsidP="00DB55F0">
      <w:pPr>
        <w:pStyle w:val="ListParagraph"/>
        <w:tabs>
          <w:tab w:val="left" w:pos="720"/>
        </w:tabs>
        <w:ind w:left="360"/>
        <w:rPr>
          <w:rFonts w:ascii="Calibri" w:hAnsi="Calibri" w:cs="Arial"/>
          <w:b/>
          <w:sz w:val="22"/>
          <w:szCs w:val="22"/>
        </w:rPr>
      </w:pPr>
    </w:p>
    <w:p w14:paraId="134BE564" w14:textId="77777777" w:rsidR="00DB55F0" w:rsidRPr="00DB55F0" w:rsidRDefault="00DB55F0" w:rsidP="00DB55F0">
      <w:pPr>
        <w:pStyle w:val="ListParagraph"/>
        <w:tabs>
          <w:tab w:val="left" w:pos="720"/>
        </w:tabs>
        <w:ind w:left="360"/>
        <w:rPr>
          <w:rFonts w:ascii="Calibri" w:hAnsi="Calibri" w:cs="Arial"/>
          <w:b/>
          <w:sz w:val="22"/>
          <w:szCs w:val="22"/>
        </w:rPr>
      </w:pPr>
    </w:p>
    <w:p w14:paraId="2E01B288" w14:textId="77777777" w:rsidR="00DB55F0" w:rsidRPr="00EB69F5" w:rsidRDefault="00DB55F0" w:rsidP="00EB69F5">
      <w:pPr>
        <w:tabs>
          <w:tab w:val="left" w:pos="720"/>
        </w:tabs>
        <w:rPr>
          <w:rFonts w:ascii="Calibri" w:hAnsi="Calibri" w:cs="Arial"/>
          <w:b/>
          <w:sz w:val="22"/>
          <w:szCs w:val="22"/>
        </w:rPr>
      </w:pPr>
    </w:p>
    <w:p w14:paraId="122AD896" w14:textId="268A3FFF" w:rsidR="00DB55F0" w:rsidRPr="00DB55F0" w:rsidRDefault="00DB55F0" w:rsidP="00DB55F0">
      <w:pPr>
        <w:pStyle w:val="ListParagraph"/>
        <w:tabs>
          <w:tab w:val="left" w:pos="720"/>
        </w:tabs>
        <w:jc w:val="center"/>
        <w:rPr>
          <w:rFonts w:ascii="Calibri" w:hAnsi="Calibri" w:cs="Arial"/>
          <w:b/>
          <w:sz w:val="22"/>
          <w:szCs w:val="22"/>
        </w:rPr>
      </w:pPr>
      <w:r w:rsidRPr="00DB55F0">
        <w:rPr>
          <w:rFonts w:ascii="Calibri" w:hAnsi="Calibri" w:cs="Arial"/>
          <w:b/>
          <w:sz w:val="22"/>
          <w:szCs w:val="22"/>
        </w:rPr>
        <w:t xml:space="preserve">-----END OF INSTRUCTIONS. APPLICATION BEGINS </w:t>
      </w:r>
      <w:proofErr w:type="gramStart"/>
      <w:r w:rsidR="00EB69F5">
        <w:rPr>
          <w:rFonts w:ascii="Calibri" w:hAnsi="Calibri" w:cs="Arial"/>
          <w:b/>
          <w:sz w:val="22"/>
          <w:szCs w:val="22"/>
        </w:rPr>
        <w:t>BELOW</w:t>
      </w:r>
      <w:r w:rsidRPr="00DB55F0">
        <w:rPr>
          <w:rFonts w:ascii="Calibri" w:hAnsi="Calibri" w:cs="Arial"/>
          <w:b/>
          <w:sz w:val="22"/>
          <w:szCs w:val="22"/>
        </w:rPr>
        <w:t>.-----</w:t>
      </w:r>
      <w:proofErr w:type="gramEnd"/>
    </w:p>
    <w:p w14:paraId="10C3A96B" w14:textId="77777777" w:rsidR="00DB55F0" w:rsidRPr="00DB55F0" w:rsidRDefault="00DB55F0" w:rsidP="00DB55F0">
      <w:pPr>
        <w:pStyle w:val="ListParagraph"/>
        <w:tabs>
          <w:tab w:val="left" w:pos="720"/>
        </w:tabs>
        <w:rPr>
          <w:rFonts w:ascii="Calibri" w:hAnsi="Calibri" w:cs="Arial"/>
          <w:b/>
          <w:sz w:val="22"/>
          <w:szCs w:val="22"/>
        </w:rPr>
      </w:pPr>
    </w:p>
    <w:p w14:paraId="06C7A2C6" w14:textId="77777777" w:rsidR="00A14404" w:rsidRPr="00EC7879" w:rsidRDefault="00A14404" w:rsidP="00394813">
      <w:pPr>
        <w:jc w:val="center"/>
        <w:rPr>
          <w:rFonts w:ascii="Calibri" w:hAnsi="Calibri" w:cs="Arial"/>
          <w:b/>
          <w:sz w:val="26"/>
          <w:szCs w:val="26"/>
        </w:rPr>
      </w:pPr>
      <w:r w:rsidRPr="00EC7879">
        <w:rPr>
          <w:rFonts w:ascii="Calibri" w:hAnsi="Calibri" w:cs="Arial"/>
          <w:b/>
          <w:sz w:val="26"/>
          <w:szCs w:val="26"/>
        </w:rPr>
        <w:t xml:space="preserve">Application: </w:t>
      </w:r>
      <w:r w:rsidR="006C25B4" w:rsidRPr="00EC7879">
        <w:rPr>
          <w:rFonts w:ascii="Calibri" w:hAnsi="Calibri" w:cs="Arial"/>
          <w:b/>
          <w:sz w:val="26"/>
          <w:szCs w:val="26"/>
        </w:rPr>
        <w:t>Sun Safety Policy for Child Care Programs</w:t>
      </w:r>
    </w:p>
    <w:p w14:paraId="33BC494B" w14:textId="77777777" w:rsidR="006C25B4" w:rsidRPr="00EB5698" w:rsidRDefault="006C25B4" w:rsidP="00A14404">
      <w:pPr>
        <w:jc w:val="center"/>
        <w:rPr>
          <w:rFonts w:ascii="Calibri" w:hAnsi="Calibri" w:cs="Arial"/>
          <w:b/>
          <w:sz w:val="14"/>
          <w:szCs w:val="14"/>
        </w:rPr>
      </w:pPr>
    </w:p>
    <w:p w14:paraId="59548109" w14:textId="77777777" w:rsidR="00656C8B" w:rsidRPr="00EC7879" w:rsidRDefault="00113419" w:rsidP="00323B72">
      <w:pPr>
        <w:rPr>
          <w:rFonts w:ascii="Calibri" w:hAnsi="Calibri" w:cs="Arial"/>
          <w:b/>
          <w:i/>
          <w:sz w:val="22"/>
          <w:szCs w:val="22"/>
        </w:rPr>
      </w:pPr>
      <w:r w:rsidRPr="00EC7879">
        <w:rPr>
          <w:rFonts w:ascii="Calibri" w:hAnsi="Calibri" w:cs="Arial"/>
          <w:b/>
          <w:i/>
          <w:sz w:val="22"/>
          <w:szCs w:val="22"/>
        </w:rPr>
        <w:t xml:space="preserve">Section </w:t>
      </w:r>
      <w:r w:rsidR="00F145E0" w:rsidRPr="00EC7879">
        <w:rPr>
          <w:rFonts w:ascii="Calibri" w:hAnsi="Calibri" w:cs="Arial"/>
          <w:b/>
          <w:i/>
          <w:sz w:val="22"/>
          <w:szCs w:val="22"/>
        </w:rPr>
        <w:t>1</w:t>
      </w:r>
      <w:r w:rsidR="00323B72" w:rsidRPr="00EC7879">
        <w:rPr>
          <w:rFonts w:ascii="Calibri" w:hAnsi="Calibri" w:cs="Arial"/>
          <w:b/>
          <w:i/>
          <w:sz w:val="22"/>
          <w:szCs w:val="22"/>
        </w:rPr>
        <w:t xml:space="preserve">. </w:t>
      </w:r>
      <w:r w:rsidR="006C25B4" w:rsidRPr="00EC7879">
        <w:rPr>
          <w:rFonts w:ascii="Calibri" w:hAnsi="Calibri" w:cs="Arial"/>
          <w:b/>
          <w:i/>
          <w:sz w:val="22"/>
          <w:szCs w:val="22"/>
        </w:rPr>
        <w:t>Child Care Program</w:t>
      </w:r>
      <w:r w:rsidR="00656C8B" w:rsidRPr="00EC7879">
        <w:rPr>
          <w:rFonts w:ascii="Calibri" w:hAnsi="Calibri" w:cs="Arial"/>
          <w:b/>
          <w:i/>
          <w:sz w:val="22"/>
          <w:szCs w:val="22"/>
        </w:rPr>
        <w:t xml:space="preserve"> Information</w:t>
      </w:r>
    </w:p>
    <w:p w14:paraId="19E7185A" w14:textId="77777777" w:rsidR="00656C8B" w:rsidRPr="00EB5698" w:rsidRDefault="00656C8B" w:rsidP="00656C8B">
      <w:pPr>
        <w:ind w:hanging="360"/>
        <w:rPr>
          <w:rFonts w:ascii="Calibri" w:hAnsi="Calibri" w:cs="Arial"/>
          <w:sz w:val="14"/>
          <w:szCs w:val="14"/>
        </w:rPr>
      </w:pPr>
    </w:p>
    <w:p w14:paraId="519E059E" w14:textId="77777777" w:rsidR="002C1A86" w:rsidRPr="000B2FAC" w:rsidRDefault="00557562" w:rsidP="00FC251B">
      <w:pPr>
        <w:rPr>
          <w:rFonts w:ascii="Calibri" w:hAnsi="Calibri" w:cs="Arial"/>
          <w:sz w:val="22"/>
          <w:szCs w:val="22"/>
        </w:rPr>
      </w:pPr>
      <w:r w:rsidRPr="000B2FAC">
        <w:rPr>
          <w:rFonts w:ascii="Calibri" w:hAnsi="Calibri" w:cs="Arial"/>
          <w:b/>
          <w:sz w:val="22"/>
          <w:szCs w:val="22"/>
        </w:rPr>
        <w:t>Name</w:t>
      </w:r>
      <w:r w:rsidR="00DE24BD" w:rsidRPr="000B2FAC">
        <w:rPr>
          <w:rFonts w:ascii="Calibri" w:hAnsi="Calibri" w:cs="Arial"/>
          <w:sz w:val="22"/>
          <w:szCs w:val="22"/>
        </w:rPr>
        <w:t xml:space="preserve">: </w:t>
      </w:r>
      <w:r w:rsidR="00467493">
        <w:rPr>
          <w:rFonts w:ascii="Calibri" w:hAnsi="Calibri" w:cs="Arial"/>
          <w:sz w:val="22"/>
          <w:szCs w:val="22"/>
        </w:rPr>
        <w:t>____________________________________________________________________________________</w:t>
      </w:r>
    </w:p>
    <w:p w14:paraId="364A5ED5" w14:textId="77777777" w:rsidR="006E2018" w:rsidRPr="00EB5698" w:rsidRDefault="006E2018" w:rsidP="00FC251B">
      <w:pPr>
        <w:rPr>
          <w:rFonts w:ascii="Calibri" w:hAnsi="Calibri" w:cs="Arial"/>
          <w:sz w:val="14"/>
          <w:szCs w:val="14"/>
        </w:rPr>
      </w:pPr>
    </w:p>
    <w:p w14:paraId="5E24E273" w14:textId="77777777" w:rsidR="006E2018" w:rsidRPr="000B2FAC" w:rsidRDefault="006E2018" w:rsidP="00FC251B">
      <w:pPr>
        <w:rPr>
          <w:rFonts w:ascii="Calibri" w:hAnsi="Calibri" w:cs="Arial"/>
          <w:sz w:val="22"/>
          <w:szCs w:val="22"/>
        </w:rPr>
      </w:pPr>
      <w:r w:rsidRPr="000B2FAC">
        <w:rPr>
          <w:rFonts w:ascii="Calibri" w:hAnsi="Calibri" w:cs="Arial"/>
          <w:b/>
          <w:sz w:val="22"/>
          <w:szCs w:val="22"/>
        </w:rPr>
        <w:t>Address</w:t>
      </w:r>
      <w:r w:rsidRPr="000B2FAC">
        <w:rPr>
          <w:rFonts w:ascii="Calibri" w:hAnsi="Calibri" w:cs="Arial"/>
          <w:sz w:val="22"/>
          <w:szCs w:val="22"/>
        </w:rPr>
        <w:t xml:space="preserve">: </w:t>
      </w:r>
      <w:r w:rsidR="00467493">
        <w:rPr>
          <w:rFonts w:ascii="Calibri" w:hAnsi="Calibri" w:cs="Arial"/>
          <w:sz w:val="22"/>
          <w:szCs w:val="22"/>
        </w:rPr>
        <w:t>__________________________________________________________________________________________</w:t>
      </w:r>
    </w:p>
    <w:p w14:paraId="48104426" w14:textId="77777777" w:rsidR="006E2018" w:rsidRPr="00EB5698" w:rsidRDefault="006E2018" w:rsidP="00FC251B">
      <w:pPr>
        <w:rPr>
          <w:rFonts w:ascii="Calibri" w:hAnsi="Calibri" w:cs="Arial"/>
          <w:sz w:val="14"/>
          <w:szCs w:val="14"/>
        </w:rPr>
      </w:pPr>
    </w:p>
    <w:p w14:paraId="33132EA3" w14:textId="77777777" w:rsidR="006D16FE" w:rsidRPr="000B2FAC" w:rsidRDefault="006D16FE" w:rsidP="006D16FE">
      <w:pPr>
        <w:pStyle w:val="ListParagraph"/>
        <w:ind w:hanging="720"/>
        <w:rPr>
          <w:rFonts w:ascii="Calibri" w:hAnsi="Calibri" w:cs="Arial"/>
          <w:sz w:val="22"/>
        </w:rPr>
      </w:pPr>
      <w:r w:rsidRPr="006D16FE">
        <w:rPr>
          <w:rFonts w:ascii="Calibri" w:hAnsi="Calibri" w:cs="Arial"/>
          <w:sz w:val="22"/>
        </w:rPr>
        <w:t>Is your program a</w:t>
      </w:r>
      <w:r>
        <w:rPr>
          <w:rFonts w:ascii="MS Gothic" w:eastAsia="MS Gothic" w:hAnsi="MS Gothic" w:cs="MS Gothic"/>
          <w:sz w:val="22"/>
          <w:szCs w:val="22"/>
        </w:rPr>
        <w:t xml:space="preserve"> </w:t>
      </w:r>
      <w:sdt>
        <w:sdtPr>
          <w:rPr>
            <w:rFonts w:ascii="MS Gothic" w:eastAsia="MS Gothic" w:hAnsi="MS Gothic" w:cs="MS Gothic"/>
            <w:sz w:val="22"/>
            <w:szCs w:val="22"/>
          </w:rPr>
          <w:id w:val="-1339382986"/>
          <w14:checkbox>
            <w14:checked w14:val="0"/>
            <w14:checkedState w14:val="2612" w14:font="MS Gothic"/>
            <w14:uncheckedState w14:val="2610" w14:font="MS Gothic"/>
          </w14:checkbox>
        </w:sdtPr>
        <w:sdtEndPr/>
        <w:sdtContent>
          <w:r w:rsidR="001328A2">
            <w:rPr>
              <w:rFonts w:ascii="MS Gothic" w:eastAsia="MS Gothic" w:hAnsi="MS Gothic" w:cs="MS Gothic" w:hint="eastAsia"/>
              <w:sz w:val="22"/>
              <w:szCs w:val="22"/>
            </w:rPr>
            <w:t>☐</w:t>
          </w:r>
        </w:sdtContent>
      </w:sdt>
      <w:r w:rsidRPr="000B2FAC">
        <w:rPr>
          <w:rFonts w:ascii="Calibri" w:hAnsi="Calibri" w:cs="Arial"/>
          <w:sz w:val="22"/>
          <w:szCs w:val="22"/>
        </w:rPr>
        <w:t xml:space="preserve"> </w:t>
      </w:r>
      <w:r w:rsidRPr="000B2FAC">
        <w:rPr>
          <w:rFonts w:ascii="Calibri" w:hAnsi="Calibri" w:cs="Arial"/>
          <w:sz w:val="22"/>
        </w:rPr>
        <w:t xml:space="preserve">  </w:t>
      </w:r>
      <w:r>
        <w:rPr>
          <w:rFonts w:ascii="Calibri" w:hAnsi="Calibri" w:cs="Arial"/>
          <w:sz w:val="22"/>
        </w:rPr>
        <w:t>Home based child care program</w:t>
      </w:r>
      <w:r w:rsidR="00DE6CB2">
        <w:rPr>
          <w:rFonts w:ascii="Calibri" w:hAnsi="Calibri" w:cs="Arial"/>
          <w:sz w:val="22"/>
        </w:rPr>
        <w:t xml:space="preserve"> or</w:t>
      </w:r>
      <w:r>
        <w:rPr>
          <w:rFonts w:ascii="Calibri" w:hAnsi="Calibri" w:cs="Arial"/>
          <w:sz w:val="22"/>
        </w:rPr>
        <w:t xml:space="preserve"> </w:t>
      </w:r>
      <w:sdt>
        <w:sdtPr>
          <w:rPr>
            <w:rFonts w:ascii="Calibri" w:hAnsi="Calibri" w:cs="Arial"/>
            <w:sz w:val="22"/>
            <w:szCs w:val="22"/>
          </w:rPr>
          <w:id w:val="-1677644322"/>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szCs w:val="22"/>
            </w:rPr>
            <w:t>☐</w:t>
          </w:r>
        </w:sdtContent>
      </w:sdt>
      <w:r w:rsidR="001328A2">
        <w:rPr>
          <w:rFonts w:ascii="Calibri" w:hAnsi="Calibri" w:cs="Arial"/>
          <w:sz w:val="22"/>
          <w:szCs w:val="22"/>
        </w:rPr>
        <w:t xml:space="preserve"> </w:t>
      </w:r>
      <w:r>
        <w:rPr>
          <w:rFonts w:ascii="Calibri" w:hAnsi="Calibri" w:cs="Arial"/>
          <w:sz w:val="22"/>
        </w:rPr>
        <w:t xml:space="preserve">Center based child care </w:t>
      </w:r>
      <w:proofErr w:type="gramStart"/>
      <w:r>
        <w:rPr>
          <w:rFonts w:ascii="Calibri" w:hAnsi="Calibri" w:cs="Arial"/>
          <w:sz w:val="22"/>
        </w:rPr>
        <w:t>program</w:t>
      </w:r>
      <w:proofErr w:type="gramEnd"/>
    </w:p>
    <w:p w14:paraId="01F0EBF9" w14:textId="77777777" w:rsidR="00FB2041" w:rsidRPr="006C25B4" w:rsidRDefault="006D16FE" w:rsidP="00FC251B">
      <w:pPr>
        <w:rPr>
          <w:rFonts w:ascii="Calibri" w:hAnsi="Calibri" w:cs="Arial"/>
          <w:b/>
          <w:sz w:val="22"/>
          <w:szCs w:val="22"/>
        </w:rPr>
      </w:pPr>
      <w:r>
        <w:rPr>
          <w:rFonts w:ascii="Calibri" w:hAnsi="Calibri" w:cs="Arial"/>
          <w:b/>
          <w:sz w:val="22"/>
          <w:szCs w:val="22"/>
        </w:rPr>
        <w:br/>
        <w:t>N</w:t>
      </w:r>
      <w:r w:rsidR="006C25B4" w:rsidRPr="006C25B4">
        <w:rPr>
          <w:rFonts w:ascii="Calibri" w:hAnsi="Calibri" w:cs="Arial"/>
          <w:b/>
          <w:sz w:val="22"/>
          <w:szCs w:val="22"/>
        </w:rPr>
        <w:t xml:space="preserve">umber of Staff: </w:t>
      </w:r>
      <w:r w:rsidR="006C25B4">
        <w:rPr>
          <w:rFonts w:ascii="Calibri" w:hAnsi="Calibri" w:cs="Arial"/>
          <w:b/>
          <w:sz w:val="22"/>
          <w:szCs w:val="22"/>
        </w:rPr>
        <w:t xml:space="preserve">_____________________________    </w:t>
      </w:r>
      <w:r w:rsidR="006C25B4" w:rsidRPr="006C25B4">
        <w:rPr>
          <w:rFonts w:ascii="Calibri" w:hAnsi="Calibri" w:cs="Arial"/>
          <w:b/>
          <w:sz w:val="22"/>
          <w:szCs w:val="22"/>
        </w:rPr>
        <w:t xml:space="preserve">Number of Children: </w:t>
      </w:r>
      <w:r w:rsidR="006C25B4">
        <w:rPr>
          <w:rFonts w:ascii="Calibri" w:hAnsi="Calibri" w:cs="Arial"/>
          <w:b/>
          <w:sz w:val="22"/>
          <w:szCs w:val="22"/>
        </w:rPr>
        <w:t xml:space="preserve">_____________________________   </w:t>
      </w:r>
    </w:p>
    <w:p w14:paraId="1299713F" w14:textId="77777777" w:rsidR="006C25B4" w:rsidRPr="00EB5698" w:rsidRDefault="006C25B4" w:rsidP="00FC251B">
      <w:pPr>
        <w:rPr>
          <w:rFonts w:ascii="Calibri" w:hAnsi="Calibri" w:cs="Arial"/>
          <w:sz w:val="14"/>
          <w:szCs w:val="14"/>
        </w:rPr>
      </w:pPr>
    </w:p>
    <w:p w14:paraId="239A43CD" w14:textId="77777777" w:rsidR="00557562" w:rsidRPr="000B2FAC" w:rsidRDefault="00FB2041" w:rsidP="00FC251B">
      <w:pPr>
        <w:rPr>
          <w:rFonts w:ascii="Calibri" w:hAnsi="Calibri" w:cs="Arial"/>
          <w:sz w:val="22"/>
          <w:szCs w:val="22"/>
          <w:u w:val="single"/>
        </w:rPr>
      </w:pPr>
      <w:r w:rsidRPr="000B2FAC">
        <w:rPr>
          <w:rFonts w:ascii="Calibri" w:hAnsi="Calibri" w:cs="Arial"/>
          <w:i/>
          <w:sz w:val="22"/>
          <w:szCs w:val="22"/>
          <w:u w:val="single"/>
        </w:rPr>
        <w:t>Primary</w:t>
      </w:r>
      <w:r w:rsidR="00557562" w:rsidRPr="000B2FAC">
        <w:rPr>
          <w:rFonts w:ascii="Calibri" w:hAnsi="Calibri" w:cs="Arial"/>
          <w:i/>
          <w:sz w:val="22"/>
          <w:szCs w:val="22"/>
          <w:u w:val="single"/>
        </w:rPr>
        <w:t xml:space="preserve"> </w:t>
      </w:r>
      <w:r w:rsidR="006E2018" w:rsidRPr="000B2FAC">
        <w:rPr>
          <w:rFonts w:ascii="Calibri" w:hAnsi="Calibri" w:cs="Arial"/>
          <w:i/>
          <w:sz w:val="22"/>
          <w:szCs w:val="22"/>
          <w:u w:val="single"/>
        </w:rPr>
        <w:t xml:space="preserve">Project </w:t>
      </w:r>
      <w:r w:rsidR="00557562" w:rsidRPr="000B2FAC">
        <w:rPr>
          <w:rFonts w:ascii="Calibri" w:hAnsi="Calibri" w:cs="Arial"/>
          <w:i/>
          <w:sz w:val="22"/>
          <w:szCs w:val="22"/>
          <w:u w:val="single"/>
        </w:rPr>
        <w:t>Contact Information</w:t>
      </w:r>
      <w:r w:rsidR="00557562" w:rsidRPr="000B2FAC">
        <w:rPr>
          <w:rFonts w:ascii="Calibri" w:hAnsi="Calibri" w:cs="Arial"/>
          <w:sz w:val="22"/>
          <w:szCs w:val="22"/>
          <w:u w:val="single"/>
        </w:rPr>
        <w:t xml:space="preserve">: </w:t>
      </w:r>
    </w:p>
    <w:p w14:paraId="7027C5A5" w14:textId="77777777" w:rsidR="002C1A86" w:rsidRPr="00EB5698" w:rsidRDefault="002C1A86" w:rsidP="00FC251B">
      <w:pPr>
        <w:rPr>
          <w:rFonts w:ascii="Calibri" w:hAnsi="Calibri" w:cs="Arial"/>
          <w:sz w:val="14"/>
          <w:szCs w:val="14"/>
        </w:rPr>
      </w:pPr>
    </w:p>
    <w:p w14:paraId="40D6314B" w14:textId="77777777" w:rsidR="00557562" w:rsidRPr="000B2FAC" w:rsidRDefault="002C1A86" w:rsidP="00FC251B">
      <w:pPr>
        <w:rPr>
          <w:rFonts w:ascii="Calibri" w:hAnsi="Calibri" w:cs="Arial"/>
          <w:sz w:val="22"/>
          <w:szCs w:val="22"/>
        </w:rPr>
      </w:pPr>
      <w:r w:rsidRPr="000B2FAC">
        <w:rPr>
          <w:rFonts w:ascii="Calibri" w:hAnsi="Calibri" w:cs="Arial"/>
          <w:b/>
          <w:sz w:val="22"/>
          <w:szCs w:val="22"/>
        </w:rPr>
        <w:t>Name</w:t>
      </w:r>
      <w:r w:rsidRPr="000B2FAC">
        <w:rPr>
          <w:rFonts w:ascii="Calibri" w:hAnsi="Calibri" w:cs="Arial"/>
          <w:sz w:val="22"/>
          <w:szCs w:val="22"/>
        </w:rPr>
        <w:t>: __________________</w:t>
      </w:r>
      <w:r w:rsidR="006E2018" w:rsidRPr="000B2FAC">
        <w:rPr>
          <w:rFonts w:ascii="Calibri" w:hAnsi="Calibri" w:cs="Arial"/>
          <w:sz w:val="22"/>
          <w:szCs w:val="22"/>
        </w:rPr>
        <w:t>___________________</w:t>
      </w:r>
      <w:r w:rsidRPr="000B2FAC">
        <w:rPr>
          <w:rFonts w:ascii="Calibri" w:hAnsi="Calibri" w:cs="Arial"/>
          <w:sz w:val="22"/>
          <w:szCs w:val="22"/>
        </w:rPr>
        <w:t xml:space="preserve">_____ </w:t>
      </w:r>
      <w:r w:rsidRPr="000B2FAC">
        <w:rPr>
          <w:rFonts w:ascii="Calibri" w:hAnsi="Calibri" w:cs="Arial"/>
          <w:b/>
          <w:sz w:val="22"/>
          <w:szCs w:val="22"/>
        </w:rPr>
        <w:t>Phone</w:t>
      </w:r>
      <w:r w:rsidRPr="000B2FAC">
        <w:rPr>
          <w:rFonts w:ascii="Calibri" w:hAnsi="Calibri" w:cs="Arial"/>
          <w:sz w:val="22"/>
          <w:szCs w:val="22"/>
        </w:rPr>
        <w:t>: _____________</w:t>
      </w:r>
      <w:r w:rsidR="006E2018" w:rsidRPr="000B2FAC">
        <w:rPr>
          <w:rFonts w:ascii="Calibri" w:hAnsi="Calibri" w:cs="Arial"/>
          <w:sz w:val="22"/>
          <w:szCs w:val="22"/>
        </w:rPr>
        <w:t>__________</w:t>
      </w:r>
      <w:r w:rsidRPr="000B2FAC">
        <w:rPr>
          <w:rFonts w:ascii="Calibri" w:hAnsi="Calibri" w:cs="Arial"/>
          <w:sz w:val="22"/>
          <w:szCs w:val="22"/>
        </w:rPr>
        <w:t>_____</w:t>
      </w:r>
    </w:p>
    <w:p w14:paraId="742DE8E1" w14:textId="77777777" w:rsidR="002C1A86" w:rsidRPr="00EB5698" w:rsidRDefault="002C1A86" w:rsidP="00FC251B">
      <w:pPr>
        <w:rPr>
          <w:rFonts w:ascii="Calibri" w:hAnsi="Calibri" w:cs="Arial"/>
          <w:sz w:val="14"/>
          <w:szCs w:val="14"/>
        </w:rPr>
      </w:pPr>
    </w:p>
    <w:p w14:paraId="204BE964" w14:textId="77777777" w:rsidR="002C1A86" w:rsidRPr="000B2FAC" w:rsidRDefault="002C1A86" w:rsidP="00FC251B">
      <w:pPr>
        <w:rPr>
          <w:rFonts w:ascii="Calibri" w:hAnsi="Calibri" w:cs="Arial"/>
          <w:sz w:val="22"/>
          <w:szCs w:val="22"/>
        </w:rPr>
      </w:pPr>
      <w:r w:rsidRPr="000B2FAC">
        <w:rPr>
          <w:rFonts w:ascii="Calibri" w:hAnsi="Calibri" w:cs="Arial"/>
          <w:b/>
          <w:sz w:val="22"/>
          <w:szCs w:val="22"/>
        </w:rPr>
        <w:t>E-mail</w:t>
      </w:r>
      <w:r w:rsidRPr="000B2FAC">
        <w:rPr>
          <w:rFonts w:ascii="Calibri" w:hAnsi="Calibri" w:cs="Arial"/>
          <w:sz w:val="22"/>
          <w:szCs w:val="22"/>
        </w:rPr>
        <w:t>: ______________________________________</w:t>
      </w:r>
      <w:r w:rsidR="006E2018" w:rsidRPr="000B2FAC">
        <w:rPr>
          <w:rFonts w:ascii="Calibri" w:hAnsi="Calibri" w:cs="Arial"/>
          <w:sz w:val="22"/>
          <w:szCs w:val="22"/>
        </w:rPr>
        <w:t>_______________________</w:t>
      </w:r>
      <w:r w:rsidRPr="000B2FAC">
        <w:rPr>
          <w:rFonts w:ascii="Calibri" w:hAnsi="Calibri" w:cs="Arial"/>
          <w:sz w:val="22"/>
          <w:szCs w:val="22"/>
        </w:rPr>
        <w:t>________________________</w:t>
      </w:r>
    </w:p>
    <w:p w14:paraId="1B45594D" w14:textId="77777777" w:rsidR="002C1A86" w:rsidRPr="00EB5698" w:rsidRDefault="002C1A86" w:rsidP="00FC251B">
      <w:pPr>
        <w:rPr>
          <w:rFonts w:ascii="Calibri" w:hAnsi="Calibri" w:cs="Arial"/>
          <w:sz w:val="14"/>
          <w:szCs w:val="14"/>
        </w:rPr>
      </w:pPr>
    </w:p>
    <w:p w14:paraId="4E7FACBF" w14:textId="77777777" w:rsidR="00557562" w:rsidRPr="000B2FAC" w:rsidRDefault="002C1A86" w:rsidP="00232EA4">
      <w:pPr>
        <w:rPr>
          <w:rFonts w:ascii="Calibri" w:hAnsi="Calibri" w:cs="Arial"/>
          <w:sz w:val="16"/>
          <w:szCs w:val="16"/>
        </w:rPr>
      </w:pPr>
      <w:r w:rsidRPr="000B2FAC">
        <w:rPr>
          <w:rFonts w:ascii="Calibri" w:hAnsi="Calibri" w:cs="Arial"/>
          <w:b/>
          <w:sz w:val="22"/>
          <w:szCs w:val="22"/>
        </w:rPr>
        <w:t>Mailing Address</w:t>
      </w:r>
      <w:r w:rsidRPr="000B2FAC">
        <w:rPr>
          <w:rFonts w:ascii="Calibri" w:hAnsi="Calibri" w:cs="Arial"/>
          <w:sz w:val="22"/>
          <w:szCs w:val="22"/>
        </w:rPr>
        <w:t>: _________________________</w:t>
      </w:r>
      <w:r w:rsidR="006E2018" w:rsidRPr="000B2FAC">
        <w:rPr>
          <w:rFonts w:ascii="Calibri" w:hAnsi="Calibri" w:cs="Arial"/>
          <w:sz w:val="22"/>
          <w:szCs w:val="22"/>
        </w:rPr>
        <w:t>_____________________</w:t>
      </w:r>
      <w:r w:rsidRPr="000B2FAC">
        <w:rPr>
          <w:rFonts w:ascii="Calibri" w:hAnsi="Calibri" w:cs="Arial"/>
          <w:sz w:val="22"/>
          <w:szCs w:val="22"/>
        </w:rPr>
        <w:t>______________________________</w:t>
      </w:r>
      <w:r w:rsidR="00232EA4" w:rsidRPr="000B2FAC">
        <w:rPr>
          <w:rFonts w:ascii="Calibri" w:hAnsi="Calibri" w:cs="Arial"/>
          <w:sz w:val="22"/>
          <w:szCs w:val="22"/>
        </w:rPr>
        <w:br/>
      </w:r>
    </w:p>
    <w:p w14:paraId="13130A0F" w14:textId="77777777" w:rsidR="003644D5" w:rsidRPr="000B2FAC" w:rsidRDefault="0010541A" w:rsidP="00FC611F">
      <w:pPr>
        <w:pStyle w:val="ListParagraph"/>
        <w:numPr>
          <w:ilvl w:val="0"/>
          <w:numId w:val="23"/>
        </w:numPr>
        <w:spacing w:after="200"/>
        <w:contextualSpacing/>
        <w:rPr>
          <w:rFonts w:ascii="Calibri" w:hAnsi="Calibri" w:cs="Arial"/>
          <w:sz w:val="22"/>
          <w:szCs w:val="22"/>
        </w:rPr>
      </w:pPr>
      <w:r w:rsidRPr="000B2FAC">
        <w:rPr>
          <w:rFonts w:ascii="Calibri" w:hAnsi="Calibri" w:cs="Arial"/>
          <w:sz w:val="22"/>
          <w:szCs w:val="22"/>
        </w:rPr>
        <w:t xml:space="preserve">Do you currently have a </w:t>
      </w:r>
      <w:r w:rsidR="006C25B4">
        <w:rPr>
          <w:rFonts w:ascii="Calibri" w:hAnsi="Calibri" w:cs="Arial"/>
          <w:sz w:val="22"/>
          <w:szCs w:val="22"/>
        </w:rPr>
        <w:t>sun safety</w:t>
      </w:r>
      <w:r w:rsidRPr="000B2FAC">
        <w:rPr>
          <w:rFonts w:ascii="Calibri" w:hAnsi="Calibri" w:cs="Arial"/>
          <w:sz w:val="22"/>
          <w:szCs w:val="22"/>
        </w:rPr>
        <w:t xml:space="preserve"> policy in place?</w:t>
      </w:r>
    </w:p>
    <w:p w14:paraId="5C759FCA" w14:textId="77777777" w:rsidR="0010541A" w:rsidRPr="000B2FAC" w:rsidRDefault="0020209A" w:rsidP="00FC611F">
      <w:pPr>
        <w:pStyle w:val="ListParagraph"/>
        <w:spacing w:after="200"/>
        <w:contextualSpacing/>
        <w:rPr>
          <w:rFonts w:ascii="Calibri" w:hAnsi="Calibri" w:cs="Arial"/>
          <w:sz w:val="22"/>
        </w:rPr>
      </w:pPr>
      <w:sdt>
        <w:sdtPr>
          <w:rPr>
            <w:rFonts w:ascii="Calibri" w:hAnsi="Calibri" w:cs="Arial"/>
            <w:sz w:val="22"/>
            <w:szCs w:val="22"/>
          </w:rPr>
          <w:id w:val="-640817200"/>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Yes</w:t>
      </w:r>
      <w:r w:rsidR="004F5CDB" w:rsidRPr="000B2FAC">
        <w:rPr>
          <w:rFonts w:ascii="Calibri" w:hAnsi="Calibri" w:cs="Arial"/>
          <w:sz w:val="22"/>
        </w:rPr>
        <w:t xml:space="preserve"> (</w:t>
      </w:r>
      <w:r w:rsidR="006C25B4">
        <w:rPr>
          <w:rFonts w:ascii="Calibri" w:hAnsi="Calibri" w:cs="Arial"/>
          <w:sz w:val="22"/>
        </w:rPr>
        <w:t>P</w:t>
      </w:r>
      <w:r w:rsidR="001409FE" w:rsidRPr="000B2FAC">
        <w:rPr>
          <w:rFonts w:ascii="Calibri" w:hAnsi="Calibri" w:cs="Arial"/>
          <w:sz w:val="22"/>
        </w:rPr>
        <w:t>lease attach</w:t>
      </w:r>
      <w:r w:rsidR="006C25B4">
        <w:rPr>
          <w:rFonts w:ascii="Calibri" w:hAnsi="Calibri" w:cs="Arial"/>
          <w:sz w:val="22"/>
        </w:rPr>
        <w:t>. Strengthening of the current policy must be proposed as part of the application.</w:t>
      </w:r>
      <w:r w:rsidR="001409FE" w:rsidRPr="000B2FAC">
        <w:rPr>
          <w:rFonts w:ascii="Calibri" w:hAnsi="Calibri" w:cs="Arial"/>
          <w:sz w:val="22"/>
        </w:rPr>
        <w:t>)</w:t>
      </w:r>
    </w:p>
    <w:p w14:paraId="277FE705" w14:textId="77777777" w:rsidR="0010541A" w:rsidRPr="000B2FAC" w:rsidRDefault="0020209A" w:rsidP="00FC611F">
      <w:pPr>
        <w:pStyle w:val="ListParagraph"/>
        <w:ind w:left="1440" w:hanging="720"/>
        <w:rPr>
          <w:rFonts w:ascii="Calibri" w:hAnsi="Calibri" w:cs="Arial"/>
          <w:sz w:val="22"/>
        </w:rPr>
      </w:pPr>
      <w:sdt>
        <w:sdtPr>
          <w:rPr>
            <w:rFonts w:ascii="Calibri" w:hAnsi="Calibri" w:cs="Arial"/>
            <w:sz w:val="22"/>
          </w:rPr>
          <w:id w:val="768198317"/>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rPr>
            <w:t>☐</w:t>
          </w:r>
        </w:sdtContent>
      </w:sdt>
      <w:r w:rsidR="00C81425">
        <w:rPr>
          <w:rFonts w:ascii="Calibri" w:hAnsi="Calibri" w:cs="Arial"/>
          <w:sz w:val="22"/>
        </w:rPr>
        <w:t xml:space="preserve">   </w:t>
      </w:r>
      <w:r w:rsidR="0010541A" w:rsidRPr="000B2FAC">
        <w:rPr>
          <w:rFonts w:ascii="Calibri" w:hAnsi="Calibri" w:cs="Arial"/>
          <w:sz w:val="22"/>
        </w:rPr>
        <w:t>No</w:t>
      </w:r>
    </w:p>
    <w:p w14:paraId="70CE6E19" w14:textId="77777777" w:rsidR="003644D5" w:rsidRPr="000B2FAC" w:rsidRDefault="0020209A" w:rsidP="00FC611F">
      <w:pPr>
        <w:pStyle w:val="ListParagraph"/>
        <w:ind w:left="1440" w:hanging="720"/>
        <w:rPr>
          <w:rFonts w:ascii="Calibri" w:hAnsi="Calibri" w:cs="Arial"/>
          <w:sz w:val="22"/>
        </w:rPr>
      </w:pPr>
      <w:sdt>
        <w:sdtPr>
          <w:rPr>
            <w:rFonts w:ascii="Calibri" w:hAnsi="Calibri" w:cs="Arial"/>
            <w:sz w:val="22"/>
            <w:szCs w:val="22"/>
          </w:rPr>
          <w:id w:val="-1533035832"/>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szCs w:val="22"/>
            </w:rPr>
            <w:t>☐</w:t>
          </w:r>
        </w:sdtContent>
      </w:sdt>
      <w:r w:rsidR="00FB27CE" w:rsidRPr="000B2FAC">
        <w:rPr>
          <w:rFonts w:ascii="Calibri" w:hAnsi="Calibri" w:cs="Arial"/>
          <w:sz w:val="22"/>
          <w:szCs w:val="22"/>
        </w:rPr>
        <w:t xml:space="preserve"> </w:t>
      </w:r>
      <w:r w:rsidR="0010541A" w:rsidRPr="000B2FAC">
        <w:rPr>
          <w:rFonts w:ascii="Calibri" w:hAnsi="Calibri" w:cs="Arial"/>
          <w:sz w:val="22"/>
        </w:rPr>
        <w:t xml:space="preserve">  Other (please list :__________________________________)</w:t>
      </w:r>
    </w:p>
    <w:p w14:paraId="3A62B9A1" w14:textId="77777777" w:rsidR="0010541A" w:rsidRPr="00EB5698" w:rsidRDefault="0010541A" w:rsidP="00FC611F">
      <w:pPr>
        <w:pStyle w:val="ListParagraph"/>
        <w:spacing w:after="200"/>
        <w:ind w:left="360"/>
        <w:contextualSpacing/>
        <w:rPr>
          <w:rFonts w:ascii="Calibri" w:hAnsi="Calibri"/>
          <w:sz w:val="14"/>
          <w:szCs w:val="14"/>
        </w:rPr>
      </w:pPr>
    </w:p>
    <w:p w14:paraId="78783BC3" w14:textId="77777777" w:rsidR="0010541A" w:rsidRPr="000B2FAC" w:rsidRDefault="0010541A" w:rsidP="00FC611F">
      <w:pPr>
        <w:pStyle w:val="ListParagraph"/>
        <w:numPr>
          <w:ilvl w:val="0"/>
          <w:numId w:val="23"/>
        </w:numPr>
        <w:spacing w:after="200"/>
        <w:contextualSpacing/>
        <w:rPr>
          <w:rFonts w:ascii="Calibri" w:hAnsi="Calibri"/>
          <w:sz w:val="22"/>
        </w:rPr>
      </w:pPr>
      <w:r w:rsidRPr="000B2FAC">
        <w:rPr>
          <w:rFonts w:ascii="Calibri" w:hAnsi="Calibri"/>
          <w:sz w:val="22"/>
        </w:rPr>
        <w:t xml:space="preserve">Are you currently promoting any of the following UV protection strategies in your </w:t>
      </w:r>
      <w:r w:rsidR="00B77537">
        <w:rPr>
          <w:rFonts w:ascii="Calibri" w:hAnsi="Calibri"/>
          <w:sz w:val="22"/>
        </w:rPr>
        <w:t>program</w:t>
      </w:r>
      <w:r w:rsidRPr="000B2FAC">
        <w:rPr>
          <w:rFonts w:ascii="Calibri" w:hAnsi="Calibri"/>
          <w:sz w:val="22"/>
        </w:rPr>
        <w:t xml:space="preserve"> (select all that apply)?</w:t>
      </w:r>
    </w:p>
    <w:p w14:paraId="3799A5B8" w14:textId="77777777" w:rsidR="0010541A" w:rsidRPr="00EB5698" w:rsidRDefault="0010541A" w:rsidP="00FC611F">
      <w:pPr>
        <w:pStyle w:val="ListParagraph"/>
        <w:spacing w:after="200"/>
        <w:ind w:left="360"/>
        <w:contextualSpacing/>
        <w:rPr>
          <w:rFonts w:ascii="Calibri" w:hAnsi="Calibri"/>
          <w:sz w:val="14"/>
          <w:szCs w:val="14"/>
        </w:rPr>
      </w:pPr>
    </w:p>
    <w:p w14:paraId="1C7763AE" w14:textId="77777777" w:rsidR="0010541A" w:rsidRPr="000D00A0" w:rsidRDefault="0020209A" w:rsidP="00FC611F">
      <w:pPr>
        <w:pStyle w:val="ListParagraph"/>
        <w:rPr>
          <w:rFonts w:ascii="Calibri" w:hAnsi="Calibri" w:cs="Arial"/>
          <w:sz w:val="22"/>
        </w:rPr>
      </w:pPr>
      <w:sdt>
        <w:sdtPr>
          <w:rPr>
            <w:rFonts w:ascii="Calibri" w:hAnsi="Calibri" w:cs="Arial"/>
            <w:sz w:val="22"/>
          </w:rPr>
          <w:id w:val="789089525"/>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rPr>
            <w:t>☐</w:t>
          </w:r>
        </w:sdtContent>
      </w:sdt>
      <w:r w:rsidR="00FB27CE" w:rsidRPr="000D00A0">
        <w:rPr>
          <w:rFonts w:ascii="Calibri" w:hAnsi="Calibri" w:cs="Arial"/>
          <w:sz w:val="22"/>
        </w:rPr>
        <w:t xml:space="preserve"> </w:t>
      </w:r>
      <w:r w:rsidR="0010541A" w:rsidRPr="000D00A0">
        <w:rPr>
          <w:rFonts w:ascii="Calibri" w:hAnsi="Calibri" w:cs="Arial"/>
          <w:sz w:val="22"/>
        </w:rPr>
        <w:t xml:space="preserve"> We are not doing any UV protection efforts </w:t>
      </w:r>
    </w:p>
    <w:p w14:paraId="16496588" w14:textId="77777777" w:rsidR="000D00A0" w:rsidRDefault="0020209A" w:rsidP="00403F0A">
      <w:pPr>
        <w:pStyle w:val="ListParagraph"/>
        <w:ind w:left="1080" w:hanging="360"/>
        <w:rPr>
          <w:rFonts w:ascii="Calibri" w:hAnsi="Calibri" w:cs="Arial"/>
          <w:sz w:val="22"/>
        </w:rPr>
      </w:pPr>
      <w:sdt>
        <w:sdtPr>
          <w:rPr>
            <w:rFonts w:ascii="Calibri" w:hAnsi="Calibri" w:cs="Arial"/>
            <w:sz w:val="22"/>
          </w:rPr>
          <w:id w:val="-894120665"/>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rPr>
            <w:t>☐</w:t>
          </w:r>
        </w:sdtContent>
      </w:sdt>
      <w:r w:rsidR="00FB27CE" w:rsidRPr="000D00A0">
        <w:rPr>
          <w:rFonts w:ascii="Calibri" w:hAnsi="Calibri" w:cs="Arial"/>
          <w:sz w:val="22"/>
        </w:rPr>
        <w:t xml:space="preserve"> </w:t>
      </w:r>
      <w:r w:rsidR="004A2108">
        <w:rPr>
          <w:rFonts w:ascii="Calibri" w:hAnsi="Calibri" w:cs="Arial"/>
          <w:sz w:val="22"/>
        </w:rPr>
        <w:t xml:space="preserve"> </w:t>
      </w:r>
      <w:r w:rsidR="000D00A0" w:rsidRPr="000D00A0">
        <w:rPr>
          <w:rFonts w:ascii="Calibri" w:hAnsi="Calibri" w:cs="Arial"/>
          <w:sz w:val="22"/>
        </w:rPr>
        <w:t>Limit sun exposure between 10 AM and 4 PM, when UV rays are strongest</w:t>
      </w:r>
    </w:p>
    <w:p w14:paraId="18C8D83E" w14:textId="77777777" w:rsidR="000D00A0" w:rsidRDefault="0020209A" w:rsidP="00403F0A">
      <w:pPr>
        <w:pStyle w:val="ListParagraph"/>
        <w:ind w:left="1080" w:hanging="360"/>
        <w:rPr>
          <w:rFonts w:ascii="Calibri" w:hAnsi="Calibri" w:cs="Arial"/>
          <w:sz w:val="22"/>
        </w:rPr>
      </w:pPr>
      <w:sdt>
        <w:sdtPr>
          <w:rPr>
            <w:rFonts w:ascii="Calibri" w:hAnsi="Calibri" w:cs="Arial"/>
            <w:sz w:val="22"/>
          </w:rPr>
          <w:id w:val="172391301"/>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rPr>
            <w:t>☐</w:t>
          </w:r>
        </w:sdtContent>
      </w:sdt>
      <w:r w:rsidR="000D00A0">
        <w:rPr>
          <w:rFonts w:ascii="Calibri" w:hAnsi="Calibri" w:cs="Arial"/>
          <w:sz w:val="22"/>
        </w:rPr>
        <w:t xml:space="preserve">  </w:t>
      </w:r>
      <w:r w:rsidR="000D00A0" w:rsidRPr="000D00A0">
        <w:rPr>
          <w:rFonts w:ascii="Calibri" w:hAnsi="Calibri" w:cs="Arial"/>
          <w:sz w:val="22"/>
        </w:rPr>
        <w:t>Monitor the heat index and schedule outdoor activities accordingly</w:t>
      </w:r>
    </w:p>
    <w:p w14:paraId="6C1C8116" w14:textId="77777777" w:rsidR="00AE5AFE" w:rsidRDefault="0020209A" w:rsidP="0010541A">
      <w:pPr>
        <w:pStyle w:val="ListParagraph"/>
        <w:ind w:left="1080" w:hanging="360"/>
        <w:rPr>
          <w:rFonts w:ascii="Calibri" w:hAnsi="Calibri" w:cs="Arial"/>
          <w:sz w:val="22"/>
        </w:rPr>
      </w:pPr>
      <w:sdt>
        <w:sdtPr>
          <w:rPr>
            <w:rFonts w:ascii="Calibri" w:hAnsi="Calibri" w:cs="Arial"/>
            <w:sz w:val="22"/>
          </w:rPr>
          <w:id w:val="1017506102"/>
          <w14:checkbox>
            <w14:checked w14:val="0"/>
            <w14:checkedState w14:val="2612" w14:font="MS Gothic"/>
            <w14:uncheckedState w14:val="2610" w14:font="MS Gothic"/>
          </w14:checkbox>
        </w:sdtPr>
        <w:sdtEndPr/>
        <w:sdtContent>
          <w:r w:rsidR="001328A2">
            <w:rPr>
              <w:rFonts w:ascii="MS Gothic" w:eastAsia="MS Gothic" w:hAnsi="MS Gothic" w:cs="Arial" w:hint="eastAsia"/>
              <w:sz w:val="22"/>
            </w:rPr>
            <w:t>☐</w:t>
          </w:r>
        </w:sdtContent>
      </w:sdt>
      <w:r w:rsidR="00403F0A" w:rsidRPr="000B2FAC">
        <w:rPr>
          <w:rFonts w:ascii="Calibri" w:hAnsi="Calibri" w:cs="Arial"/>
          <w:sz w:val="22"/>
        </w:rPr>
        <w:t xml:space="preserve">  </w:t>
      </w:r>
      <w:r w:rsidR="00AE5AFE">
        <w:rPr>
          <w:rFonts w:ascii="Calibri" w:hAnsi="Calibri" w:cs="Arial"/>
          <w:sz w:val="22"/>
        </w:rPr>
        <w:t>Require p</w:t>
      </w:r>
      <w:r w:rsidR="00AE5AFE" w:rsidRPr="00AE5AFE">
        <w:rPr>
          <w:rFonts w:ascii="Calibri" w:hAnsi="Calibri" w:cs="Arial"/>
          <w:sz w:val="22"/>
        </w:rPr>
        <w:t>arent/</w:t>
      </w:r>
      <w:r w:rsidR="00AE5AFE">
        <w:rPr>
          <w:rFonts w:ascii="Calibri" w:hAnsi="Calibri" w:cs="Arial"/>
          <w:sz w:val="22"/>
        </w:rPr>
        <w:t>g</w:t>
      </w:r>
      <w:r w:rsidR="00AE5AFE" w:rsidRPr="00AE5AFE">
        <w:rPr>
          <w:rFonts w:ascii="Calibri" w:hAnsi="Calibri" w:cs="Arial"/>
          <w:sz w:val="22"/>
        </w:rPr>
        <w:t>uardian</w:t>
      </w:r>
      <w:r w:rsidR="00AE5AFE">
        <w:rPr>
          <w:rFonts w:ascii="Calibri" w:hAnsi="Calibri" w:cs="Arial"/>
          <w:sz w:val="22"/>
        </w:rPr>
        <w:t>’s p</w:t>
      </w:r>
      <w:r w:rsidR="00AE5AFE" w:rsidRPr="00AE5AFE">
        <w:rPr>
          <w:rFonts w:ascii="Calibri" w:hAnsi="Calibri" w:cs="Arial"/>
          <w:sz w:val="22"/>
        </w:rPr>
        <w:t xml:space="preserve">ermission to </w:t>
      </w:r>
      <w:r w:rsidR="00AE5AFE">
        <w:rPr>
          <w:rFonts w:ascii="Calibri" w:hAnsi="Calibri" w:cs="Arial"/>
          <w:sz w:val="22"/>
        </w:rPr>
        <w:t>a</w:t>
      </w:r>
      <w:r w:rsidR="00AE5AFE" w:rsidRPr="00AE5AFE">
        <w:rPr>
          <w:rFonts w:ascii="Calibri" w:hAnsi="Calibri" w:cs="Arial"/>
          <w:sz w:val="22"/>
        </w:rPr>
        <w:t xml:space="preserve">pply </w:t>
      </w:r>
      <w:r w:rsidR="00AE5AFE">
        <w:rPr>
          <w:rFonts w:ascii="Calibri" w:hAnsi="Calibri" w:cs="Arial"/>
          <w:sz w:val="22"/>
        </w:rPr>
        <w:t>s</w:t>
      </w:r>
      <w:r w:rsidR="00AE5AFE" w:rsidRPr="00AE5AFE">
        <w:rPr>
          <w:rFonts w:ascii="Calibri" w:hAnsi="Calibri" w:cs="Arial"/>
          <w:sz w:val="22"/>
        </w:rPr>
        <w:t xml:space="preserve">unscreen </w:t>
      </w:r>
    </w:p>
    <w:p w14:paraId="1C911C89" w14:textId="77777777" w:rsidR="00403F0A" w:rsidRPr="000B2FAC" w:rsidRDefault="0020209A" w:rsidP="0010541A">
      <w:pPr>
        <w:pStyle w:val="ListParagraph"/>
        <w:ind w:left="1080" w:hanging="360"/>
        <w:rPr>
          <w:rFonts w:ascii="Calibri" w:hAnsi="Calibri" w:cs="Arial"/>
          <w:sz w:val="22"/>
        </w:rPr>
      </w:pPr>
      <w:sdt>
        <w:sdtPr>
          <w:rPr>
            <w:rFonts w:ascii="Calibri" w:hAnsi="Calibri" w:cs="Arial"/>
            <w:sz w:val="22"/>
          </w:rPr>
          <w:id w:val="1174077470"/>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AE5AFE" w:rsidRPr="000B2FAC">
        <w:rPr>
          <w:rFonts w:ascii="Calibri" w:hAnsi="Calibri" w:cs="Arial"/>
          <w:sz w:val="22"/>
        </w:rPr>
        <w:t xml:space="preserve"> </w:t>
      </w:r>
      <w:r w:rsidR="0077724B">
        <w:rPr>
          <w:rFonts w:ascii="Calibri" w:hAnsi="Calibri" w:cs="Arial"/>
          <w:sz w:val="22"/>
        </w:rPr>
        <w:t xml:space="preserve"> </w:t>
      </w:r>
      <w:r w:rsidR="00403F0A">
        <w:rPr>
          <w:rFonts w:ascii="Calibri" w:hAnsi="Calibri" w:cs="Arial"/>
          <w:sz w:val="22"/>
        </w:rPr>
        <w:t>Require use of sunscreen</w:t>
      </w:r>
    </w:p>
    <w:p w14:paraId="06006AD8" w14:textId="77777777" w:rsidR="00606DFE" w:rsidRPr="000B2FAC" w:rsidRDefault="0020209A" w:rsidP="0010541A">
      <w:pPr>
        <w:pStyle w:val="ListParagraph"/>
        <w:ind w:left="1440" w:hanging="720"/>
        <w:rPr>
          <w:rFonts w:ascii="Calibri" w:hAnsi="Calibri" w:cs="Arial"/>
          <w:sz w:val="22"/>
        </w:rPr>
      </w:pPr>
      <w:sdt>
        <w:sdtPr>
          <w:rPr>
            <w:rFonts w:ascii="Calibri" w:hAnsi="Calibri" w:cs="Arial"/>
            <w:sz w:val="22"/>
          </w:rPr>
          <w:id w:val="1927769953"/>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6F6FC8">
        <w:rPr>
          <w:rFonts w:ascii="Calibri" w:hAnsi="Calibri" w:cs="Arial"/>
          <w:sz w:val="22"/>
        </w:rPr>
        <w:t xml:space="preserve"> </w:t>
      </w:r>
      <w:r w:rsidR="0077724B">
        <w:rPr>
          <w:rFonts w:ascii="Calibri" w:hAnsi="Calibri" w:cs="Arial"/>
          <w:sz w:val="22"/>
        </w:rPr>
        <w:t xml:space="preserve"> </w:t>
      </w:r>
      <w:r w:rsidR="0010541A" w:rsidRPr="000B2FAC">
        <w:rPr>
          <w:rFonts w:ascii="Calibri" w:hAnsi="Calibri" w:cs="Arial"/>
          <w:sz w:val="22"/>
        </w:rPr>
        <w:t xml:space="preserve">Provision of sunscreen </w:t>
      </w:r>
    </w:p>
    <w:p w14:paraId="590FA75A" w14:textId="77777777" w:rsidR="0010541A" w:rsidRPr="000B2FAC" w:rsidRDefault="0020209A" w:rsidP="0010541A">
      <w:pPr>
        <w:pStyle w:val="ListParagraph"/>
        <w:ind w:left="1080" w:hanging="360"/>
        <w:rPr>
          <w:rFonts w:ascii="Calibri" w:hAnsi="Calibri" w:cs="Arial"/>
          <w:sz w:val="22"/>
        </w:rPr>
      </w:pPr>
      <w:sdt>
        <w:sdtPr>
          <w:rPr>
            <w:rFonts w:ascii="Calibri" w:hAnsi="Calibri" w:cs="Arial"/>
            <w:sz w:val="22"/>
          </w:rPr>
          <w:id w:val="-1526406401"/>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6F6FC8">
        <w:rPr>
          <w:rFonts w:ascii="Calibri" w:hAnsi="Calibri" w:cs="Arial"/>
          <w:sz w:val="22"/>
        </w:rPr>
        <w:t xml:space="preserve"> </w:t>
      </w:r>
      <w:r w:rsidR="0010541A" w:rsidRPr="000B2FAC">
        <w:rPr>
          <w:rFonts w:ascii="Calibri" w:hAnsi="Calibri" w:cs="Arial"/>
          <w:sz w:val="22"/>
        </w:rPr>
        <w:t xml:space="preserve"> </w:t>
      </w:r>
      <w:r w:rsidR="000D00A0" w:rsidRPr="000D00A0">
        <w:rPr>
          <w:rFonts w:ascii="Calibri" w:hAnsi="Calibri" w:cs="Arial"/>
          <w:sz w:val="22"/>
        </w:rPr>
        <w:t>Provide sufficient areas of shade on the outdoor play area and encourage children to seek shaded areas for outdoor activities</w:t>
      </w:r>
    </w:p>
    <w:p w14:paraId="4893FB17" w14:textId="77777777" w:rsidR="000D00A0" w:rsidRDefault="0020209A" w:rsidP="00403F0A">
      <w:pPr>
        <w:pStyle w:val="ListParagraph"/>
        <w:ind w:left="1080" w:hanging="360"/>
        <w:rPr>
          <w:rFonts w:ascii="Calibri" w:hAnsi="Calibri" w:cs="Arial"/>
          <w:sz w:val="22"/>
        </w:rPr>
      </w:pPr>
      <w:sdt>
        <w:sdtPr>
          <w:rPr>
            <w:rFonts w:ascii="Calibri" w:hAnsi="Calibri" w:cs="Arial"/>
            <w:sz w:val="22"/>
          </w:rPr>
          <w:id w:val="1095443521"/>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10541A" w:rsidRPr="000B2FAC">
        <w:rPr>
          <w:rFonts w:ascii="Calibri" w:hAnsi="Calibri" w:cs="Arial"/>
          <w:sz w:val="22"/>
        </w:rPr>
        <w:t xml:space="preserve">  Encourage or require </w:t>
      </w:r>
      <w:r w:rsidR="00403F0A">
        <w:rPr>
          <w:rFonts w:ascii="Calibri" w:hAnsi="Calibri" w:cs="Arial"/>
          <w:sz w:val="22"/>
        </w:rPr>
        <w:t xml:space="preserve">children and/or staff </w:t>
      </w:r>
      <w:r w:rsidR="0010541A" w:rsidRPr="000B2FAC">
        <w:rPr>
          <w:rFonts w:ascii="Calibri" w:hAnsi="Calibri" w:cs="Arial"/>
          <w:sz w:val="22"/>
        </w:rPr>
        <w:t xml:space="preserve">to wear </w:t>
      </w:r>
      <w:r w:rsidR="00B77537">
        <w:rPr>
          <w:rFonts w:ascii="Calibri" w:hAnsi="Calibri" w:cs="Arial"/>
          <w:sz w:val="22"/>
        </w:rPr>
        <w:t xml:space="preserve">a </w:t>
      </w:r>
      <w:r w:rsidR="000D00A0" w:rsidRPr="000D00A0">
        <w:rPr>
          <w:rFonts w:ascii="Calibri" w:hAnsi="Calibri" w:cs="Arial"/>
          <w:sz w:val="22"/>
        </w:rPr>
        <w:t>hat with a wide brim</w:t>
      </w:r>
    </w:p>
    <w:p w14:paraId="70148190" w14:textId="77777777" w:rsidR="0010541A" w:rsidRPr="000B2FAC" w:rsidRDefault="0020209A" w:rsidP="000D00A0">
      <w:pPr>
        <w:pStyle w:val="ListParagraph"/>
        <w:rPr>
          <w:rFonts w:ascii="Calibri" w:hAnsi="Calibri" w:cs="Arial"/>
          <w:sz w:val="22"/>
        </w:rPr>
      </w:pPr>
      <w:sdt>
        <w:sdtPr>
          <w:rPr>
            <w:rFonts w:ascii="Calibri" w:hAnsi="Calibri" w:cs="Arial"/>
            <w:sz w:val="22"/>
          </w:rPr>
          <w:id w:val="-1926798130"/>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10541A" w:rsidRPr="000B2FAC">
        <w:rPr>
          <w:rFonts w:ascii="Calibri" w:hAnsi="Calibri" w:cs="Arial"/>
          <w:sz w:val="22"/>
        </w:rPr>
        <w:t xml:space="preserve">  Encourage or require </w:t>
      </w:r>
      <w:r w:rsidR="00403F0A">
        <w:rPr>
          <w:rFonts w:ascii="Calibri" w:hAnsi="Calibri" w:cs="Arial"/>
          <w:sz w:val="22"/>
        </w:rPr>
        <w:t xml:space="preserve">children and/or staff </w:t>
      </w:r>
      <w:r w:rsidR="0010541A" w:rsidRPr="000B2FAC">
        <w:rPr>
          <w:rFonts w:ascii="Calibri" w:hAnsi="Calibri" w:cs="Arial"/>
          <w:sz w:val="22"/>
        </w:rPr>
        <w:t xml:space="preserve">to wear </w:t>
      </w:r>
      <w:r w:rsidR="00B77537" w:rsidRPr="00B77537">
        <w:rPr>
          <w:rFonts w:ascii="Calibri" w:hAnsi="Calibri" w:cs="Arial"/>
          <w:sz w:val="22"/>
        </w:rPr>
        <w:t>sun-protective clothing</w:t>
      </w:r>
    </w:p>
    <w:p w14:paraId="5DBB53D7" w14:textId="77777777" w:rsidR="0010541A" w:rsidRPr="000D00A0" w:rsidRDefault="0020209A" w:rsidP="0010541A">
      <w:pPr>
        <w:pStyle w:val="ListParagraph"/>
        <w:ind w:left="1080" w:hanging="360"/>
        <w:rPr>
          <w:rFonts w:ascii="Calibri" w:hAnsi="Calibri" w:cs="Arial"/>
          <w:sz w:val="22"/>
        </w:rPr>
      </w:pPr>
      <w:sdt>
        <w:sdtPr>
          <w:rPr>
            <w:rFonts w:ascii="Calibri" w:hAnsi="Calibri" w:cs="Arial"/>
            <w:sz w:val="22"/>
          </w:rPr>
          <w:id w:val="-1965879546"/>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0D00A0">
        <w:rPr>
          <w:rFonts w:ascii="Calibri" w:hAnsi="Calibri" w:cs="Arial"/>
          <w:sz w:val="22"/>
        </w:rPr>
        <w:t xml:space="preserve">  Encourage children and/or staff</w:t>
      </w:r>
      <w:r w:rsidR="0010541A" w:rsidRPr="000B2FAC">
        <w:rPr>
          <w:rFonts w:ascii="Calibri" w:hAnsi="Calibri" w:cs="Arial"/>
          <w:sz w:val="22"/>
        </w:rPr>
        <w:t xml:space="preserve"> to wear </w:t>
      </w:r>
      <w:r w:rsidR="000D00A0" w:rsidRPr="000D00A0">
        <w:rPr>
          <w:rFonts w:ascii="Calibri" w:hAnsi="Calibri" w:cs="Arial"/>
          <w:sz w:val="22"/>
        </w:rPr>
        <w:t>child safe, shatter resistant sunglasses</w:t>
      </w:r>
    </w:p>
    <w:p w14:paraId="768C59E9" w14:textId="77777777" w:rsidR="000D00A0" w:rsidRDefault="0020209A" w:rsidP="000D00A0">
      <w:pPr>
        <w:pStyle w:val="ListParagraph"/>
        <w:ind w:left="1080" w:hanging="360"/>
        <w:rPr>
          <w:rFonts w:ascii="Calibri" w:hAnsi="Calibri" w:cs="Arial"/>
          <w:sz w:val="22"/>
        </w:rPr>
      </w:pPr>
      <w:sdt>
        <w:sdtPr>
          <w:rPr>
            <w:rFonts w:ascii="Calibri" w:hAnsi="Calibri" w:cs="Arial"/>
            <w:sz w:val="22"/>
          </w:rPr>
          <w:id w:val="-2052991256"/>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77724B">
        <w:rPr>
          <w:rFonts w:ascii="Calibri" w:hAnsi="Calibri" w:cs="Arial"/>
          <w:sz w:val="22"/>
        </w:rPr>
        <w:t xml:space="preserve">  </w:t>
      </w:r>
      <w:r w:rsidR="000D00A0">
        <w:rPr>
          <w:rFonts w:ascii="Calibri" w:hAnsi="Calibri" w:cs="Arial"/>
          <w:sz w:val="22"/>
        </w:rPr>
        <w:t>K</w:t>
      </w:r>
      <w:r w:rsidR="000D00A0" w:rsidRPr="000D00A0">
        <w:rPr>
          <w:rFonts w:ascii="Calibri" w:hAnsi="Calibri" w:cs="Arial"/>
          <w:sz w:val="22"/>
        </w:rPr>
        <w:t>eep infants younger than six months of age out of direct sunlight</w:t>
      </w:r>
    </w:p>
    <w:p w14:paraId="016234B0" w14:textId="77777777" w:rsidR="000D00A0" w:rsidRPr="000D00A0" w:rsidRDefault="0020209A" w:rsidP="000D00A0">
      <w:pPr>
        <w:pStyle w:val="ListParagraph"/>
        <w:ind w:left="1080" w:hanging="360"/>
        <w:rPr>
          <w:rFonts w:ascii="Calibri" w:hAnsi="Calibri" w:cs="Arial"/>
          <w:sz w:val="22"/>
        </w:rPr>
      </w:pPr>
      <w:sdt>
        <w:sdtPr>
          <w:rPr>
            <w:rFonts w:ascii="Calibri" w:hAnsi="Calibri" w:cs="Arial"/>
            <w:sz w:val="22"/>
          </w:rPr>
          <w:id w:val="854470172"/>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0D00A0">
        <w:rPr>
          <w:rFonts w:ascii="Calibri" w:hAnsi="Calibri" w:cs="Arial"/>
          <w:sz w:val="22"/>
        </w:rPr>
        <w:t xml:space="preserve">  </w:t>
      </w:r>
      <w:r w:rsidR="000D00A0" w:rsidRPr="000D00A0">
        <w:rPr>
          <w:rFonts w:ascii="Calibri" w:hAnsi="Calibri" w:cs="Arial"/>
          <w:sz w:val="22"/>
        </w:rPr>
        <w:t>Train staff on sun safety guidelines, proper sunscreen application, and ensure p</w:t>
      </w:r>
      <w:r w:rsidR="000D00A0">
        <w:rPr>
          <w:rFonts w:ascii="Calibri" w:hAnsi="Calibri" w:cs="Arial"/>
          <w:sz w:val="22"/>
        </w:rPr>
        <w:t xml:space="preserve">roper protocols are implemented </w:t>
      </w:r>
      <w:r w:rsidR="002E4670">
        <w:rPr>
          <w:rFonts w:ascii="Calibri" w:hAnsi="Calibri" w:cs="Arial"/>
          <w:sz w:val="22"/>
        </w:rPr>
        <w:t>for skin allergies</w:t>
      </w:r>
    </w:p>
    <w:p w14:paraId="2F8BECED" w14:textId="77777777" w:rsidR="0010541A" w:rsidRPr="000B2FAC" w:rsidRDefault="0020209A" w:rsidP="0010541A">
      <w:pPr>
        <w:pStyle w:val="ListParagraph"/>
        <w:ind w:left="1080" w:hanging="360"/>
        <w:rPr>
          <w:rFonts w:ascii="Calibri" w:hAnsi="Calibri" w:cs="Arial"/>
          <w:sz w:val="22"/>
        </w:rPr>
      </w:pPr>
      <w:sdt>
        <w:sdtPr>
          <w:rPr>
            <w:rFonts w:ascii="Calibri" w:hAnsi="Calibri" w:cs="Arial"/>
            <w:sz w:val="22"/>
          </w:rPr>
          <w:id w:val="-480395296"/>
          <w14:checkbox>
            <w14:checked w14:val="0"/>
            <w14:checkedState w14:val="2612" w14:font="MS Gothic"/>
            <w14:uncheckedState w14:val="2610" w14:font="MS Gothic"/>
          </w14:checkbox>
        </w:sdtPr>
        <w:sdtEndPr/>
        <w:sdtContent>
          <w:r w:rsidR="006F6FC8">
            <w:rPr>
              <w:rFonts w:ascii="MS Gothic" w:eastAsia="MS Gothic" w:hAnsi="MS Gothic" w:cs="Arial" w:hint="eastAsia"/>
              <w:sz w:val="22"/>
            </w:rPr>
            <w:t>☐</w:t>
          </w:r>
        </w:sdtContent>
      </w:sdt>
      <w:r w:rsidR="0010541A" w:rsidRPr="000B2FAC">
        <w:rPr>
          <w:rFonts w:ascii="Calibri" w:hAnsi="Calibri" w:cs="Arial"/>
          <w:sz w:val="22"/>
        </w:rPr>
        <w:t xml:space="preserve">  Encourage </w:t>
      </w:r>
      <w:r w:rsidR="002E4670">
        <w:rPr>
          <w:rFonts w:ascii="Calibri" w:hAnsi="Calibri" w:cs="Arial"/>
          <w:sz w:val="22"/>
        </w:rPr>
        <w:t xml:space="preserve">parents/guardians to </w:t>
      </w:r>
      <w:r w:rsidR="002E4670" w:rsidRPr="002E4670">
        <w:rPr>
          <w:rFonts w:ascii="Calibri" w:hAnsi="Calibri" w:cs="Arial"/>
          <w:sz w:val="22"/>
        </w:rPr>
        <w:t>model sun safe behaviors with children when not at the child care program</w:t>
      </w:r>
    </w:p>
    <w:p w14:paraId="260D014A" w14:textId="77777777" w:rsidR="00323B72" w:rsidRPr="00EB5698" w:rsidRDefault="00323B72" w:rsidP="0010541A">
      <w:pPr>
        <w:pStyle w:val="ListParagraph"/>
        <w:ind w:left="1080" w:hanging="360"/>
        <w:rPr>
          <w:rFonts w:ascii="Calibri" w:hAnsi="Calibri" w:cs="Arial"/>
          <w:sz w:val="14"/>
          <w:szCs w:val="14"/>
        </w:rPr>
      </w:pPr>
    </w:p>
    <w:p w14:paraId="5BF733E8" w14:textId="77777777" w:rsidR="002B628E" w:rsidRPr="00EC7879" w:rsidRDefault="00466CE0" w:rsidP="00323B72">
      <w:pPr>
        <w:pStyle w:val="ListParagraph"/>
        <w:ind w:left="-270"/>
        <w:rPr>
          <w:rFonts w:ascii="Calibri" w:hAnsi="Calibri" w:cs="Arial"/>
          <w:b/>
          <w:i/>
          <w:sz w:val="22"/>
          <w:szCs w:val="22"/>
        </w:rPr>
      </w:pPr>
      <w:r w:rsidRPr="00EC7879">
        <w:rPr>
          <w:rFonts w:ascii="Calibri" w:hAnsi="Calibri" w:cs="Arial"/>
          <w:b/>
          <w:i/>
          <w:sz w:val="22"/>
          <w:szCs w:val="22"/>
        </w:rPr>
        <w:t xml:space="preserve">Section </w:t>
      </w:r>
      <w:r w:rsidR="00F145E0" w:rsidRPr="00EC7879">
        <w:rPr>
          <w:rFonts w:ascii="Calibri" w:hAnsi="Calibri" w:cs="Arial"/>
          <w:b/>
          <w:i/>
          <w:sz w:val="22"/>
          <w:szCs w:val="22"/>
        </w:rPr>
        <w:t>2</w:t>
      </w:r>
      <w:r w:rsidR="00323B72" w:rsidRPr="00EC7879">
        <w:rPr>
          <w:rFonts w:ascii="Calibri" w:hAnsi="Calibri" w:cs="Arial"/>
          <w:b/>
          <w:i/>
          <w:sz w:val="22"/>
          <w:szCs w:val="22"/>
        </w:rPr>
        <w:t xml:space="preserve">. </w:t>
      </w:r>
      <w:r w:rsidR="002C1A86" w:rsidRPr="00EC7879">
        <w:rPr>
          <w:rFonts w:ascii="Calibri" w:hAnsi="Calibri" w:cs="Arial"/>
          <w:b/>
          <w:i/>
          <w:sz w:val="22"/>
          <w:szCs w:val="22"/>
        </w:rPr>
        <w:t>Project Plan</w:t>
      </w:r>
    </w:p>
    <w:p w14:paraId="358F406F" w14:textId="77777777" w:rsidR="009212FE" w:rsidRPr="00EC7879" w:rsidRDefault="009212FE" w:rsidP="00232EA4">
      <w:pPr>
        <w:pStyle w:val="ListParagraph"/>
        <w:ind w:left="-270"/>
        <w:rPr>
          <w:rFonts w:ascii="Calibri" w:hAnsi="Calibri" w:cs="Arial"/>
          <w:b/>
          <w:i/>
          <w:sz w:val="10"/>
          <w:szCs w:val="10"/>
        </w:rPr>
      </w:pPr>
    </w:p>
    <w:p w14:paraId="53A7A8C2" w14:textId="41D0F82F" w:rsidR="00364D2D" w:rsidRDefault="007F0000" w:rsidP="00232EA4">
      <w:pPr>
        <w:pStyle w:val="ListParagraph"/>
        <w:ind w:left="-270"/>
        <w:rPr>
          <w:rFonts w:ascii="Calibri" w:hAnsi="Calibri" w:cs="Arial"/>
          <w:b/>
          <w:i/>
          <w:sz w:val="22"/>
        </w:rPr>
      </w:pPr>
      <w:r>
        <w:rPr>
          <w:rFonts w:ascii="Calibri" w:hAnsi="Calibri" w:cs="Arial"/>
          <w:b/>
          <w:i/>
          <w:sz w:val="22"/>
        </w:rPr>
        <w:t>Please complete the project plan</w:t>
      </w:r>
      <w:r w:rsidR="00A81CBB">
        <w:rPr>
          <w:rFonts w:ascii="Calibri" w:hAnsi="Calibri" w:cs="Arial"/>
          <w:b/>
          <w:i/>
          <w:sz w:val="22"/>
        </w:rPr>
        <w:t xml:space="preserve"> to fit </w:t>
      </w:r>
      <w:r w:rsidR="006944FC">
        <w:rPr>
          <w:rFonts w:ascii="Calibri" w:hAnsi="Calibri" w:cs="Arial"/>
          <w:b/>
          <w:i/>
          <w:sz w:val="22"/>
        </w:rPr>
        <w:t xml:space="preserve">the needs of </w:t>
      </w:r>
      <w:r w:rsidR="00A81CBB">
        <w:rPr>
          <w:rFonts w:ascii="Calibri" w:hAnsi="Calibri" w:cs="Arial"/>
          <w:b/>
          <w:i/>
          <w:sz w:val="22"/>
        </w:rPr>
        <w:t>your child care program</w:t>
      </w:r>
      <w:r>
        <w:rPr>
          <w:rFonts w:ascii="Calibri" w:hAnsi="Calibri" w:cs="Arial"/>
          <w:b/>
          <w:i/>
          <w:sz w:val="22"/>
        </w:rPr>
        <w:t xml:space="preserve">. Note the items asterisked are strongly recommended to be included in your policy and project plan to provide basic sun safety environment for children and staff. </w:t>
      </w:r>
    </w:p>
    <w:p w14:paraId="6201EA6C" w14:textId="77777777" w:rsidR="00573F97" w:rsidRPr="00EC7879" w:rsidRDefault="00573F97" w:rsidP="00232EA4">
      <w:pPr>
        <w:pStyle w:val="ListParagraph"/>
        <w:ind w:left="-270"/>
        <w:rPr>
          <w:rFonts w:ascii="Calibri" w:hAnsi="Calibri" w:cs="Arial"/>
          <w:b/>
          <w:i/>
          <w:sz w:val="10"/>
          <w:szCs w:val="10"/>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070"/>
        <w:gridCol w:w="2186"/>
        <w:gridCol w:w="154"/>
        <w:gridCol w:w="2463"/>
      </w:tblGrid>
      <w:tr w:rsidR="00573F97" w:rsidRPr="00C6546B" w14:paraId="3BDD93E8"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7E8B2A2A" w14:textId="13C9679D" w:rsidR="00573F97" w:rsidRPr="00C6546B" w:rsidRDefault="00573F97" w:rsidP="00573F97">
            <w:pPr>
              <w:rPr>
                <w:rFonts w:ascii="Calibri" w:eastAsia="Calibri" w:hAnsi="Calibri"/>
                <w:sz w:val="21"/>
                <w:szCs w:val="21"/>
              </w:rPr>
            </w:pPr>
            <w:r w:rsidRPr="00C6546B">
              <w:rPr>
                <w:rFonts w:ascii="Calibri" w:eastAsia="Calibri" w:hAnsi="Calibri" w:cs="Arial"/>
                <w:b/>
                <w:i/>
                <w:sz w:val="22"/>
                <w:szCs w:val="22"/>
              </w:rPr>
              <w:t>Sun Safety Policy Adoption</w:t>
            </w:r>
          </w:p>
        </w:tc>
      </w:tr>
      <w:tr w:rsidR="00573F97" w:rsidRPr="000C6577" w14:paraId="7289E491"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3E7FEE7E" w14:textId="77777777" w:rsidR="00573F97" w:rsidRPr="000C6577" w:rsidRDefault="00573F97" w:rsidP="00C6546B">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ED2EFD" w14:textId="77777777" w:rsidR="00573F97" w:rsidRPr="000C6577" w:rsidRDefault="004C4DA1" w:rsidP="00C6546B">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42308A3C" w14:textId="77777777" w:rsidR="00573F97" w:rsidRPr="000C6577" w:rsidRDefault="00573F97" w:rsidP="00C6546B">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B33EFF8" w14:textId="77777777" w:rsidR="00573F97" w:rsidRPr="000C6577" w:rsidRDefault="00573F97" w:rsidP="00C6546B">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F72F9" w:rsidRPr="00C6546B" w14:paraId="422A5A32" w14:textId="77777777" w:rsidTr="007A76B9">
        <w:trPr>
          <w:trHeight w:val="368"/>
          <w:jc w:val="center"/>
        </w:trPr>
        <w:tc>
          <w:tcPr>
            <w:tcW w:w="4135" w:type="dxa"/>
            <w:tcBorders>
              <w:left w:val="single" w:sz="4" w:space="0" w:color="auto"/>
              <w:right w:val="single" w:sz="4" w:space="0" w:color="auto"/>
            </w:tcBorders>
            <w:shd w:val="clear" w:color="auto" w:fill="auto"/>
          </w:tcPr>
          <w:p w14:paraId="55668559" w14:textId="121E51AC" w:rsidR="000F72F9" w:rsidRPr="000F72F9" w:rsidRDefault="000F72F9" w:rsidP="006E7167">
            <w:pPr>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9168A50" w14:textId="3F3FEAC5" w:rsidR="000F72F9" w:rsidRPr="000F72F9" w:rsidRDefault="000F72F9" w:rsidP="000F72F9">
            <w:pPr>
              <w:rPr>
                <w:rFonts w:asciiTheme="minorHAnsi" w:eastAsia="Calibri" w:hAnsiTheme="minorHAnsi" w:cstheme="minorHAnsi"/>
                <w:b/>
                <w:bCs/>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50C4F6E1" w14:textId="661E9B7D" w:rsidR="000F72F9" w:rsidRPr="000F72F9" w:rsidRDefault="000F72F9" w:rsidP="000F72F9">
            <w:pPr>
              <w:rPr>
                <w:rFonts w:asciiTheme="minorHAnsi" w:eastAsia="Calibri" w:hAnsiTheme="minorHAnsi" w:cstheme="minorHAnsi"/>
                <w:bCs/>
                <w:color w:val="000000"/>
                <w:sz w:val="22"/>
                <w:szCs w:val="22"/>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F3FEB15" w14:textId="1D2D18D6" w:rsidR="000F72F9" w:rsidRPr="000F72F9" w:rsidRDefault="000F72F9" w:rsidP="000F72F9">
            <w:pPr>
              <w:rPr>
                <w:rFonts w:asciiTheme="minorHAnsi" w:eastAsia="Calibri" w:hAnsiTheme="minorHAnsi" w:cstheme="minorHAnsi"/>
                <w:bCs/>
                <w:color w:val="000000"/>
                <w:sz w:val="22"/>
                <w:szCs w:val="22"/>
              </w:rPr>
            </w:pPr>
          </w:p>
        </w:tc>
      </w:tr>
      <w:tr w:rsidR="000C6577" w:rsidRPr="00C6546B" w14:paraId="1699486B" w14:textId="77777777" w:rsidTr="007A76B9">
        <w:trPr>
          <w:trHeight w:val="368"/>
          <w:jc w:val="center"/>
        </w:trPr>
        <w:tc>
          <w:tcPr>
            <w:tcW w:w="4135" w:type="dxa"/>
            <w:tcBorders>
              <w:left w:val="single" w:sz="4" w:space="0" w:color="auto"/>
              <w:right w:val="single" w:sz="4" w:space="0" w:color="auto"/>
            </w:tcBorders>
            <w:shd w:val="clear" w:color="auto" w:fill="auto"/>
          </w:tcPr>
          <w:p w14:paraId="5C06E3A0" w14:textId="77777777" w:rsidR="000C6577" w:rsidRPr="000F72F9" w:rsidRDefault="000C6577" w:rsidP="006E7167">
            <w:pPr>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575023" w14:textId="77777777" w:rsidR="000C6577" w:rsidRPr="000F72F9" w:rsidRDefault="000C6577" w:rsidP="000F72F9">
            <w:pPr>
              <w:rPr>
                <w:rFonts w:asciiTheme="minorHAnsi" w:eastAsia="Calibri" w:hAnsiTheme="minorHAnsi" w:cstheme="minorHAnsi"/>
                <w:b/>
                <w:bCs/>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23AA0E7B" w14:textId="77777777" w:rsidR="000C6577" w:rsidRPr="000F72F9" w:rsidRDefault="000C6577" w:rsidP="000F72F9">
            <w:pPr>
              <w:rPr>
                <w:rFonts w:asciiTheme="minorHAnsi" w:eastAsia="Calibri" w:hAnsiTheme="minorHAnsi" w:cstheme="minorHAnsi"/>
                <w:bCs/>
                <w:color w:val="000000"/>
                <w:sz w:val="22"/>
                <w:szCs w:val="22"/>
              </w:rPr>
            </w:pP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DFA4E43" w14:textId="77777777" w:rsidR="000C6577" w:rsidRPr="000F72F9" w:rsidRDefault="000C6577" w:rsidP="000F72F9">
            <w:pPr>
              <w:rPr>
                <w:rFonts w:asciiTheme="minorHAnsi" w:eastAsia="Calibri" w:hAnsiTheme="minorHAnsi" w:cstheme="minorHAnsi"/>
                <w:bCs/>
                <w:color w:val="000000"/>
                <w:sz w:val="22"/>
                <w:szCs w:val="22"/>
              </w:rPr>
            </w:pPr>
          </w:p>
        </w:tc>
      </w:tr>
      <w:tr w:rsidR="00A81CBB" w:rsidRPr="00C6546B" w14:paraId="4A8DDA9B" w14:textId="77777777" w:rsidTr="007A76B9">
        <w:trPr>
          <w:trHeight w:val="215"/>
          <w:jc w:val="center"/>
        </w:trPr>
        <w:tc>
          <w:tcPr>
            <w:tcW w:w="11008" w:type="dxa"/>
            <w:gridSpan w:val="5"/>
            <w:tcBorders>
              <w:top w:val="single" w:sz="4" w:space="0" w:color="auto"/>
              <w:left w:val="nil"/>
              <w:right w:val="nil"/>
            </w:tcBorders>
            <w:shd w:val="clear" w:color="auto" w:fill="auto"/>
          </w:tcPr>
          <w:p w14:paraId="105C935C" w14:textId="77777777" w:rsidR="00A81CBB" w:rsidRPr="00004DCE" w:rsidRDefault="00A81CBB" w:rsidP="00004DCE">
            <w:pPr>
              <w:jc w:val="center"/>
              <w:rPr>
                <w:rFonts w:ascii="Calibri" w:eastAsia="Calibri" w:hAnsi="Calibri"/>
                <w:b/>
                <w:sz w:val="22"/>
                <w:szCs w:val="21"/>
              </w:rPr>
            </w:pPr>
          </w:p>
        </w:tc>
      </w:tr>
      <w:tr w:rsidR="00004DCE" w:rsidRPr="00C6546B" w14:paraId="455392EB"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A6A6A6" w:themeFill="background1" w:themeFillShade="A6"/>
          </w:tcPr>
          <w:p w14:paraId="66542670" w14:textId="6532EA43" w:rsidR="00004DCE" w:rsidRPr="00004DCE" w:rsidRDefault="00004DCE" w:rsidP="00004DCE">
            <w:pPr>
              <w:jc w:val="center"/>
              <w:rPr>
                <w:rFonts w:ascii="Calibri" w:eastAsia="Calibri" w:hAnsi="Calibri"/>
                <w:b/>
                <w:sz w:val="21"/>
                <w:szCs w:val="21"/>
              </w:rPr>
            </w:pPr>
            <w:bookmarkStart w:id="1" w:name="_Hlk503251806"/>
            <w:r w:rsidRPr="00004DCE">
              <w:rPr>
                <w:rFonts w:ascii="Calibri" w:eastAsia="Calibri" w:hAnsi="Calibri"/>
                <w:b/>
                <w:sz w:val="22"/>
                <w:szCs w:val="21"/>
              </w:rPr>
              <w:t>Sun Safety Guideline</w:t>
            </w:r>
            <w:r>
              <w:rPr>
                <w:rFonts w:ascii="Calibri" w:eastAsia="Calibri" w:hAnsi="Calibri"/>
                <w:b/>
                <w:sz w:val="22"/>
                <w:szCs w:val="21"/>
              </w:rPr>
              <w:t>s</w:t>
            </w:r>
          </w:p>
        </w:tc>
      </w:tr>
      <w:tr w:rsidR="005D7AC9" w:rsidRPr="00C6546B" w14:paraId="26FD3342"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3822B818" w14:textId="33616539" w:rsidR="005D7AC9" w:rsidRPr="006E7167" w:rsidRDefault="00967EDD"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Limit sun exposure between 10 AM and 4 PM, when UV rays are strongest. The availability of shade will be considered when planning excursions and outdoor activities during these times.</w:t>
            </w:r>
            <w:r w:rsidR="00C86825">
              <w:rPr>
                <w:rFonts w:ascii="Calibri" w:eastAsia="Calibri" w:hAnsi="Calibri"/>
                <w:b/>
                <w:i/>
                <w:sz w:val="21"/>
                <w:szCs w:val="21"/>
              </w:rPr>
              <w:t>*</w:t>
            </w:r>
          </w:p>
        </w:tc>
      </w:tr>
      <w:tr w:rsidR="005D7AC9" w:rsidRPr="000C6577" w14:paraId="0091B77E"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5AA429D7" w14:textId="77777777" w:rsidR="005D7AC9" w:rsidRPr="000C6577" w:rsidRDefault="005D7AC9" w:rsidP="00C6546B">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E60627" w14:textId="77777777" w:rsidR="005D7AC9" w:rsidRPr="000C6577" w:rsidRDefault="004C4DA1" w:rsidP="00C6546B">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186F956" w14:textId="77777777" w:rsidR="005D7AC9" w:rsidRPr="000C6577" w:rsidRDefault="005D7AC9" w:rsidP="00C6546B">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521812AF" w14:textId="77777777" w:rsidR="005D7AC9" w:rsidRPr="000C6577" w:rsidRDefault="005D7AC9" w:rsidP="00C6546B">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C6577" w:rsidRPr="00C6546B" w14:paraId="57043216"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1E56D6EC" w14:textId="77777777" w:rsidR="000C6577" w:rsidRPr="00C6546B" w:rsidRDefault="000C6577" w:rsidP="00C6546B">
            <w:pPr>
              <w:rPr>
                <w:rFonts w:ascii="Calibri" w:eastAsia="Calibri" w:hAnsi="Calibri" w:cs="Arial"/>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7FF0A2" w14:textId="77777777" w:rsidR="000C6577" w:rsidRPr="00C6546B" w:rsidRDefault="000C6577" w:rsidP="00C6546B">
            <w:pPr>
              <w:jc w:val="center"/>
              <w:rPr>
                <w:rFonts w:ascii="Calibri" w:eastAsia="Calibri" w:hAnsi="Calibri" w:cs="Cambria"/>
                <w:b/>
                <w:bCs/>
                <w:color w:val="000000"/>
                <w:sz w:val="21"/>
                <w:szCs w:val="21"/>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B3F229C" w14:textId="77777777" w:rsidR="000C6577" w:rsidRPr="00C6546B" w:rsidRDefault="000C6577" w:rsidP="00C6546B">
            <w:pPr>
              <w:jc w:val="center"/>
              <w:rPr>
                <w:rFonts w:ascii="Calibri" w:eastAsia="Calibri" w:hAnsi="Calibri" w:cs="Cambria"/>
                <w:b/>
                <w:bCs/>
                <w:color w:val="000000"/>
                <w:sz w:val="21"/>
                <w:szCs w:val="21"/>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01F9783" w14:textId="77777777" w:rsidR="000C6577" w:rsidRPr="00C6546B" w:rsidRDefault="000C6577" w:rsidP="00C6546B">
            <w:pPr>
              <w:jc w:val="center"/>
              <w:rPr>
                <w:rFonts w:ascii="Calibri" w:hAnsi="Calibri"/>
                <w:b/>
                <w:bCs/>
                <w:sz w:val="21"/>
                <w:szCs w:val="21"/>
              </w:rPr>
            </w:pPr>
          </w:p>
        </w:tc>
      </w:tr>
      <w:tr w:rsidR="00611787" w:rsidRPr="00C6546B" w14:paraId="4A032A88" w14:textId="77777777" w:rsidTr="007A76B9">
        <w:trPr>
          <w:trHeight w:val="368"/>
          <w:jc w:val="center"/>
        </w:trPr>
        <w:tc>
          <w:tcPr>
            <w:tcW w:w="4135" w:type="dxa"/>
            <w:tcBorders>
              <w:left w:val="single" w:sz="4" w:space="0" w:color="auto"/>
              <w:right w:val="single" w:sz="4" w:space="0" w:color="auto"/>
            </w:tcBorders>
            <w:shd w:val="clear" w:color="auto" w:fill="auto"/>
          </w:tcPr>
          <w:p w14:paraId="196D4CC8" w14:textId="5AF70D96" w:rsidR="00611787" w:rsidRPr="00804739" w:rsidRDefault="0061178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27448A" w14:textId="3D7CB42D" w:rsidR="00611787" w:rsidRPr="00804739" w:rsidRDefault="00611787" w:rsidP="0061178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A7D183C" w14:textId="4F1A42AD" w:rsidR="00611787" w:rsidRPr="00804739" w:rsidRDefault="00611787" w:rsidP="0061178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1C176ED2" w14:textId="479F8E13" w:rsidR="00611787" w:rsidRPr="00804739" w:rsidRDefault="00611787" w:rsidP="00611787">
            <w:pPr>
              <w:rPr>
                <w:rFonts w:asciiTheme="minorHAnsi" w:eastAsia="Calibri" w:hAnsiTheme="minorHAnsi" w:cstheme="minorHAnsi"/>
                <w:bCs/>
                <w:color w:val="000000"/>
                <w:sz w:val="22"/>
                <w:szCs w:val="22"/>
              </w:rPr>
            </w:pPr>
          </w:p>
        </w:tc>
      </w:tr>
      <w:tr w:rsidR="00967EDD" w:rsidRPr="00C6546B" w14:paraId="232B8328"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471F9F35" w14:textId="13195E86" w:rsidR="00967EDD" w:rsidRPr="006E7167" w:rsidRDefault="00967EDD" w:rsidP="006E7167">
            <w:pPr>
              <w:pStyle w:val="ListParagraph"/>
              <w:numPr>
                <w:ilvl w:val="0"/>
                <w:numId w:val="45"/>
              </w:numPr>
              <w:rPr>
                <w:rFonts w:ascii="Calibri" w:eastAsia="Calibri" w:hAnsi="Calibri"/>
                <w:sz w:val="21"/>
                <w:szCs w:val="21"/>
              </w:rPr>
            </w:pPr>
            <w:bookmarkStart w:id="2" w:name="_Hlk498610950"/>
            <w:r w:rsidRPr="006E7167">
              <w:rPr>
                <w:rFonts w:ascii="Calibri" w:eastAsia="Calibri" w:hAnsi="Calibri"/>
                <w:b/>
                <w:i/>
                <w:sz w:val="21"/>
                <w:szCs w:val="21"/>
              </w:rPr>
              <w:t xml:space="preserve">Monitor the heat index and schedule outdoor activities accordingly. Staff and children will be watch carefully for heat-related illnesses. </w:t>
            </w:r>
          </w:p>
        </w:tc>
      </w:tr>
      <w:bookmarkEnd w:id="2"/>
      <w:tr w:rsidR="00967EDD" w:rsidRPr="000C6577" w14:paraId="4B05F8E2"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57535345" w14:textId="77777777" w:rsidR="00967EDD" w:rsidRPr="000C6577" w:rsidRDefault="00967EDD"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E71AF"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94C0476"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454246C"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C6577" w:rsidRPr="00C6546B" w14:paraId="523960E1"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249C96DD" w14:textId="77777777" w:rsidR="000C6577" w:rsidRPr="00C6546B" w:rsidRDefault="000C6577" w:rsidP="006E7167">
            <w:pPr>
              <w:rPr>
                <w:rFonts w:ascii="Calibri" w:eastAsia="Calibri" w:hAnsi="Calibri" w:cs="Arial"/>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546CC3" w14:textId="77777777" w:rsidR="000C6577" w:rsidRPr="00C6546B" w:rsidRDefault="000C6577" w:rsidP="006E7167">
            <w:pPr>
              <w:jc w:val="center"/>
              <w:rPr>
                <w:rFonts w:ascii="Calibri" w:eastAsia="Calibri" w:hAnsi="Calibri" w:cs="Cambria"/>
                <w:b/>
                <w:bCs/>
                <w:color w:val="000000"/>
                <w:sz w:val="21"/>
                <w:szCs w:val="21"/>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0FDD2B77" w14:textId="77777777" w:rsidR="000C6577" w:rsidRPr="00C6546B" w:rsidRDefault="000C6577" w:rsidP="006E7167">
            <w:pPr>
              <w:jc w:val="center"/>
              <w:rPr>
                <w:rFonts w:ascii="Calibri" w:eastAsia="Calibri" w:hAnsi="Calibri" w:cs="Cambria"/>
                <w:b/>
                <w:bCs/>
                <w:color w:val="000000"/>
                <w:sz w:val="21"/>
                <w:szCs w:val="21"/>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2D937AB" w14:textId="77777777" w:rsidR="000C6577" w:rsidRPr="00C6546B" w:rsidRDefault="000C6577" w:rsidP="006E7167">
            <w:pPr>
              <w:jc w:val="center"/>
              <w:rPr>
                <w:rFonts w:ascii="Calibri" w:hAnsi="Calibri"/>
                <w:b/>
                <w:bCs/>
                <w:sz w:val="21"/>
                <w:szCs w:val="21"/>
              </w:rPr>
            </w:pPr>
          </w:p>
        </w:tc>
      </w:tr>
      <w:tr w:rsidR="00967EDD" w:rsidRPr="00C6546B" w14:paraId="4C5897C8" w14:textId="77777777" w:rsidTr="007A76B9">
        <w:trPr>
          <w:trHeight w:val="296"/>
          <w:jc w:val="center"/>
        </w:trPr>
        <w:tc>
          <w:tcPr>
            <w:tcW w:w="4135" w:type="dxa"/>
            <w:tcBorders>
              <w:left w:val="single" w:sz="4" w:space="0" w:color="auto"/>
              <w:right w:val="single" w:sz="4" w:space="0" w:color="auto"/>
            </w:tcBorders>
            <w:shd w:val="clear" w:color="auto" w:fill="auto"/>
          </w:tcPr>
          <w:p w14:paraId="3F29D20A" w14:textId="026B254F" w:rsidR="00967EDD" w:rsidRPr="00804739" w:rsidRDefault="00967EDD"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26B9E9A" w14:textId="12AC98B5" w:rsidR="00967EDD" w:rsidRPr="00804739" w:rsidRDefault="00967EDD"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5B05309" w14:textId="6D989C2F" w:rsidR="00967EDD" w:rsidRPr="00804739" w:rsidRDefault="00967EDD"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86E58FC" w14:textId="3FC46D0F" w:rsidR="00967EDD" w:rsidRPr="00804739" w:rsidRDefault="00967EDD" w:rsidP="006E7167">
            <w:pPr>
              <w:rPr>
                <w:rFonts w:asciiTheme="minorHAnsi" w:eastAsia="Calibri" w:hAnsiTheme="minorHAnsi" w:cstheme="minorHAnsi"/>
                <w:bCs/>
                <w:color w:val="000000"/>
                <w:sz w:val="22"/>
                <w:szCs w:val="22"/>
              </w:rPr>
            </w:pPr>
          </w:p>
        </w:tc>
      </w:tr>
      <w:tr w:rsidR="00967EDD" w:rsidRPr="00C6546B" w14:paraId="641EEA40"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51E54899" w14:textId="47F2438C" w:rsidR="00967EDD" w:rsidRPr="006E7167" w:rsidRDefault="007F0000"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 xml:space="preserve">Provide sufficient areas for shade on the outdoor play area and encourage children to seek shaded areas for outdoor </w:t>
            </w:r>
            <w:proofErr w:type="gramStart"/>
            <w:r w:rsidRPr="006E7167">
              <w:rPr>
                <w:rFonts w:ascii="Calibri" w:eastAsia="Calibri" w:hAnsi="Calibri"/>
                <w:b/>
                <w:i/>
                <w:sz w:val="21"/>
                <w:szCs w:val="21"/>
              </w:rPr>
              <w:t>activities.</w:t>
            </w:r>
            <w:r w:rsidR="00C86825">
              <w:rPr>
                <w:rFonts w:ascii="Calibri" w:eastAsia="Calibri" w:hAnsi="Calibri"/>
                <w:b/>
                <w:i/>
                <w:sz w:val="21"/>
                <w:szCs w:val="21"/>
              </w:rPr>
              <w:t>*</w:t>
            </w:r>
            <w:proofErr w:type="gramEnd"/>
          </w:p>
        </w:tc>
      </w:tr>
      <w:tr w:rsidR="00967EDD" w:rsidRPr="000C6577" w14:paraId="69AAE398"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110D7CD5" w14:textId="77777777" w:rsidR="00967EDD" w:rsidRPr="000C6577" w:rsidRDefault="00967EDD"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D7ABA37"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846AAB7"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A102D69" w14:textId="77777777" w:rsidR="00967EDD" w:rsidRPr="000C6577" w:rsidRDefault="00967EDD"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C6577" w:rsidRPr="00C6546B" w14:paraId="3F4C5FFC" w14:textId="77777777" w:rsidTr="007A76B9">
        <w:trPr>
          <w:trHeight w:val="350"/>
          <w:jc w:val="center"/>
        </w:trPr>
        <w:tc>
          <w:tcPr>
            <w:tcW w:w="4135" w:type="dxa"/>
            <w:tcBorders>
              <w:left w:val="single" w:sz="4" w:space="0" w:color="auto"/>
              <w:right w:val="single" w:sz="4" w:space="0" w:color="auto"/>
            </w:tcBorders>
            <w:shd w:val="clear" w:color="auto" w:fill="auto"/>
          </w:tcPr>
          <w:p w14:paraId="7A63E9FA"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6141B6C"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C6CE4F6"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68988C54" w14:textId="77777777" w:rsidR="000C6577" w:rsidRPr="00804739" w:rsidRDefault="000C6577" w:rsidP="006E7167">
            <w:pPr>
              <w:rPr>
                <w:rFonts w:asciiTheme="minorHAnsi" w:eastAsia="Calibri" w:hAnsiTheme="minorHAnsi" w:cstheme="minorHAnsi"/>
                <w:bCs/>
                <w:color w:val="000000"/>
                <w:sz w:val="22"/>
                <w:szCs w:val="22"/>
              </w:rPr>
            </w:pPr>
          </w:p>
        </w:tc>
      </w:tr>
      <w:tr w:rsidR="00967EDD" w:rsidRPr="00C6546B" w14:paraId="26AC8A86" w14:textId="77777777" w:rsidTr="007A76B9">
        <w:trPr>
          <w:trHeight w:val="350"/>
          <w:jc w:val="center"/>
        </w:trPr>
        <w:tc>
          <w:tcPr>
            <w:tcW w:w="4135" w:type="dxa"/>
            <w:tcBorders>
              <w:left w:val="single" w:sz="4" w:space="0" w:color="auto"/>
              <w:right w:val="single" w:sz="4" w:space="0" w:color="auto"/>
            </w:tcBorders>
            <w:shd w:val="clear" w:color="auto" w:fill="auto"/>
          </w:tcPr>
          <w:p w14:paraId="5BEA1EE0" w14:textId="211355A7" w:rsidR="00967EDD" w:rsidRPr="00804739" w:rsidRDefault="00967EDD"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FAF5D5A" w14:textId="319E4D97" w:rsidR="00967EDD" w:rsidRPr="00804739" w:rsidRDefault="00967EDD"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59D27B4" w14:textId="0A09B62B" w:rsidR="00967EDD" w:rsidRPr="00804739" w:rsidRDefault="00967EDD"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908EE58" w14:textId="7D9CF902" w:rsidR="00967EDD" w:rsidRPr="00804739" w:rsidRDefault="00967EDD" w:rsidP="006E7167">
            <w:pPr>
              <w:rPr>
                <w:rFonts w:asciiTheme="minorHAnsi" w:eastAsia="Calibri" w:hAnsiTheme="minorHAnsi" w:cstheme="minorHAnsi"/>
                <w:bCs/>
                <w:color w:val="000000"/>
                <w:sz w:val="22"/>
                <w:szCs w:val="22"/>
              </w:rPr>
            </w:pPr>
          </w:p>
        </w:tc>
      </w:tr>
      <w:tr w:rsidR="006E7167" w:rsidRPr="00C6546B" w14:paraId="7FE3B7FD"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3D47A077" w14:textId="53235635"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Staff and children will wear sun-protective clothing and equipment, when outside, including: a hat, child safe resistant sunglasses, sun-protective clothing</w:t>
            </w:r>
            <w:r w:rsidR="00C86825">
              <w:rPr>
                <w:rFonts w:ascii="Calibri" w:eastAsia="Calibri" w:hAnsi="Calibri"/>
                <w:b/>
                <w:i/>
                <w:sz w:val="21"/>
                <w:szCs w:val="21"/>
              </w:rPr>
              <w:t>.*</w:t>
            </w:r>
          </w:p>
        </w:tc>
      </w:tr>
      <w:tr w:rsidR="006E7167" w:rsidRPr="000C6577" w14:paraId="4B2001E4"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5E165F0B"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4905D6"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B71983D"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FEA5086"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664404EC" w14:textId="77777777" w:rsidTr="007A76B9">
        <w:trPr>
          <w:trHeight w:val="350"/>
          <w:jc w:val="center"/>
        </w:trPr>
        <w:tc>
          <w:tcPr>
            <w:tcW w:w="4135" w:type="dxa"/>
            <w:tcBorders>
              <w:left w:val="single" w:sz="4" w:space="0" w:color="auto"/>
              <w:right w:val="single" w:sz="4" w:space="0" w:color="auto"/>
            </w:tcBorders>
            <w:shd w:val="clear" w:color="auto" w:fill="auto"/>
          </w:tcPr>
          <w:p w14:paraId="25F5602C"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773161"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4AE3552"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A4077E3"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04ACC170" w14:textId="77777777" w:rsidTr="007A76B9">
        <w:trPr>
          <w:trHeight w:val="350"/>
          <w:jc w:val="center"/>
        </w:trPr>
        <w:tc>
          <w:tcPr>
            <w:tcW w:w="4135" w:type="dxa"/>
            <w:tcBorders>
              <w:left w:val="single" w:sz="4" w:space="0" w:color="auto"/>
              <w:right w:val="single" w:sz="4" w:space="0" w:color="auto"/>
            </w:tcBorders>
            <w:shd w:val="clear" w:color="auto" w:fill="auto"/>
          </w:tcPr>
          <w:p w14:paraId="4C62B507"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1C7A523"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316F027"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207EA1B"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759E1DCC"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00FFEFC6" w14:textId="47FF6647"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Apply broad spectrum, water resistant SPF 30 or higher sunscreen to all exposed areas and rub in well – especially the face (avoiding the eye area), nose, ears, feet and hands and rubbed in well – 30 minutes before exposure to the sun and every two hours while in the sun.</w:t>
            </w:r>
            <w:r w:rsidR="00C86825">
              <w:rPr>
                <w:rFonts w:ascii="Calibri" w:eastAsia="Calibri" w:hAnsi="Calibri"/>
                <w:b/>
                <w:i/>
                <w:sz w:val="21"/>
                <w:szCs w:val="21"/>
              </w:rPr>
              <w:t>*</w:t>
            </w:r>
          </w:p>
        </w:tc>
      </w:tr>
      <w:tr w:rsidR="006E7167" w:rsidRPr="000C6577" w14:paraId="51DFAF71"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4DEA1505"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8353437"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C20DBD4"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39E102F"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2E353578" w14:textId="77777777" w:rsidTr="007A76B9">
        <w:trPr>
          <w:trHeight w:val="350"/>
          <w:jc w:val="center"/>
        </w:trPr>
        <w:tc>
          <w:tcPr>
            <w:tcW w:w="4135" w:type="dxa"/>
            <w:tcBorders>
              <w:left w:val="single" w:sz="4" w:space="0" w:color="auto"/>
              <w:right w:val="single" w:sz="4" w:space="0" w:color="auto"/>
            </w:tcBorders>
            <w:shd w:val="clear" w:color="auto" w:fill="auto"/>
          </w:tcPr>
          <w:p w14:paraId="0D5A7020"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18C2895"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FDB55E"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1823BDCE"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76863FE0" w14:textId="77777777" w:rsidTr="007A76B9">
        <w:trPr>
          <w:trHeight w:val="350"/>
          <w:jc w:val="center"/>
        </w:trPr>
        <w:tc>
          <w:tcPr>
            <w:tcW w:w="4135" w:type="dxa"/>
            <w:tcBorders>
              <w:left w:val="single" w:sz="4" w:space="0" w:color="auto"/>
              <w:right w:val="single" w:sz="4" w:space="0" w:color="auto"/>
            </w:tcBorders>
            <w:shd w:val="clear" w:color="auto" w:fill="auto"/>
          </w:tcPr>
          <w:p w14:paraId="4A065147"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68FC16"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99BDC64"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5B62C0AB"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010E2FE5"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39BF7592" w14:textId="70C0C96C"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lastRenderedPageBreak/>
              <w:t xml:space="preserve">Staff will keep infants younger than six months of age out of direct sunlight (natural shade, umbrella, stroller canopy, </w:t>
            </w:r>
            <w:proofErr w:type="spellStart"/>
            <w:r w:rsidRPr="006E7167">
              <w:rPr>
                <w:rFonts w:ascii="Calibri" w:eastAsia="Calibri" w:hAnsi="Calibri"/>
                <w:b/>
                <w:i/>
                <w:sz w:val="21"/>
                <w:szCs w:val="21"/>
              </w:rPr>
              <w:t>etc</w:t>
            </w:r>
            <w:proofErr w:type="spellEnd"/>
            <w:r w:rsidRPr="006E7167">
              <w:rPr>
                <w:rFonts w:ascii="Calibri" w:eastAsia="Calibri" w:hAnsi="Calibri"/>
                <w:b/>
                <w:i/>
                <w:sz w:val="21"/>
                <w:szCs w:val="21"/>
              </w:rPr>
              <w:t>).</w:t>
            </w:r>
          </w:p>
        </w:tc>
      </w:tr>
      <w:tr w:rsidR="006E7167" w:rsidRPr="000C6577" w14:paraId="7EBDDD8E"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18500D1B"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2137F07"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0FD1A0E"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18DD5977"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C6577" w:rsidRPr="00C6546B" w14:paraId="6EE3CE73" w14:textId="77777777" w:rsidTr="007A76B9">
        <w:trPr>
          <w:trHeight w:val="350"/>
          <w:jc w:val="center"/>
        </w:trPr>
        <w:tc>
          <w:tcPr>
            <w:tcW w:w="4135" w:type="dxa"/>
            <w:tcBorders>
              <w:left w:val="single" w:sz="4" w:space="0" w:color="auto"/>
              <w:right w:val="single" w:sz="4" w:space="0" w:color="auto"/>
            </w:tcBorders>
            <w:shd w:val="clear" w:color="auto" w:fill="auto"/>
          </w:tcPr>
          <w:p w14:paraId="1DA7069A"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BB5041C"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A6B688F"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65970D3D"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372C9BC2" w14:textId="77777777" w:rsidTr="007A76B9">
        <w:trPr>
          <w:trHeight w:val="350"/>
          <w:jc w:val="center"/>
        </w:trPr>
        <w:tc>
          <w:tcPr>
            <w:tcW w:w="4135" w:type="dxa"/>
            <w:tcBorders>
              <w:left w:val="single" w:sz="4" w:space="0" w:color="auto"/>
              <w:right w:val="single" w:sz="4" w:space="0" w:color="auto"/>
            </w:tcBorders>
            <w:shd w:val="clear" w:color="auto" w:fill="auto"/>
          </w:tcPr>
          <w:p w14:paraId="54E97AAF"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C146D35"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6AE57BB"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796873BA" w14:textId="77777777" w:rsidR="006E7167" w:rsidRPr="00804739" w:rsidRDefault="006E7167" w:rsidP="006E7167">
            <w:pPr>
              <w:rPr>
                <w:rFonts w:asciiTheme="minorHAnsi" w:eastAsia="Calibri" w:hAnsiTheme="minorHAnsi" w:cstheme="minorHAnsi"/>
                <w:bCs/>
                <w:color w:val="000000"/>
                <w:sz w:val="22"/>
                <w:szCs w:val="22"/>
              </w:rPr>
            </w:pPr>
          </w:p>
        </w:tc>
      </w:tr>
      <w:tr w:rsidR="006E7167" w:rsidRPr="00C6546B" w14:paraId="226490E3"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74F97E06" w14:textId="4630D8A3"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Staff will offer water frequently for children before and during prolonged outdoor physical activities in warm weather.</w:t>
            </w:r>
          </w:p>
        </w:tc>
      </w:tr>
      <w:tr w:rsidR="006E7167" w:rsidRPr="000C6577" w14:paraId="65299911"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07170CBD"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A5071F3"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B302F1A"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28BB849"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3D226BC7" w14:textId="77777777" w:rsidTr="007A76B9">
        <w:trPr>
          <w:trHeight w:val="350"/>
          <w:jc w:val="center"/>
        </w:trPr>
        <w:tc>
          <w:tcPr>
            <w:tcW w:w="4135" w:type="dxa"/>
            <w:tcBorders>
              <w:left w:val="single" w:sz="4" w:space="0" w:color="auto"/>
              <w:right w:val="single" w:sz="4" w:space="0" w:color="auto"/>
            </w:tcBorders>
            <w:shd w:val="clear" w:color="auto" w:fill="auto"/>
          </w:tcPr>
          <w:p w14:paraId="07E20522"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4EBA8AB"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FB26E41"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5B3C8E0D"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400AC289" w14:textId="77777777" w:rsidTr="007A76B9">
        <w:trPr>
          <w:trHeight w:val="350"/>
          <w:jc w:val="center"/>
        </w:trPr>
        <w:tc>
          <w:tcPr>
            <w:tcW w:w="4135" w:type="dxa"/>
            <w:tcBorders>
              <w:left w:val="single" w:sz="4" w:space="0" w:color="auto"/>
              <w:right w:val="single" w:sz="4" w:space="0" w:color="auto"/>
            </w:tcBorders>
            <w:shd w:val="clear" w:color="auto" w:fill="auto"/>
          </w:tcPr>
          <w:p w14:paraId="149C9E76"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77D90D"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BCEACCD"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2C80F96"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6B23C513"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2EC232CE" w14:textId="203D6912"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Train staff on sun safety guidelines, proper sunscreen application and ensure proper protocols are implemented for skin allergies.</w:t>
            </w:r>
            <w:r w:rsidR="00C86825">
              <w:rPr>
                <w:rFonts w:ascii="Calibri" w:eastAsia="Calibri" w:hAnsi="Calibri"/>
                <w:b/>
                <w:i/>
                <w:sz w:val="21"/>
                <w:szCs w:val="21"/>
              </w:rPr>
              <w:t>*</w:t>
            </w:r>
          </w:p>
        </w:tc>
      </w:tr>
      <w:tr w:rsidR="006E7167" w:rsidRPr="000C6577" w14:paraId="3424EF53"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564C6B9A"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C8DCF8"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0D1F0C2"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10E1413"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3C600B2A" w14:textId="77777777" w:rsidTr="007A76B9">
        <w:trPr>
          <w:trHeight w:val="350"/>
          <w:jc w:val="center"/>
        </w:trPr>
        <w:tc>
          <w:tcPr>
            <w:tcW w:w="4135" w:type="dxa"/>
            <w:tcBorders>
              <w:left w:val="single" w:sz="4" w:space="0" w:color="auto"/>
              <w:right w:val="single" w:sz="4" w:space="0" w:color="auto"/>
            </w:tcBorders>
            <w:shd w:val="clear" w:color="auto" w:fill="auto"/>
          </w:tcPr>
          <w:p w14:paraId="07FE1581"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8B9AE1"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BC1793D"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854E84A"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551EEA16" w14:textId="77777777" w:rsidTr="007A76B9">
        <w:trPr>
          <w:trHeight w:val="350"/>
          <w:jc w:val="center"/>
        </w:trPr>
        <w:tc>
          <w:tcPr>
            <w:tcW w:w="4135" w:type="dxa"/>
            <w:tcBorders>
              <w:left w:val="single" w:sz="4" w:space="0" w:color="auto"/>
              <w:right w:val="single" w:sz="4" w:space="0" w:color="auto"/>
            </w:tcBorders>
            <w:shd w:val="clear" w:color="auto" w:fill="auto"/>
          </w:tcPr>
          <w:p w14:paraId="6D47D149"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734E0B7"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29DCEC8"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B12A3B3"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086B50CF"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2B05611D" w14:textId="75D002E8"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New staff will be orientated to this policy at the time of hire.</w:t>
            </w:r>
          </w:p>
        </w:tc>
      </w:tr>
      <w:tr w:rsidR="006E7167" w:rsidRPr="000C6577" w14:paraId="3EE1EF21"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1807BC51"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BD01BDB"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9C995BE"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5829D86"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0C6577" w:rsidRPr="00C6546B" w14:paraId="14651763" w14:textId="77777777" w:rsidTr="007A76B9">
        <w:trPr>
          <w:trHeight w:val="350"/>
          <w:jc w:val="center"/>
        </w:trPr>
        <w:tc>
          <w:tcPr>
            <w:tcW w:w="4135" w:type="dxa"/>
            <w:tcBorders>
              <w:left w:val="single" w:sz="4" w:space="0" w:color="auto"/>
              <w:right w:val="single" w:sz="4" w:space="0" w:color="auto"/>
            </w:tcBorders>
            <w:shd w:val="clear" w:color="auto" w:fill="auto"/>
          </w:tcPr>
          <w:p w14:paraId="4B96CCB7"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386E4E"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6ECA0C5"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EE077E9"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4942EB81" w14:textId="77777777" w:rsidTr="007A76B9">
        <w:trPr>
          <w:trHeight w:val="350"/>
          <w:jc w:val="center"/>
        </w:trPr>
        <w:tc>
          <w:tcPr>
            <w:tcW w:w="4135" w:type="dxa"/>
            <w:tcBorders>
              <w:left w:val="single" w:sz="4" w:space="0" w:color="auto"/>
              <w:right w:val="single" w:sz="4" w:space="0" w:color="auto"/>
            </w:tcBorders>
            <w:shd w:val="clear" w:color="auto" w:fill="auto"/>
          </w:tcPr>
          <w:p w14:paraId="7C9F8978"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F69C18C"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732E290"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62A8BD3" w14:textId="77777777" w:rsidR="006E7167" w:rsidRPr="00804739" w:rsidRDefault="006E7167" w:rsidP="006E7167">
            <w:pPr>
              <w:rPr>
                <w:rFonts w:asciiTheme="minorHAnsi" w:eastAsia="Calibri" w:hAnsiTheme="minorHAnsi" w:cstheme="minorHAnsi"/>
                <w:bCs/>
                <w:color w:val="000000"/>
                <w:sz w:val="22"/>
                <w:szCs w:val="22"/>
              </w:rPr>
            </w:pPr>
          </w:p>
        </w:tc>
      </w:tr>
      <w:tr w:rsidR="006E7167" w:rsidRPr="00C6546B" w14:paraId="39005DE7"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0AA36257" w14:textId="1A052334"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1"/>
                <w:szCs w:val="21"/>
              </w:rPr>
              <w:t>The Sun Safety Policy will be reinforced in positive ways by staff (i.e. through parent newsletters, staff memos, bulletin boards and meetings).</w:t>
            </w:r>
            <w:r w:rsidR="00C86825">
              <w:rPr>
                <w:rFonts w:ascii="Calibri" w:eastAsia="Calibri" w:hAnsi="Calibri"/>
                <w:b/>
                <w:i/>
                <w:sz w:val="21"/>
                <w:szCs w:val="21"/>
              </w:rPr>
              <w:t>*</w:t>
            </w:r>
          </w:p>
        </w:tc>
      </w:tr>
      <w:tr w:rsidR="006E7167" w:rsidRPr="000C6577" w14:paraId="2442A7CE"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5E1F2688"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161169"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5A6D977"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CF16880"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323D552A" w14:textId="77777777" w:rsidTr="007A76B9">
        <w:trPr>
          <w:trHeight w:val="350"/>
          <w:jc w:val="center"/>
        </w:trPr>
        <w:tc>
          <w:tcPr>
            <w:tcW w:w="4135" w:type="dxa"/>
            <w:tcBorders>
              <w:left w:val="single" w:sz="4" w:space="0" w:color="auto"/>
              <w:right w:val="single" w:sz="4" w:space="0" w:color="auto"/>
            </w:tcBorders>
            <w:shd w:val="clear" w:color="auto" w:fill="auto"/>
          </w:tcPr>
          <w:p w14:paraId="2C2C513E"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B359556"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11AEC79B"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792C4418"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04384510" w14:textId="77777777" w:rsidTr="007A76B9">
        <w:trPr>
          <w:trHeight w:val="350"/>
          <w:jc w:val="center"/>
        </w:trPr>
        <w:tc>
          <w:tcPr>
            <w:tcW w:w="4135" w:type="dxa"/>
            <w:tcBorders>
              <w:left w:val="single" w:sz="4" w:space="0" w:color="auto"/>
              <w:right w:val="single" w:sz="4" w:space="0" w:color="auto"/>
            </w:tcBorders>
            <w:shd w:val="clear" w:color="auto" w:fill="auto"/>
          </w:tcPr>
          <w:p w14:paraId="14AF5784"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BD13F5"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1B36FE6"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BD8B8DA"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1B62383B"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0C39AB03" w14:textId="717CA2A7" w:rsidR="006E7167" w:rsidRPr="006E7167" w:rsidRDefault="006E7167" w:rsidP="006E7167">
            <w:pPr>
              <w:pStyle w:val="ListParagraph"/>
              <w:numPr>
                <w:ilvl w:val="0"/>
                <w:numId w:val="45"/>
              </w:numPr>
              <w:rPr>
                <w:rFonts w:ascii="Calibri" w:eastAsia="Calibri" w:hAnsi="Calibri"/>
                <w:sz w:val="21"/>
                <w:szCs w:val="21"/>
              </w:rPr>
            </w:pPr>
            <w:r w:rsidRPr="006E7167">
              <w:rPr>
                <w:rFonts w:ascii="Calibri" w:eastAsia="Calibri" w:hAnsi="Calibri"/>
                <w:b/>
                <w:i/>
                <w:sz w:val="22"/>
                <w:szCs w:val="22"/>
              </w:rPr>
              <w:t xml:space="preserve">Parents/Guardians will </w:t>
            </w:r>
            <w:r w:rsidR="00816132">
              <w:rPr>
                <w:rFonts w:ascii="Calibri" w:eastAsia="Calibri" w:hAnsi="Calibri"/>
                <w:b/>
                <w:i/>
                <w:sz w:val="22"/>
                <w:szCs w:val="22"/>
              </w:rPr>
              <w:t>r</w:t>
            </w:r>
            <w:r w:rsidRPr="006E7167">
              <w:rPr>
                <w:rFonts w:ascii="Calibri" w:eastAsia="Calibri" w:hAnsi="Calibri"/>
                <w:b/>
                <w:i/>
                <w:sz w:val="21"/>
                <w:szCs w:val="21"/>
              </w:rPr>
              <w:t>eceive the program’s Sun Safety Policy.</w:t>
            </w:r>
            <w:r w:rsidR="00816132">
              <w:rPr>
                <w:rFonts w:ascii="Calibri" w:eastAsia="Calibri" w:hAnsi="Calibri"/>
                <w:b/>
                <w:i/>
                <w:sz w:val="21"/>
                <w:szCs w:val="21"/>
              </w:rPr>
              <w:t>*</w:t>
            </w:r>
          </w:p>
        </w:tc>
      </w:tr>
      <w:tr w:rsidR="006E7167" w:rsidRPr="000C6577" w14:paraId="24E612B7"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2213F45F"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92982E"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CE51B56"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7C56B18B"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588F2DCD" w14:textId="77777777" w:rsidTr="007A76B9">
        <w:trPr>
          <w:trHeight w:val="350"/>
          <w:jc w:val="center"/>
        </w:trPr>
        <w:tc>
          <w:tcPr>
            <w:tcW w:w="4135" w:type="dxa"/>
            <w:tcBorders>
              <w:left w:val="single" w:sz="4" w:space="0" w:color="auto"/>
              <w:right w:val="single" w:sz="4" w:space="0" w:color="auto"/>
            </w:tcBorders>
            <w:shd w:val="clear" w:color="auto" w:fill="auto"/>
          </w:tcPr>
          <w:p w14:paraId="2968BBA4"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1F34F28"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E307D6F"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548E53E"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1D85E66A" w14:textId="77777777" w:rsidTr="007A76B9">
        <w:trPr>
          <w:trHeight w:val="350"/>
          <w:jc w:val="center"/>
        </w:trPr>
        <w:tc>
          <w:tcPr>
            <w:tcW w:w="4135" w:type="dxa"/>
            <w:tcBorders>
              <w:left w:val="single" w:sz="4" w:space="0" w:color="auto"/>
              <w:right w:val="single" w:sz="4" w:space="0" w:color="auto"/>
            </w:tcBorders>
            <w:shd w:val="clear" w:color="auto" w:fill="auto"/>
          </w:tcPr>
          <w:p w14:paraId="6B098FE3"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E1E6E2"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D6349D6"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5147980" w14:textId="77777777" w:rsidR="000C6577" w:rsidRPr="00804739" w:rsidRDefault="000C6577" w:rsidP="006E7167">
            <w:pPr>
              <w:rPr>
                <w:rFonts w:asciiTheme="minorHAnsi" w:eastAsia="Calibri" w:hAnsiTheme="minorHAnsi" w:cstheme="minorHAnsi"/>
                <w:bCs/>
                <w:color w:val="000000"/>
                <w:sz w:val="22"/>
                <w:szCs w:val="22"/>
              </w:rPr>
            </w:pPr>
          </w:p>
        </w:tc>
      </w:tr>
      <w:tr w:rsidR="006E7167" w:rsidRPr="00C6546B" w14:paraId="3CB4DDEC" w14:textId="77777777" w:rsidTr="007A76B9">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3A35CAE1" w14:textId="189E8B7A" w:rsidR="006E7167" w:rsidRPr="006E7167" w:rsidRDefault="00816132" w:rsidP="006E7167">
            <w:pPr>
              <w:pStyle w:val="ListParagraph"/>
              <w:numPr>
                <w:ilvl w:val="0"/>
                <w:numId w:val="45"/>
              </w:numPr>
              <w:rPr>
                <w:rFonts w:ascii="Calibri" w:eastAsia="Calibri" w:hAnsi="Calibri"/>
                <w:sz w:val="21"/>
                <w:szCs w:val="21"/>
              </w:rPr>
            </w:pPr>
            <w:r w:rsidRPr="00816132">
              <w:rPr>
                <w:rFonts w:ascii="Calibri" w:eastAsia="Calibri" w:hAnsi="Calibri"/>
                <w:b/>
                <w:i/>
                <w:sz w:val="22"/>
              </w:rPr>
              <w:t xml:space="preserve">Parents/Guardians will be asked </w:t>
            </w:r>
            <w:r w:rsidRPr="00816132">
              <w:rPr>
                <w:rFonts w:ascii="Calibri" w:eastAsia="Calibri" w:hAnsi="Calibri" w:cs="Cambria"/>
                <w:b/>
                <w:bCs/>
                <w:i/>
                <w:color w:val="000000"/>
                <w:sz w:val="22"/>
              </w:rPr>
              <w:t>to provide a suitable hat, sunglasses, and sunscreen (non-expired, broad spectrum, SPF 15 or higher) for their child’s use when outdoors in the care setting.</w:t>
            </w:r>
          </w:p>
        </w:tc>
      </w:tr>
      <w:tr w:rsidR="006E7167" w:rsidRPr="000C6577" w14:paraId="5E5B155B" w14:textId="77777777" w:rsidTr="007A76B9">
        <w:trPr>
          <w:trHeight w:val="125"/>
          <w:jc w:val="center"/>
        </w:trPr>
        <w:tc>
          <w:tcPr>
            <w:tcW w:w="4135" w:type="dxa"/>
            <w:tcBorders>
              <w:top w:val="single" w:sz="4" w:space="0" w:color="auto"/>
              <w:left w:val="single" w:sz="4" w:space="0" w:color="auto"/>
              <w:right w:val="single" w:sz="4" w:space="0" w:color="auto"/>
            </w:tcBorders>
            <w:shd w:val="clear" w:color="auto" w:fill="auto"/>
          </w:tcPr>
          <w:p w14:paraId="01B28BD1" w14:textId="77777777" w:rsidR="006E7167" w:rsidRPr="000C6577" w:rsidRDefault="006E7167" w:rsidP="006E7167">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AA85AD"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DD712E4"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1EFCABE4" w14:textId="77777777" w:rsidR="006E7167" w:rsidRPr="000C6577" w:rsidRDefault="006E7167" w:rsidP="006E7167">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6E7167" w:rsidRPr="00C6546B" w14:paraId="4ADBA32F" w14:textId="77777777" w:rsidTr="007A76B9">
        <w:trPr>
          <w:trHeight w:val="350"/>
          <w:jc w:val="center"/>
        </w:trPr>
        <w:tc>
          <w:tcPr>
            <w:tcW w:w="4135" w:type="dxa"/>
            <w:tcBorders>
              <w:left w:val="single" w:sz="4" w:space="0" w:color="auto"/>
              <w:right w:val="single" w:sz="4" w:space="0" w:color="auto"/>
            </w:tcBorders>
            <w:shd w:val="clear" w:color="auto" w:fill="auto"/>
          </w:tcPr>
          <w:p w14:paraId="674F217E" w14:textId="77777777" w:rsidR="006E7167" w:rsidRPr="00804739" w:rsidRDefault="006E716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1C4CC04" w14:textId="77777777" w:rsidR="006E7167" w:rsidRPr="00804739" w:rsidRDefault="006E716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5D3AF36" w14:textId="77777777" w:rsidR="006E7167" w:rsidRPr="00804739" w:rsidRDefault="006E716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34F58AD3" w14:textId="77777777" w:rsidR="006E7167" w:rsidRPr="00804739" w:rsidRDefault="006E7167" w:rsidP="006E7167">
            <w:pPr>
              <w:rPr>
                <w:rFonts w:asciiTheme="minorHAnsi" w:eastAsia="Calibri" w:hAnsiTheme="minorHAnsi" w:cstheme="minorHAnsi"/>
                <w:bCs/>
                <w:color w:val="000000"/>
                <w:sz w:val="22"/>
                <w:szCs w:val="22"/>
              </w:rPr>
            </w:pPr>
          </w:p>
        </w:tc>
      </w:tr>
      <w:tr w:rsidR="000C6577" w:rsidRPr="00C6546B" w14:paraId="2DAEA8AC" w14:textId="77777777" w:rsidTr="007A76B9">
        <w:trPr>
          <w:trHeight w:val="350"/>
          <w:jc w:val="center"/>
        </w:trPr>
        <w:tc>
          <w:tcPr>
            <w:tcW w:w="4135" w:type="dxa"/>
            <w:tcBorders>
              <w:left w:val="single" w:sz="4" w:space="0" w:color="auto"/>
              <w:right w:val="single" w:sz="4" w:space="0" w:color="auto"/>
            </w:tcBorders>
            <w:shd w:val="clear" w:color="auto" w:fill="auto"/>
          </w:tcPr>
          <w:p w14:paraId="31D7660B" w14:textId="77777777" w:rsidR="000C6577" w:rsidRPr="00804739" w:rsidRDefault="000C6577" w:rsidP="006E7167">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F728AD7" w14:textId="77777777" w:rsidR="000C6577" w:rsidRPr="00804739" w:rsidRDefault="000C6577" w:rsidP="006E7167">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452196" w14:textId="77777777" w:rsidR="000C6577" w:rsidRPr="00804739" w:rsidRDefault="000C6577" w:rsidP="006E7167">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6F265C45" w14:textId="77777777" w:rsidR="000C6577" w:rsidRPr="00804739" w:rsidRDefault="000C6577" w:rsidP="006E7167">
            <w:pPr>
              <w:rPr>
                <w:rFonts w:asciiTheme="minorHAnsi" w:eastAsia="Calibri" w:hAnsiTheme="minorHAnsi" w:cstheme="minorHAnsi"/>
                <w:bCs/>
                <w:color w:val="000000"/>
                <w:sz w:val="22"/>
                <w:szCs w:val="22"/>
              </w:rPr>
            </w:pPr>
          </w:p>
        </w:tc>
      </w:tr>
      <w:bookmarkEnd w:id="1"/>
      <w:tr w:rsidR="00816132" w:rsidRPr="00C6546B" w14:paraId="49C5067D" w14:textId="77777777" w:rsidTr="00004565">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4A4EBD67" w14:textId="5A6B885C" w:rsidR="00816132" w:rsidRPr="006E7167" w:rsidRDefault="00816132" w:rsidP="00816132">
            <w:pPr>
              <w:pStyle w:val="ListParagraph"/>
              <w:numPr>
                <w:ilvl w:val="0"/>
                <w:numId w:val="45"/>
              </w:numPr>
              <w:rPr>
                <w:rFonts w:ascii="Calibri" w:eastAsia="Calibri" w:hAnsi="Calibri"/>
                <w:sz w:val="21"/>
                <w:szCs w:val="21"/>
              </w:rPr>
            </w:pPr>
            <w:r w:rsidRPr="00816132">
              <w:rPr>
                <w:rFonts w:ascii="Calibri" w:eastAsia="Calibri" w:hAnsi="Calibri" w:cs="Cambria"/>
                <w:b/>
                <w:bCs/>
                <w:i/>
                <w:color w:val="000000"/>
                <w:sz w:val="22"/>
              </w:rPr>
              <w:t>Parents/Guardians will be encouraged to model sun safe behaviors and practice guidelines when children when at home.</w:t>
            </w:r>
          </w:p>
        </w:tc>
      </w:tr>
      <w:tr w:rsidR="00816132" w:rsidRPr="000C6577" w14:paraId="11550497" w14:textId="77777777" w:rsidTr="00004565">
        <w:trPr>
          <w:trHeight w:val="125"/>
          <w:jc w:val="center"/>
        </w:trPr>
        <w:tc>
          <w:tcPr>
            <w:tcW w:w="4135" w:type="dxa"/>
            <w:tcBorders>
              <w:top w:val="single" w:sz="4" w:space="0" w:color="auto"/>
              <w:left w:val="single" w:sz="4" w:space="0" w:color="auto"/>
              <w:right w:val="single" w:sz="4" w:space="0" w:color="auto"/>
            </w:tcBorders>
            <w:shd w:val="clear" w:color="auto" w:fill="auto"/>
          </w:tcPr>
          <w:p w14:paraId="2696BCBB" w14:textId="77777777" w:rsidR="00816132" w:rsidRPr="000C6577" w:rsidRDefault="00816132" w:rsidP="00816132">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FD32B2B"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632C1DA2"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2E79CA5C"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816132" w:rsidRPr="00C6546B" w14:paraId="63E0AE06" w14:textId="77777777" w:rsidTr="00004565">
        <w:trPr>
          <w:trHeight w:val="350"/>
          <w:jc w:val="center"/>
        </w:trPr>
        <w:tc>
          <w:tcPr>
            <w:tcW w:w="4135" w:type="dxa"/>
            <w:tcBorders>
              <w:left w:val="single" w:sz="4" w:space="0" w:color="auto"/>
              <w:right w:val="single" w:sz="4" w:space="0" w:color="auto"/>
            </w:tcBorders>
            <w:shd w:val="clear" w:color="auto" w:fill="auto"/>
          </w:tcPr>
          <w:p w14:paraId="059DCE2E" w14:textId="77777777" w:rsidR="00816132" w:rsidRPr="00804739" w:rsidRDefault="00816132" w:rsidP="00816132">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FB6C77" w14:textId="77777777" w:rsidR="00816132" w:rsidRPr="00804739" w:rsidRDefault="00816132" w:rsidP="00816132">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757CDC15" w14:textId="77777777" w:rsidR="00816132" w:rsidRPr="00804739" w:rsidRDefault="00816132" w:rsidP="00816132">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5213FD13" w14:textId="77777777" w:rsidR="00816132" w:rsidRPr="00804739" w:rsidRDefault="00816132" w:rsidP="00816132">
            <w:pPr>
              <w:rPr>
                <w:rFonts w:asciiTheme="minorHAnsi" w:eastAsia="Calibri" w:hAnsiTheme="minorHAnsi" w:cstheme="minorHAnsi"/>
                <w:bCs/>
                <w:color w:val="000000"/>
                <w:sz w:val="22"/>
                <w:szCs w:val="22"/>
              </w:rPr>
            </w:pPr>
          </w:p>
        </w:tc>
      </w:tr>
      <w:tr w:rsidR="00816132" w:rsidRPr="00C6546B" w14:paraId="61477113" w14:textId="77777777" w:rsidTr="00004565">
        <w:trPr>
          <w:trHeight w:val="350"/>
          <w:jc w:val="center"/>
        </w:trPr>
        <w:tc>
          <w:tcPr>
            <w:tcW w:w="4135" w:type="dxa"/>
            <w:tcBorders>
              <w:left w:val="single" w:sz="4" w:space="0" w:color="auto"/>
              <w:right w:val="single" w:sz="4" w:space="0" w:color="auto"/>
            </w:tcBorders>
            <w:shd w:val="clear" w:color="auto" w:fill="auto"/>
          </w:tcPr>
          <w:p w14:paraId="3D80FA24" w14:textId="77777777" w:rsidR="00816132" w:rsidRPr="00804739" w:rsidRDefault="00816132" w:rsidP="00816132">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8090861" w14:textId="77777777" w:rsidR="00816132" w:rsidRPr="00804739" w:rsidRDefault="00816132" w:rsidP="00816132">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D9327CA" w14:textId="77777777" w:rsidR="00816132" w:rsidRPr="00804739" w:rsidRDefault="00816132" w:rsidP="00816132">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16A2CDB" w14:textId="77777777" w:rsidR="00816132" w:rsidRPr="00804739" w:rsidRDefault="00816132" w:rsidP="00816132">
            <w:pPr>
              <w:rPr>
                <w:rFonts w:asciiTheme="minorHAnsi" w:eastAsia="Calibri" w:hAnsiTheme="minorHAnsi" w:cstheme="minorHAnsi"/>
                <w:bCs/>
                <w:color w:val="000000"/>
                <w:sz w:val="22"/>
                <w:szCs w:val="22"/>
              </w:rPr>
            </w:pPr>
          </w:p>
        </w:tc>
      </w:tr>
      <w:tr w:rsidR="00816132" w:rsidRPr="00C6546B" w14:paraId="2E72C0C7" w14:textId="77777777" w:rsidTr="00004565">
        <w:trPr>
          <w:trHeight w:val="215"/>
          <w:jc w:val="center"/>
        </w:trPr>
        <w:tc>
          <w:tcPr>
            <w:tcW w:w="11008" w:type="dxa"/>
            <w:gridSpan w:val="5"/>
            <w:tcBorders>
              <w:top w:val="single" w:sz="4" w:space="0" w:color="auto"/>
              <w:left w:val="single" w:sz="4" w:space="0" w:color="auto"/>
              <w:right w:val="single" w:sz="4" w:space="0" w:color="auto"/>
            </w:tcBorders>
            <w:shd w:val="clear" w:color="auto" w:fill="D9D9D9"/>
          </w:tcPr>
          <w:p w14:paraId="208F245D" w14:textId="77777777" w:rsidR="00816132" w:rsidRPr="006E7167" w:rsidRDefault="00816132" w:rsidP="00816132">
            <w:pPr>
              <w:pStyle w:val="ListParagraph"/>
              <w:numPr>
                <w:ilvl w:val="0"/>
                <w:numId w:val="45"/>
              </w:numPr>
              <w:rPr>
                <w:rFonts w:ascii="Calibri" w:eastAsia="Calibri" w:hAnsi="Calibri"/>
                <w:sz w:val="21"/>
                <w:szCs w:val="21"/>
              </w:rPr>
            </w:pPr>
            <w:r w:rsidRPr="006E7167">
              <w:rPr>
                <w:rFonts w:ascii="Calibri" w:eastAsia="Calibri" w:hAnsi="Calibri"/>
                <w:b/>
                <w:i/>
                <w:sz w:val="22"/>
                <w:szCs w:val="22"/>
              </w:rPr>
              <w:t xml:space="preserve">Parents/Guardians will </w:t>
            </w:r>
            <w:r w:rsidRPr="006E7167">
              <w:rPr>
                <w:rFonts w:ascii="Calibri" w:eastAsia="Calibri" w:hAnsi="Calibri"/>
                <w:b/>
                <w:i/>
                <w:sz w:val="21"/>
                <w:szCs w:val="21"/>
              </w:rPr>
              <w:t>be required to complete and sign the Parent/Guardian’s Permission to Apply Sunscreen Form.</w:t>
            </w:r>
            <w:r>
              <w:rPr>
                <w:rFonts w:ascii="Calibri" w:eastAsia="Calibri" w:hAnsi="Calibri"/>
                <w:b/>
                <w:i/>
                <w:sz w:val="21"/>
                <w:szCs w:val="21"/>
              </w:rPr>
              <w:t>*</w:t>
            </w:r>
          </w:p>
        </w:tc>
      </w:tr>
      <w:tr w:rsidR="00816132" w:rsidRPr="000C6577" w14:paraId="196A0327" w14:textId="77777777" w:rsidTr="00004565">
        <w:trPr>
          <w:trHeight w:val="125"/>
          <w:jc w:val="center"/>
        </w:trPr>
        <w:tc>
          <w:tcPr>
            <w:tcW w:w="4135" w:type="dxa"/>
            <w:tcBorders>
              <w:top w:val="single" w:sz="4" w:space="0" w:color="auto"/>
              <w:left w:val="single" w:sz="4" w:space="0" w:color="auto"/>
              <w:right w:val="single" w:sz="4" w:space="0" w:color="auto"/>
            </w:tcBorders>
            <w:shd w:val="clear" w:color="auto" w:fill="auto"/>
          </w:tcPr>
          <w:p w14:paraId="035A6697" w14:textId="77777777" w:rsidR="00816132" w:rsidRPr="000C6577" w:rsidRDefault="00816132" w:rsidP="00816132">
            <w:pPr>
              <w:rPr>
                <w:rFonts w:ascii="Calibri" w:eastAsia="Calibri" w:hAnsi="Calibri"/>
                <w:b/>
                <w:sz w:val="20"/>
                <w:szCs w:val="21"/>
              </w:rPr>
            </w:pPr>
            <w:r w:rsidRPr="000C6577">
              <w:rPr>
                <w:rFonts w:ascii="Calibri" w:eastAsia="Calibri" w:hAnsi="Calibri" w:cs="Arial"/>
                <w:b/>
                <w:sz w:val="20"/>
                <w:szCs w:val="22"/>
              </w:rPr>
              <w:t>Activity(s)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1E6F98"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Person(s) Responsible</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30ABF1A9"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eastAsia="Calibri" w:hAnsi="Calibri" w:cs="Cambria"/>
                <w:b/>
                <w:bCs/>
                <w:color w:val="000000"/>
                <w:sz w:val="20"/>
                <w:szCs w:val="21"/>
              </w:rPr>
              <w:t>Timeline</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F62B942" w14:textId="77777777" w:rsidR="00816132" w:rsidRPr="000C6577" w:rsidRDefault="00816132" w:rsidP="00816132">
            <w:pPr>
              <w:jc w:val="center"/>
              <w:rPr>
                <w:rFonts w:ascii="Calibri" w:eastAsia="Calibri" w:hAnsi="Calibri" w:cs="Cambria"/>
                <w:b/>
                <w:bCs/>
                <w:color w:val="000000"/>
                <w:sz w:val="20"/>
                <w:szCs w:val="21"/>
              </w:rPr>
            </w:pPr>
            <w:r w:rsidRPr="000C6577">
              <w:rPr>
                <w:rFonts w:ascii="Calibri" w:hAnsi="Calibri"/>
                <w:b/>
                <w:bCs/>
                <w:sz w:val="20"/>
                <w:szCs w:val="21"/>
              </w:rPr>
              <w:t>Resources Needed</w:t>
            </w:r>
          </w:p>
        </w:tc>
      </w:tr>
      <w:tr w:rsidR="00816132" w:rsidRPr="00C6546B" w14:paraId="74E63618" w14:textId="77777777" w:rsidTr="00004565">
        <w:trPr>
          <w:trHeight w:val="350"/>
          <w:jc w:val="center"/>
        </w:trPr>
        <w:tc>
          <w:tcPr>
            <w:tcW w:w="4135" w:type="dxa"/>
            <w:tcBorders>
              <w:left w:val="single" w:sz="4" w:space="0" w:color="auto"/>
              <w:right w:val="single" w:sz="4" w:space="0" w:color="auto"/>
            </w:tcBorders>
            <w:shd w:val="clear" w:color="auto" w:fill="auto"/>
          </w:tcPr>
          <w:p w14:paraId="1307B168" w14:textId="77777777" w:rsidR="00816132" w:rsidRPr="00804739" w:rsidRDefault="00816132" w:rsidP="00816132">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2DAC23" w14:textId="77777777" w:rsidR="00816132" w:rsidRPr="00804739" w:rsidRDefault="00816132" w:rsidP="00816132">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8318DE2" w14:textId="77777777" w:rsidR="00816132" w:rsidRPr="00804739" w:rsidRDefault="00816132" w:rsidP="00816132">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001D08C6" w14:textId="77777777" w:rsidR="00816132" w:rsidRPr="00804739" w:rsidRDefault="00816132" w:rsidP="00816132">
            <w:pPr>
              <w:rPr>
                <w:rFonts w:asciiTheme="minorHAnsi" w:eastAsia="Calibri" w:hAnsiTheme="minorHAnsi" w:cstheme="minorHAnsi"/>
                <w:bCs/>
                <w:color w:val="000000"/>
                <w:sz w:val="22"/>
                <w:szCs w:val="22"/>
              </w:rPr>
            </w:pPr>
          </w:p>
        </w:tc>
      </w:tr>
      <w:tr w:rsidR="00816132" w:rsidRPr="00C6546B" w14:paraId="4BF447C6" w14:textId="77777777" w:rsidTr="00004565">
        <w:trPr>
          <w:trHeight w:val="350"/>
          <w:jc w:val="center"/>
        </w:trPr>
        <w:tc>
          <w:tcPr>
            <w:tcW w:w="4135" w:type="dxa"/>
            <w:tcBorders>
              <w:left w:val="single" w:sz="4" w:space="0" w:color="auto"/>
              <w:right w:val="single" w:sz="4" w:space="0" w:color="auto"/>
            </w:tcBorders>
            <w:shd w:val="clear" w:color="auto" w:fill="auto"/>
          </w:tcPr>
          <w:p w14:paraId="3EB63054" w14:textId="77777777" w:rsidR="00816132" w:rsidRPr="00804739" w:rsidRDefault="00816132" w:rsidP="00816132">
            <w:pPr>
              <w:pStyle w:val="ListParagraph"/>
              <w:ind w:left="360"/>
              <w:rPr>
                <w:rFonts w:asciiTheme="minorHAnsi" w:eastAsia="Calibri" w:hAnsiTheme="minorHAnsi" w:cstheme="minorHAnsi"/>
                <w:bCs/>
                <w:color w:val="000000"/>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E68E73F" w14:textId="77777777" w:rsidR="00816132" w:rsidRPr="00804739" w:rsidRDefault="00816132" w:rsidP="00816132">
            <w:pPr>
              <w:rPr>
                <w:rFonts w:asciiTheme="minorHAnsi" w:eastAsia="Calibri" w:hAnsiTheme="minorHAnsi" w:cstheme="minorHAnsi"/>
                <w:b/>
                <w:bCs/>
                <w:color w:val="000000"/>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497C48D5" w14:textId="77777777" w:rsidR="00816132" w:rsidRPr="00804739" w:rsidRDefault="00816132" w:rsidP="00816132">
            <w:pPr>
              <w:rPr>
                <w:rFonts w:asciiTheme="minorHAnsi" w:eastAsia="Calibri" w:hAnsiTheme="minorHAnsi" w:cstheme="minorHAnsi"/>
                <w:bCs/>
                <w:color w:val="000000"/>
                <w:sz w:val="22"/>
                <w:szCs w:val="22"/>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14:paraId="4002F16A" w14:textId="77777777" w:rsidR="00816132" w:rsidRPr="00804739" w:rsidRDefault="00816132" w:rsidP="00816132">
            <w:pPr>
              <w:rPr>
                <w:rFonts w:asciiTheme="minorHAnsi" w:eastAsia="Calibri" w:hAnsiTheme="minorHAnsi" w:cstheme="minorHAnsi"/>
                <w:bCs/>
                <w:color w:val="000000"/>
                <w:sz w:val="22"/>
                <w:szCs w:val="22"/>
              </w:rPr>
            </w:pPr>
          </w:p>
        </w:tc>
      </w:tr>
    </w:tbl>
    <w:p w14:paraId="04CBD260" w14:textId="77777777" w:rsidR="007F0000" w:rsidRDefault="007F0000" w:rsidP="00323B72">
      <w:pPr>
        <w:pStyle w:val="ListParagraph"/>
        <w:ind w:left="-270"/>
        <w:rPr>
          <w:rFonts w:ascii="Calibri" w:hAnsi="Calibri" w:cs="Arial"/>
          <w:b/>
          <w:i/>
          <w:sz w:val="22"/>
          <w:szCs w:val="22"/>
        </w:rPr>
      </w:pPr>
    </w:p>
    <w:p w14:paraId="6CF3729F" w14:textId="705A3472" w:rsidR="00816132" w:rsidRDefault="00816132" w:rsidP="00323B72">
      <w:pPr>
        <w:pStyle w:val="ListParagraph"/>
        <w:ind w:left="-270"/>
        <w:rPr>
          <w:rFonts w:ascii="Calibri" w:hAnsi="Calibri" w:cs="Arial"/>
          <w:b/>
          <w:i/>
          <w:sz w:val="22"/>
          <w:szCs w:val="22"/>
        </w:rPr>
      </w:pPr>
    </w:p>
    <w:p w14:paraId="4F9ADD85" w14:textId="77777777" w:rsidR="002D684C" w:rsidRDefault="002D684C" w:rsidP="00323B72">
      <w:pPr>
        <w:pStyle w:val="ListParagraph"/>
        <w:ind w:left="-270"/>
        <w:rPr>
          <w:rFonts w:ascii="Calibri" w:hAnsi="Calibri" w:cs="Arial"/>
          <w:b/>
          <w:i/>
          <w:sz w:val="22"/>
          <w:szCs w:val="22"/>
        </w:rPr>
      </w:pPr>
    </w:p>
    <w:p w14:paraId="200E854D" w14:textId="104973FD" w:rsidR="00CD0BA8" w:rsidRPr="00EC7879" w:rsidRDefault="00466CE0" w:rsidP="00323B72">
      <w:pPr>
        <w:pStyle w:val="ListParagraph"/>
        <w:ind w:left="-270"/>
        <w:rPr>
          <w:rFonts w:ascii="Calibri" w:hAnsi="Calibri" w:cs="Arial"/>
          <w:b/>
          <w:i/>
          <w:sz w:val="22"/>
          <w:szCs w:val="22"/>
        </w:rPr>
      </w:pPr>
      <w:r w:rsidRPr="00EC7879">
        <w:rPr>
          <w:rFonts w:ascii="Calibri" w:hAnsi="Calibri" w:cs="Arial"/>
          <w:b/>
          <w:i/>
          <w:sz w:val="22"/>
          <w:szCs w:val="22"/>
        </w:rPr>
        <w:lastRenderedPageBreak/>
        <w:t xml:space="preserve">Section </w:t>
      </w:r>
      <w:r w:rsidR="00F145E0" w:rsidRPr="00EC7879">
        <w:rPr>
          <w:rFonts w:ascii="Calibri" w:hAnsi="Calibri" w:cs="Arial"/>
          <w:b/>
          <w:i/>
          <w:sz w:val="22"/>
          <w:szCs w:val="22"/>
        </w:rPr>
        <w:t>3</w:t>
      </w:r>
      <w:r w:rsidR="00323B72" w:rsidRPr="00EC7879">
        <w:rPr>
          <w:rFonts w:ascii="Calibri" w:hAnsi="Calibri" w:cs="Arial"/>
          <w:b/>
          <w:i/>
          <w:sz w:val="22"/>
          <w:szCs w:val="22"/>
        </w:rPr>
        <w:t>. B</w:t>
      </w:r>
      <w:r w:rsidR="00656C8B" w:rsidRPr="00EC7879">
        <w:rPr>
          <w:rFonts w:ascii="Calibri" w:hAnsi="Calibri" w:cs="Arial"/>
          <w:b/>
          <w:i/>
          <w:sz w:val="22"/>
          <w:szCs w:val="22"/>
        </w:rPr>
        <w:t>udget</w:t>
      </w:r>
    </w:p>
    <w:p w14:paraId="681CAE84" w14:textId="77777777" w:rsidR="00C27EDA" w:rsidRPr="000B2FAC" w:rsidRDefault="00C27EDA" w:rsidP="00656C8B">
      <w:pPr>
        <w:ind w:hanging="360"/>
        <w:rPr>
          <w:rFonts w:ascii="Calibri" w:hAnsi="Calibri" w:cs="Arial"/>
          <w:b/>
          <w:i/>
          <w:sz w:val="8"/>
          <w:szCs w:val="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074"/>
        <w:gridCol w:w="895"/>
        <w:gridCol w:w="1371"/>
        <w:gridCol w:w="4934"/>
      </w:tblGrid>
      <w:tr w:rsidR="00C10C5F" w:rsidRPr="008E5E4A" w14:paraId="0DF15560" w14:textId="77777777" w:rsidTr="00610011">
        <w:trPr>
          <w:trHeight w:val="445"/>
          <w:jc w:val="center"/>
        </w:trPr>
        <w:tc>
          <w:tcPr>
            <w:tcW w:w="10530" w:type="dxa"/>
            <w:gridSpan w:val="5"/>
            <w:shd w:val="clear" w:color="auto" w:fill="auto"/>
            <w:vAlign w:val="center"/>
          </w:tcPr>
          <w:p w14:paraId="2F5FEC19" w14:textId="7AD468D7" w:rsidR="00C10C5F" w:rsidRPr="000B2FAC" w:rsidRDefault="00C10C5F" w:rsidP="009F54F5">
            <w:pPr>
              <w:jc w:val="center"/>
              <w:rPr>
                <w:rFonts w:ascii="Calibri" w:eastAsia="Calibri" w:hAnsi="Calibri" w:cs="Arial"/>
                <w:b/>
                <w:i/>
                <w:sz w:val="28"/>
                <w:szCs w:val="22"/>
              </w:rPr>
            </w:pPr>
            <w:r w:rsidRPr="000B2FAC">
              <w:rPr>
                <w:rFonts w:ascii="Calibri" w:eastAsia="Calibri" w:hAnsi="Calibri" w:cs="Arial"/>
                <w:b/>
                <w:i/>
                <w:szCs w:val="22"/>
              </w:rPr>
              <w:t>Budget</w:t>
            </w:r>
            <w:r w:rsidR="00337FAD">
              <w:rPr>
                <w:rFonts w:ascii="Calibri" w:eastAsia="Calibri" w:hAnsi="Calibri" w:cs="Arial"/>
                <w:b/>
                <w:i/>
                <w:szCs w:val="22"/>
              </w:rPr>
              <w:t xml:space="preserve"> </w:t>
            </w:r>
            <w:r w:rsidR="00EB69F5">
              <w:rPr>
                <w:rFonts w:ascii="Calibri" w:eastAsia="Calibri" w:hAnsi="Calibri" w:cs="Arial"/>
                <w:b/>
                <w:i/>
                <w:szCs w:val="22"/>
              </w:rPr>
              <w:t xml:space="preserve">Request </w:t>
            </w:r>
            <w:r w:rsidR="00337FAD" w:rsidRPr="006B498C">
              <w:rPr>
                <w:rFonts w:ascii="Calibri" w:eastAsia="Calibri" w:hAnsi="Calibri" w:cs="Arial"/>
                <w:i/>
                <w:sz w:val="22"/>
                <w:szCs w:val="22"/>
              </w:rPr>
              <w:t>(</w:t>
            </w:r>
            <w:r w:rsidR="00C53127" w:rsidRPr="006B498C">
              <w:rPr>
                <w:rFonts w:ascii="Calibri" w:eastAsia="Calibri" w:hAnsi="Calibri" w:cs="Arial"/>
                <w:i/>
                <w:sz w:val="22"/>
                <w:szCs w:val="22"/>
              </w:rPr>
              <w:t>Please note the budget caps listed on page two.</w:t>
            </w:r>
            <w:r w:rsidR="00AF51CA" w:rsidRPr="006B498C">
              <w:rPr>
                <w:rFonts w:ascii="Calibri" w:eastAsia="Calibri" w:hAnsi="Calibri" w:cs="Arial"/>
                <w:i/>
                <w:sz w:val="22"/>
                <w:szCs w:val="22"/>
              </w:rPr>
              <w:t>)</w:t>
            </w:r>
          </w:p>
        </w:tc>
      </w:tr>
      <w:tr w:rsidR="00C10C5F" w:rsidRPr="008E5E4A" w14:paraId="353B5CB8" w14:textId="77777777" w:rsidTr="00610011">
        <w:trPr>
          <w:trHeight w:val="829"/>
          <w:jc w:val="center"/>
        </w:trPr>
        <w:tc>
          <w:tcPr>
            <w:tcW w:w="2256" w:type="dxa"/>
            <w:shd w:val="clear" w:color="auto" w:fill="auto"/>
            <w:vAlign w:val="center"/>
          </w:tcPr>
          <w:p w14:paraId="7E64F2A0" w14:textId="77777777" w:rsidR="00C10C5F" w:rsidRPr="00C86825" w:rsidRDefault="00C10C5F" w:rsidP="009F54F5">
            <w:pPr>
              <w:jc w:val="center"/>
              <w:rPr>
                <w:rFonts w:ascii="Calibri" w:eastAsia="Calibri" w:hAnsi="Calibri" w:cs="Arial"/>
                <w:i/>
                <w:sz w:val="20"/>
                <w:szCs w:val="22"/>
              </w:rPr>
            </w:pPr>
            <w:r w:rsidRPr="00C86825">
              <w:rPr>
                <w:rFonts w:ascii="Calibri" w:eastAsia="Calibri" w:hAnsi="Calibri" w:cs="Arial"/>
                <w:i/>
                <w:sz w:val="20"/>
                <w:szCs w:val="22"/>
              </w:rPr>
              <w:t>Item</w:t>
            </w:r>
          </w:p>
        </w:tc>
        <w:tc>
          <w:tcPr>
            <w:tcW w:w="1074" w:type="dxa"/>
            <w:shd w:val="clear" w:color="auto" w:fill="auto"/>
            <w:vAlign w:val="center"/>
          </w:tcPr>
          <w:p w14:paraId="01BCF185" w14:textId="77777777" w:rsidR="00C10C5F" w:rsidRPr="00C86825" w:rsidRDefault="00C10C5F" w:rsidP="009F54F5">
            <w:pPr>
              <w:jc w:val="center"/>
              <w:rPr>
                <w:rFonts w:ascii="Calibri" w:eastAsia="Calibri" w:hAnsi="Calibri" w:cs="Arial"/>
                <w:i/>
                <w:sz w:val="20"/>
                <w:szCs w:val="22"/>
              </w:rPr>
            </w:pPr>
            <w:r w:rsidRPr="00C86825">
              <w:rPr>
                <w:rFonts w:ascii="Calibri" w:eastAsia="Calibri" w:hAnsi="Calibri" w:cs="Arial"/>
                <w:i/>
                <w:sz w:val="20"/>
                <w:szCs w:val="22"/>
              </w:rPr>
              <w:t>Quantity</w:t>
            </w:r>
          </w:p>
        </w:tc>
        <w:tc>
          <w:tcPr>
            <w:tcW w:w="895" w:type="dxa"/>
            <w:shd w:val="clear" w:color="auto" w:fill="auto"/>
            <w:vAlign w:val="center"/>
          </w:tcPr>
          <w:p w14:paraId="488A2580" w14:textId="77777777" w:rsidR="00C10C5F" w:rsidRPr="00C86825" w:rsidRDefault="00C10C5F" w:rsidP="009F54F5">
            <w:pPr>
              <w:jc w:val="center"/>
              <w:rPr>
                <w:rFonts w:ascii="Calibri" w:eastAsia="Calibri" w:hAnsi="Calibri" w:cs="Arial"/>
                <w:i/>
                <w:sz w:val="20"/>
                <w:szCs w:val="22"/>
              </w:rPr>
            </w:pPr>
            <w:r w:rsidRPr="00C86825">
              <w:rPr>
                <w:rFonts w:ascii="Calibri" w:eastAsia="Calibri" w:hAnsi="Calibri" w:cs="Arial"/>
                <w:i/>
                <w:sz w:val="20"/>
                <w:szCs w:val="22"/>
              </w:rPr>
              <w:t>Cost per unit</w:t>
            </w:r>
          </w:p>
        </w:tc>
        <w:tc>
          <w:tcPr>
            <w:tcW w:w="1371" w:type="dxa"/>
            <w:shd w:val="clear" w:color="auto" w:fill="auto"/>
            <w:vAlign w:val="center"/>
          </w:tcPr>
          <w:p w14:paraId="76CD8374" w14:textId="77777777" w:rsidR="00C10C5F" w:rsidRPr="00C86825" w:rsidRDefault="00C10C5F" w:rsidP="009F54F5">
            <w:pPr>
              <w:jc w:val="center"/>
              <w:rPr>
                <w:rFonts w:ascii="Calibri" w:eastAsia="Calibri" w:hAnsi="Calibri" w:cs="Arial"/>
                <w:i/>
                <w:sz w:val="20"/>
                <w:szCs w:val="22"/>
              </w:rPr>
            </w:pPr>
            <w:r w:rsidRPr="00C86825">
              <w:rPr>
                <w:rFonts w:ascii="Calibri" w:eastAsia="Calibri" w:hAnsi="Calibri" w:cs="Arial"/>
                <w:i/>
                <w:sz w:val="20"/>
                <w:szCs w:val="22"/>
              </w:rPr>
              <w:t>Estimated Total Cost</w:t>
            </w:r>
          </w:p>
        </w:tc>
        <w:tc>
          <w:tcPr>
            <w:tcW w:w="4934" w:type="dxa"/>
            <w:shd w:val="clear" w:color="auto" w:fill="auto"/>
            <w:vAlign w:val="center"/>
          </w:tcPr>
          <w:p w14:paraId="4538F5D2" w14:textId="77777777" w:rsidR="00C10C5F" w:rsidRPr="00C86825" w:rsidRDefault="00C10C5F" w:rsidP="009F54F5">
            <w:pPr>
              <w:jc w:val="center"/>
              <w:rPr>
                <w:rFonts w:ascii="Calibri" w:eastAsia="Calibri" w:hAnsi="Calibri" w:cs="Arial"/>
                <w:i/>
                <w:sz w:val="20"/>
                <w:szCs w:val="22"/>
              </w:rPr>
            </w:pPr>
            <w:r w:rsidRPr="00C86825">
              <w:rPr>
                <w:rFonts w:ascii="Calibri" w:eastAsia="Calibri" w:hAnsi="Calibri" w:cs="Arial"/>
                <w:i/>
                <w:sz w:val="20"/>
                <w:szCs w:val="22"/>
              </w:rPr>
              <w:t>Support or justification for policy, system or environmental change</w:t>
            </w:r>
          </w:p>
        </w:tc>
      </w:tr>
      <w:tr w:rsidR="00C10C5F" w:rsidRPr="008E5E4A" w14:paraId="56120E29" w14:textId="77777777" w:rsidTr="00610011">
        <w:trPr>
          <w:trHeight w:val="426"/>
          <w:jc w:val="center"/>
        </w:trPr>
        <w:tc>
          <w:tcPr>
            <w:tcW w:w="2256" w:type="dxa"/>
            <w:shd w:val="clear" w:color="auto" w:fill="auto"/>
            <w:vAlign w:val="center"/>
          </w:tcPr>
          <w:p w14:paraId="4160DA1B" w14:textId="77777777" w:rsidR="006E428B" w:rsidRPr="000B2FAC" w:rsidRDefault="006E428B" w:rsidP="009F54F5">
            <w:pPr>
              <w:jc w:val="center"/>
              <w:rPr>
                <w:rFonts w:ascii="Calibri" w:eastAsia="Calibri" w:hAnsi="Calibri" w:cs="Arial"/>
                <w:sz w:val="22"/>
                <w:szCs w:val="22"/>
              </w:rPr>
            </w:pPr>
          </w:p>
          <w:p w14:paraId="3B9C20CA" w14:textId="77777777"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14:paraId="6FA2BD32" w14:textId="77777777"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14:paraId="514122DF" w14:textId="77777777"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14:paraId="4AE39AA8" w14:textId="77777777" w:rsidR="00C10C5F" w:rsidRPr="000B2FAC" w:rsidRDefault="00C10C5F" w:rsidP="00C10C5F">
            <w:pPr>
              <w:jc w:val="center"/>
              <w:rPr>
                <w:rFonts w:ascii="Calibri" w:eastAsia="Calibri" w:hAnsi="Calibri" w:cs="Arial"/>
                <w:sz w:val="22"/>
                <w:szCs w:val="22"/>
              </w:rPr>
            </w:pPr>
          </w:p>
        </w:tc>
        <w:tc>
          <w:tcPr>
            <w:tcW w:w="4934" w:type="dxa"/>
            <w:shd w:val="clear" w:color="auto" w:fill="auto"/>
            <w:vAlign w:val="center"/>
          </w:tcPr>
          <w:p w14:paraId="18B0EA1D" w14:textId="77777777" w:rsidR="00C10C5F" w:rsidRPr="000B2FAC" w:rsidRDefault="00C10C5F" w:rsidP="009F54F5">
            <w:pPr>
              <w:jc w:val="center"/>
              <w:rPr>
                <w:rFonts w:ascii="Calibri" w:eastAsia="Calibri" w:hAnsi="Calibri" w:cs="Arial"/>
                <w:sz w:val="22"/>
                <w:szCs w:val="22"/>
              </w:rPr>
            </w:pPr>
          </w:p>
        </w:tc>
      </w:tr>
      <w:tr w:rsidR="00C86825" w:rsidRPr="008E5E4A" w14:paraId="0DE43727" w14:textId="77777777" w:rsidTr="00610011">
        <w:trPr>
          <w:trHeight w:val="426"/>
          <w:jc w:val="center"/>
        </w:trPr>
        <w:tc>
          <w:tcPr>
            <w:tcW w:w="2256" w:type="dxa"/>
            <w:shd w:val="clear" w:color="auto" w:fill="auto"/>
            <w:vAlign w:val="center"/>
          </w:tcPr>
          <w:p w14:paraId="223B6C5C" w14:textId="77777777" w:rsidR="00C86825" w:rsidRPr="000B2FAC" w:rsidRDefault="00C86825" w:rsidP="009F54F5">
            <w:pPr>
              <w:jc w:val="center"/>
              <w:rPr>
                <w:rFonts w:ascii="Calibri" w:eastAsia="Calibri" w:hAnsi="Calibri" w:cs="Arial"/>
                <w:sz w:val="22"/>
                <w:szCs w:val="22"/>
              </w:rPr>
            </w:pPr>
          </w:p>
        </w:tc>
        <w:tc>
          <w:tcPr>
            <w:tcW w:w="1074" w:type="dxa"/>
            <w:shd w:val="clear" w:color="auto" w:fill="auto"/>
            <w:vAlign w:val="center"/>
          </w:tcPr>
          <w:p w14:paraId="5CB8CC87" w14:textId="77777777" w:rsidR="00C86825" w:rsidRPr="000B2FAC" w:rsidRDefault="00C86825" w:rsidP="009F54F5">
            <w:pPr>
              <w:jc w:val="center"/>
              <w:rPr>
                <w:rFonts w:ascii="Calibri" w:eastAsia="Calibri" w:hAnsi="Calibri" w:cs="Arial"/>
                <w:sz w:val="22"/>
                <w:szCs w:val="22"/>
              </w:rPr>
            </w:pPr>
          </w:p>
        </w:tc>
        <w:tc>
          <w:tcPr>
            <w:tcW w:w="895" w:type="dxa"/>
            <w:shd w:val="clear" w:color="auto" w:fill="auto"/>
            <w:vAlign w:val="center"/>
          </w:tcPr>
          <w:p w14:paraId="388B3F58" w14:textId="77777777" w:rsidR="00C86825" w:rsidRPr="000B2FAC" w:rsidRDefault="00C86825" w:rsidP="009F54F5">
            <w:pPr>
              <w:jc w:val="center"/>
              <w:rPr>
                <w:rFonts w:ascii="Calibri" w:eastAsia="Calibri" w:hAnsi="Calibri" w:cs="Arial"/>
                <w:sz w:val="22"/>
                <w:szCs w:val="22"/>
              </w:rPr>
            </w:pPr>
          </w:p>
        </w:tc>
        <w:tc>
          <w:tcPr>
            <w:tcW w:w="1371" w:type="dxa"/>
            <w:shd w:val="clear" w:color="auto" w:fill="auto"/>
            <w:vAlign w:val="center"/>
          </w:tcPr>
          <w:p w14:paraId="5109E6D0" w14:textId="77777777" w:rsidR="00C86825" w:rsidRPr="000B2FAC" w:rsidRDefault="00C86825" w:rsidP="00C10C5F">
            <w:pPr>
              <w:jc w:val="center"/>
              <w:rPr>
                <w:rFonts w:ascii="Calibri" w:eastAsia="Calibri" w:hAnsi="Calibri" w:cs="Arial"/>
                <w:sz w:val="22"/>
                <w:szCs w:val="22"/>
              </w:rPr>
            </w:pPr>
          </w:p>
        </w:tc>
        <w:tc>
          <w:tcPr>
            <w:tcW w:w="4934" w:type="dxa"/>
            <w:shd w:val="clear" w:color="auto" w:fill="auto"/>
            <w:vAlign w:val="center"/>
          </w:tcPr>
          <w:p w14:paraId="03E89D39" w14:textId="77777777" w:rsidR="00C86825" w:rsidRPr="000B2FAC" w:rsidRDefault="00C86825" w:rsidP="009F54F5">
            <w:pPr>
              <w:jc w:val="center"/>
              <w:rPr>
                <w:rFonts w:ascii="Calibri" w:eastAsia="Calibri" w:hAnsi="Calibri" w:cs="Arial"/>
                <w:sz w:val="22"/>
                <w:szCs w:val="22"/>
              </w:rPr>
            </w:pPr>
          </w:p>
        </w:tc>
      </w:tr>
      <w:tr w:rsidR="00816132" w:rsidRPr="008E5E4A" w14:paraId="334EDFAF" w14:textId="77777777" w:rsidTr="00610011">
        <w:trPr>
          <w:trHeight w:val="426"/>
          <w:jc w:val="center"/>
        </w:trPr>
        <w:tc>
          <w:tcPr>
            <w:tcW w:w="2256" w:type="dxa"/>
            <w:shd w:val="clear" w:color="auto" w:fill="auto"/>
            <w:vAlign w:val="center"/>
          </w:tcPr>
          <w:p w14:paraId="3B7B1915" w14:textId="77777777" w:rsidR="00816132" w:rsidRPr="000B2FAC" w:rsidRDefault="00816132" w:rsidP="009F54F5">
            <w:pPr>
              <w:jc w:val="center"/>
              <w:rPr>
                <w:rFonts w:ascii="Calibri" w:eastAsia="Calibri" w:hAnsi="Calibri" w:cs="Arial"/>
                <w:sz w:val="22"/>
                <w:szCs w:val="22"/>
              </w:rPr>
            </w:pPr>
          </w:p>
        </w:tc>
        <w:tc>
          <w:tcPr>
            <w:tcW w:w="1074" w:type="dxa"/>
            <w:shd w:val="clear" w:color="auto" w:fill="auto"/>
            <w:vAlign w:val="center"/>
          </w:tcPr>
          <w:p w14:paraId="7C7E1DD5" w14:textId="77777777" w:rsidR="00816132" w:rsidRPr="000B2FAC" w:rsidRDefault="00816132" w:rsidP="009F54F5">
            <w:pPr>
              <w:jc w:val="center"/>
              <w:rPr>
                <w:rFonts w:ascii="Calibri" w:eastAsia="Calibri" w:hAnsi="Calibri" w:cs="Arial"/>
                <w:sz w:val="22"/>
                <w:szCs w:val="22"/>
              </w:rPr>
            </w:pPr>
          </w:p>
        </w:tc>
        <w:tc>
          <w:tcPr>
            <w:tcW w:w="895" w:type="dxa"/>
            <w:shd w:val="clear" w:color="auto" w:fill="auto"/>
            <w:vAlign w:val="center"/>
          </w:tcPr>
          <w:p w14:paraId="0D4B611A" w14:textId="77777777" w:rsidR="00816132" w:rsidRPr="000B2FAC" w:rsidRDefault="00816132" w:rsidP="009F54F5">
            <w:pPr>
              <w:jc w:val="center"/>
              <w:rPr>
                <w:rFonts w:ascii="Calibri" w:eastAsia="Calibri" w:hAnsi="Calibri" w:cs="Arial"/>
                <w:sz w:val="22"/>
                <w:szCs w:val="22"/>
              </w:rPr>
            </w:pPr>
          </w:p>
        </w:tc>
        <w:tc>
          <w:tcPr>
            <w:tcW w:w="1371" w:type="dxa"/>
            <w:shd w:val="clear" w:color="auto" w:fill="auto"/>
            <w:vAlign w:val="center"/>
          </w:tcPr>
          <w:p w14:paraId="1FD8EB81" w14:textId="77777777" w:rsidR="00816132" w:rsidRPr="000B2FAC" w:rsidRDefault="00816132" w:rsidP="00C10C5F">
            <w:pPr>
              <w:jc w:val="center"/>
              <w:rPr>
                <w:rFonts w:ascii="Calibri" w:eastAsia="Calibri" w:hAnsi="Calibri" w:cs="Arial"/>
                <w:sz w:val="22"/>
                <w:szCs w:val="22"/>
              </w:rPr>
            </w:pPr>
          </w:p>
        </w:tc>
        <w:tc>
          <w:tcPr>
            <w:tcW w:w="4934" w:type="dxa"/>
            <w:shd w:val="clear" w:color="auto" w:fill="auto"/>
            <w:vAlign w:val="center"/>
          </w:tcPr>
          <w:p w14:paraId="5FCF6B29" w14:textId="77777777" w:rsidR="00816132" w:rsidRPr="000B2FAC" w:rsidRDefault="00816132" w:rsidP="009F54F5">
            <w:pPr>
              <w:jc w:val="center"/>
              <w:rPr>
                <w:rFonts w:ascii="Calibri" w:eastAsia="Calibri" w:hAnsi="Calibri" w:cs="Arial"/>
                <w:sz w:val="22"/>
                <w:szCs w:val="22"/>
              </w:rPr>
            </w:pPr>
          </w:p>
        </w:tc>
      </w:tr>
      <w:tr w:rsidR="00C10C5F" w:rsidRPr="008E5E4A" w14:paraId="0E5D9A80" w14:textId="77777777" w:rsidTr="00610011">
        <w:trPr>
          <w:trHeight w:val="401"/>
          <w:jc w:val="center"/>
        </w:trPr>
        <w:tc>
          <w:tcPr>
            <w:tcW w:w="2256" w:type="dxa"/>
            <w:shd w:val="clear" w:color="auto" w:fill="auto"/>
            <w:vAlign w:val="center"/>
          </w:tcPr>
          <w:p w14:paraId="0DB61A82" w14:textId="77777777" w:rsidR="00C10C5F" w:rsidRPr="000B2FAC" w:rsidRDefault="00C10C5F" w:rsidP="009F54F5">
            <w:pPr>
              <w:jc w:val="center"/>
              <w:rPr>
                <w:rFonts w:ascii="Calibri" w:eastAsia="Calibri" w:hAnsi="Calibri" w:cs="Arial"/>
                <w:sz w:val="22"/>
                <w:szCs w:val="22"/>
              </w:rPr>
            </w:pPr>
          </w:p>
          <w:p w14:paraId="1E239803" w14:textId="77777777"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14:paraId="568B7A10" w14:textId="77777777"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14:paraId="3FD6A2E3" w14:textId="77777777"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14:paraId="2833A799" w14:textId="77777777" w:rsidR="00C10C5F" w:rsidRPr="000B2FAC" w:rsidRDefault="00C10C5F" w:rsidP="009F54F5">
            <w:pPr>
              <w:jc w:val="center"/>
              <w:rPr>
                <w:rFonts w:ascii="Calibri" w:eastAsia="Calibri" w:hAnsi="Calibri" w:cs="Arial"/>
                <w:sz w:val="22"/>
                <w:szCs w:val="22"/>
              </w:rPr>
            </w:pPr>
          </w:p>
        </w:tc>
        <w:tc>
          <w:tcPr>
            <w:tcW w:w="4934" w:type="dxa"/>
            <w:shd w:val="clear" w:color="auto" w:fill="auto"/>
            <w:vAlign w:val="center"/>
          </w:tcPr>
          <w:p w14:paraId="60B156D9" w14:textId="77777777" w:rsidR="00C10C5F" w:rsidRPr="000B2FAC" w:rsidRDefault="00C10C5F" w:rsidP="009F54F5">
            <w:pPr>
              <w:jc w:val="center"/>
              <w:rPr>
                <w:rFonts w:ascii="Calibri" w:eastAsia="Calibri" w:hAnsi="Calibri" w:cs="Arial"/>
                <w:sz w:val="22"/>
                <w:szCs w:val="22"/>
              </w:rPr>
            </w:pPr>
          </w:p>
        </w:tc>
      </w:tr>
      <w:tr w:rsidR="00C10C5F" w:rsidRPr="008E5E4A" w14:paraId="062845C8" w14:textId="77777777" w:rsidTr="00610011">
        <w:trPr>
          <w:trHeight w:val="426"/>
          <w:jc w:val="center"/>
        </w:trPr>
        <w:tc>
          <w:tcPr>
            <w:tcW w:w="2256" w:type="dxa"/>
            <w:shd w:val="clear" w:color="auto" w:fill="auto"/>
            <w:vAlign w:val="center"/>
          </w:tcPr>
          <w:p w14:paraId="7D4CA52D" w14:textId="77777777" w:rsidR="00C10C5F" w:rsidRPr="000B2FAC" w:rsidRDefault="00C10C5F" w:rsidP="009F54F5">
            <w:pPr>
              <w:jc w:val="center"/>
              <w:rPr>
                <w:rFonts w:ascii="Calibri" w:eastAsia="Calibri" w:hAnsi="Calibri" w:cs="Arial"/>
                <w:sz w:val="22"/>
                <w:szCs w:val="22"/>
              </w:rPr>
            </w:pPr>
          </w:p>
          <w:p w14:paraId="0069B8C5" w14:textId="77777777" w:rsidR="006E428B" w:rsidRPr="000B2FAC" w:rsidRDefault="006E428B" w:rsidP="009F54F5">
            <w:pPr>
              <w:jc w:val="center"/>
              <w:rPr>
                <w:rFonts w:ascii="Calibri" w:eastAsia="Calibri" w:hAnsi="Calibri" w:cs="Arial"/>
                <w:sz w:val="22"/>
                <w:szCs w:val="22"/>
              </w:rPr>
            </w:pPr>
          </w:p>
        </w:tc>
        <w:tc>
          <w:tcPr>
            <w:tcW w:w="1074" w:type="dxa"/>
            <w:shd w:val="clear" w:color="auto" w:fill="auto"/>
            <w:vAlign w:val="center"/>
          </w:tcPr>
          <w:p w14:paraId="72E21622" w14:textId="77777777" w:rsidR="00C10C5F" w:rsidRPr="000B2FAC" w:rsidRDefault="00C10C5F" w:rsidP="009F54F5">
            <w:pPr>
              <w:jc w:val="center"/>
              <w:rPr>
                <w:rFonts w:ascii="Calibri" w:eastAsia="Calibri" w:hAnsi="Calibri" w:cs="Arial"/>
                <w:sz w:val="22"/>
                <w:szCs w:val="22"/>
              </w:rPr>
            </w:pPr>
          </w:p>
        </w:tc>
        <w:tc>
          <w:tcPr>
            <w:tcW w:w="895" w:type="dxa"/>
            <w:shd w:val="clear" w:color="auto" w:fill="auto"/>
            <w:vAlign w:val="center"/>
          </w:tcPr>
          <w:p w14:paraId="66781BE0" w14:textId="77777777" w:rsidR="00C10C5F" w:rsidRPr="000B2FAC" w:rsidRDefault="00C10C5F" w:rsidP="009F54F5">
            <w:pPr>
              <w:jc w:val="center"/>
              <w:rPr>
                <w:rFonts w:ascii="Calibri" w:eastAsia="Calibri" w:hAnsi="Calibri" w:cs="Arial"/>
                <w:sz w:val="22"/>
                <w:szCs w:val="22"/>
              </w:rPr>
            </w:pPr>
          </w:p>
        </w:tc>
        <w:tc>
          <w:tcPr>
            <w:tcW w:w="1371" w:type="dxa"/>
            <w:shd w:val="clear" w:color="auto" w:fill="auto"/>
            <w:vAlign w:val="center"/>
          </w:tcPr>
          <w:p w14:paraId="28D23C77" w14:textId="77777777" w:rsidR="00C10C5F" w:rsidRPr="000B2FAC" w:rsidRDefault="00C10C5F" w:rsidP="00C10C5F">
            <w:pPr>
              <w:jc w:val="center"/>
              <w:rPr>
                <w:rFonts w:ascii="Calibri" w:eastAsia="Calibri" w:hAnsi="Calibri" w:cs="Arial"/>
                <w:sz w:val="22"/>
                <w:szCs w:val="22"/>
              </w:rPr>
            </w:pPr>
          </w:p>
        </w:tc>
        <w:tc>
          <w:tcPr>
            <w:tcW w:w="4934" w:type="dxa"/>
            <w:shd w:val="clear" w:color="auto" w:fill="auto"/>
            <w:vAlign w:val="center"/>
          </w:tcPr>
          <w:p w14:paraId="24665DC6" w14:textId="77777777" w:rsidR="00C10C5F" w:rsidRPr="000B2FAC" w:rsidRDefault="00C10C5F" w:rsidP="009F54F5">
            <w:pPr>
              <w:jc w:val="center"/>
              <w:rPr>
                <w:rFonts w:ascii="Calibri" w:eastAsia="Calibri" w:hAnsi="Calibri" w:cs="Arial"/>
                <w:sz w:val="22"/>
                <w:szCs w:val="22"/>
              </w:rPr>
            </w:pPr>
          </w:p>
        </w:tc>
      </w:tr>
      <w:tr w:rsidR="00C10C5F" w:rsidRPr="008E5E4A" w14:paraId="0F1A151E" w14:textId="77777777" w:rsidTr="00610011">
        <w:trPr>
          <w:trHeight w:val="426"/>
          <w:jc w:val="center"/>
        </w:trPr>
        <w:tc>
          <w:tcPr>
            <w:tcW w:w="5596" w:type="dxa"/>
            <w:gridSpan w:val="4"/>
            <w:shd w:val="clear" w:color="auto" w:fill="auto"/>
          </w:tcPr>
          <w:p w14:paraId="5209BCC2" w14:textId="77777777" w:rsidR="00C10C5F" w:rsidRPr="000B2FAC" w:rsidRDefault="00C10C5F" w:rsidP="009F54F5">
            <w:pPr>
              <w:jc w:val="right"/>
              <w:rPr>
                <w:rFonts w:ascii="Calibri" w:eastAsia="Calibri" w:hAnsi="Calibri" w:cs="Arial"/>
                <w:b/>
                <w:i/>
                <w:szCs w:val="22"/>
              </w:rPr>
            </w:pPr>
            <w:r w:rsidRPr="000B2FAC">
              <w:rPr>
                <w:rFonts w:ascii="Calibri" w:eastAsia="Calibri" w:hAnsi="Calibri" w:cs="Arial"/>
                <w:b/>
                <w:i/>
                <w:szCs w:val="22"/>
              </w:rPr>
              <w:t>Budget Total</w:t>
            </w:r>
          </w:p>
        </w:tc>
        <w:tc>
          <w:tcPr>
            <w:tcW w:w="4934" w:type="dxa"/>
            <w:shd w:val="clear" w:color="auto" w:fill="auto"/>
          </w:tcPr>
          <w:p w14:paraId="5A9B33AB" w14:textId="77777777" w:rsidR="00C10C5F" w:rsidRPr="000B2FAC" w:rsidRDefault="00C10C5F" w:rsidP="009F54F5">
            <w:pPr>
              <w:jc w:val="right"/>
              <w:rPr>
                <w:rFonts w:ascii="Calibri" w:eastAsia="Calibri" w:hAnsi="Calibri" w:cs="Arial"/>
                <w:b/>
                <w:i/>
                <w:szCs w:val="22"/>
              </w:rPr>
            </w:pPr>
          </w:p>
        </w:tc>
      </w:tr>
    </w:tbl>
    <w:p w14:paraId="76A8EC3F" w14:textId="77777777" w:rsidR="006F49A0" w:rsidRPr="00EC7879" w:rsidRDefault="006F49A0" w:rsidP="0019368E">
      <w:pPr>
        <w:rPr>
          <w:rFonts w:ascii="Calibri" w:hAnsi="Calibri"/>
          <w:sz w:val="12"/>
          <w:szCs w:val="12"/>
        </w:rPr>
      </w:pPr>
    </w:p>
    <w:p w14:paraId="6F298066" w14:textId="77777777" w:rsidR="002E5E79" w:rsidRPr="00003DDB" w:rsidRDefault="002E5E79" w:rsidP="002E5E79">
      <w:pPr>
        <w:ind w:left="360"/>
        <w:jc w:val="center"/>
        <w:rPr>
          <w:rFonts w:asciiTheme="minorHAnsi" w:hAnsiTheme="minorHAnsi" w:cstheme="minorHAnsi"/>
          <w:b/>
          <w:sz w:val="22"/>
          <w:szCs w:val="22"/>
        </w:rPr>
      </w:pPr>
      <w:r w:rsidRPr="00003DDB">
        <w:rPr>
          <w:rFonts w:asciiTheme="minorHAnsi" w:hAnsiTheme="minorHAnsi" w:cstheme="minorHAnsi"/>
          <w:b/>
          <w:sz w:val="22"/>
          <w:szCs w:val="22"/>
        </w:rPr>
        <w:t xml:space="preserve">-----END OF APPLICATION. APPENDICES BEGIN </w:t>
      </w:r>
      <w:proofErr w:type="gramStart"/>
      <w:r w:rsidRPr="00003DDB">
        <w:rPr>
          <w:rFonts w:asciiTheme="minorHAnsi" w:hAnsiTheme="minorHAnsi" w:cstheme="minorHAnsi"/>
          <w:b/>
          <w:sz w:val="22"/>
          <w:szCs w:val="22"/>
        </w:rPr>
        <w:t>BELOW.-----</w:t>
      </w:r>
      <w:proofErr w:type="gramEnd"/>
    </w:p>
    <w:p w14:paraId="497C309C" w14:textId="0758373D" w:rsidR="009C4232" w:rsidRDefault="00D24B77" w:rsidP="00286116">
      <w:pPr>
        <w:ind w:hanging="360"/>
        <w:rPr>
          <w:rFonts w:ascii="Calibri" w:eastAsia="Calibri" w:hAnsi="Calibri" w:cs="Arial"/>
          <w:b/>
          <w:i/>
          <w:sz w:val="22"/>
          <w:szCs w:val="22"/>
        </w:rPr>
      </w:pPr>
      <w:r w:rsidRPr="00EC7879">
        <w:rPr>
          <w:rFonts w:ascii="Calibri" w:hAnsi="Calibri" w:cs="Arial"/>
          <w:b/>
          <w:i/>
          <w:sz w:val="22"/>
          <w:szCs w:val="22"/>
        </w:rPr>
        <w:t xml:space="preserve">Appendix </w:t>
      </w:r>
      <w:r w:rsidR="000E50A6" w:rsidRPr="00EC7879">
        <w:rPr>
          <w:rFonts w:ascii="Calibri" w:hAnsi="Calibri" w:cs="Arial"/>
          <w:b/>
          <w:i/>
          <w:sz w:val="22"/>
          <w:szCs w:val="22"/>
        </w:rPr>
        <w:t>A</w:t>
      </w:r>
      <w:r w:rsidRPr="00EC7879">
        <w:rPr>
          <w:rFonts w:ascii="Calibri" w:hAnsi="Calibri" w:cs="Arial"/>
          <w:b/>
          <w:i/>
          <w:sz w:val="22"/>
          <w:szCs w:val="22"/>
        </w:rPr>
        <w:t xml:space="preserve">: </w:t>
      </w:r>
      <w:r w:rsidR="003F78CE" w:rsidRPr="00C6546B">
        <w:rPr>
          <w:rFonts w:ascii="Calibri" w:eastAsia="Calibri" w:hAnsi="Calibri" w:cs="Arial"/>
          <w:b/>
          <w:i/>
          <w:sz w:val="22"/>
          <w:szCs w:val="22"/>
        </w:rPr>
        <w:t xml:space="preserve">Sun Safety </w:t>
      </w:r>
      <w:r w:rsidR="003F78CE">
        <w:rPr>
          <w:rFonts w:ascii="Calibri" w:eastAsia="Calibri" w:hAnsi="Calibri" w:cs="Arial"/>
          <w:b/>
          <w:i/>
          <w:sz w:val="22"/>
          <w:szCs w:val="22"/>
        </w:rPr>
        <w:t>Guidelines</w:t>
      </w:r>
    </w:p>
    <w:p w14:paraId="3C61B719" w14:textId="77777777" w:rsidR="003F78CE" w:rsidRPr="00804169" w:rsidRDefault="003F78CE" w:rsidP="00286116">
      <w:pPr>
        <w:ind w:hanging="360"/>
        <w:rPr>
          <w:rFonts w:ascii="Calibri" w:eastAsia="Calibri" w:hAnsi="Calibri" w:cs="Arial"/>
          <w:b/>
          <w:i/>
          <w:sz w:val="10"/>
          <w:szCs w:val="10"/>
        </w:rPr>
      </w:pPr>
    </w:p>
    <w:p w14:paraId="0BBA1F8A" w14:textId="77777777" w:rsidR="003F78CE" w:rsidRPr="003F78CE" w:rsidRDefault="003F78CE" w:rsidP="00286116">
      <w:pPr>
        <w:ind w:hanging="360"/>
        <w:rPr>
          <w:rFonts w:ascii="Calibri" w:eastAsia="Calibri" w:hAnsi="Calibri" w:cs="Arial"/>
          <w:sz w:val="22"/>
          <w:szCs w:val="22"/>
        </w:rPr>
      </w:pPr>
      <w:r w:rsidRPr="003F78CE">
        <w:rPr>
          <w:rFonts w:ascii="Calibri" w:eastAsia="Calibri" w:hAnsi="Calibri" w:cs="Arial"/>
          <w:sz w:val="22"/>
          <w:szCs w:val="22"/>
        </w:rPr>
        <w:t xml:space="preserve">Child Care Program will: </w:t>
      </w:r>
    </w:p>
    <w:p w14:paraId="7E58A25B" w14:textId="77777777" w:rsidR="003F78CE" w:rsidRPr="0022478D" w:rsidRDefault="003F78CE" w:rsidP="003F78CE">
      <w:pPr>
        <w:pStyle w:val="Default"/>
        <w:numPr>
          <w:ilvl w:val="0"/>
          <w:numId w:val="39"/>
        </w:numPr>
        <w:rPr>
          <w:rFonts w:ascii="Calibri" w:hAnsi="Calibri"/>
          <w:sz w:val="22"/>
          <w:szCs w:val="22"/>
        </w:rPr>
      </w:pPr>
      <w:r w:rsidRPr="0022478D">
        <w:rPr>
          <w:rFonts w:ascii="Calibri" w:hAnsi="Calibri"/>
          <w:sz w:val="22"/>
          <w:szCs w:val="22"/>
        </w:rPr>
        <w:t>Limit sun exposure between 10 AM and 4 PM, when UV rays are strongest. The availability of shade will be considered when planning excursions and outdoor activities during these times.</w:t>
      </w:r>
    </w:p>
    <w:p w14:paraId="29598A3A" w14:textId="77777777" w:rsidR="003F78CE" w:rsidRPr="0022478D" w:rsidRDefault="003F78CE" w:rsidP="003F78CE">
      <w:pPr>
        <w:pStyle w:val="Default"/>
        <w:numPr>
          <w:ilvl w:val="0"/>
          <w:numId w:val="39"/>
        </w:numPr>
        <w:rPr>
          <w:rFonts w:ascii="Calibri" w:hAnsi="Calibri"/>
          <w:sz w:val="22"/>
          <w:szCs w:val="22"/>
        </w:rPr>
      </w:pPr>
      <w:r w:rsidRPr="0022478D">
        <w:rPr>
          <w:rFonts w:ascii="Calibri" w:hAnsi="Calibri"/>
          <w:sz w:val="22"/>
          <w:szCs w:val="22"/>
        </w:rPr>
        <w:t xml:space="preserve">Monitor the heat index and schedule outdoor activities accordingly. Staff and children will be watched carefully for heat related illnesses. </w:t>
      </w:r>
    </w:p>
    <w:p w14:paraId="6B188EA3" w14:textId="77777777" w:rsidR="003F78CE" w:rsidRPr="0022478D" w:rsidRDefault="003F78CE" w:rsidP="003F78CE">
      <w:pPr>
        <w:pStyle w:val="Default"/>
        <w:numPr>
          <w:ilvl w:val="0"/>
          <w:numId w:val="39"/>
        </w:numPr>
        <w:rPr>
          <w:rFonts w:ascii="Calibri" w:hAnsi="Calibri"/>
          <w:sz w:val="22"/>
          <w:szCs w:val="22"/>
        </w:rPr>
      </w:pPr>
      <w:r w:rsidRPr="0022478D">
        <w:rPr>
          <w:rFonts w:ascii="Calibri" w:hAnsi="Calibri"/>
          <w:sz w:val="22"/>
          <w:szCs w:val="22"/>
        </w:rPr>
        <w:t xml:space="preserve">Staff and children will wear sun-protective clothing and equipment, when outside, that includes: </w:t>
      </w:r>
    </w:p>
    <w:p w14:paraId="2824EC91" w14:textId="77777777" w:rsidR="003F78CE" w:rsidRPr="0022478D" w:rsidRDefault="003F78CE" w:rsidP="003F78CE">
      <w:pPr>
        <w:pStyle w:val="Default"/>
        <w:numPr>
          <w:ilvl w:val="1"/>
          <w:numId w:val="39"/>
        </w:numPr>
        <w:rPr>
          <w:rFonts w:ascii="Calibri" w:hAnsi="Calibri"/>
          <w:sz w:val="22"/>
          <w:szCs w:val="22"/>
        </w:rPr>
      </w:pPr>
      <w:r w:rsidRPr="0022478D">
        <w:rPr>
          <w:rFonts w:ascii="Calibri" w:hAnsi="Calibri"/>
          <w:sz w:val="22"/>
          <w:szCs w:val="22"/>
        </w:rPr>
        <w:t>a hat with a wide brim that protects the face, neck and ears</w:t>
      </w:r>
    </w:p>
    <w:p w14:paraId="2B943924" w14:textId="77777777" w:rsidR="003F78CE" w:rsidRPr="0022478D" w:rsidRDefault="003F78CE" w:rsidP="003F78CE">
      <w:pPr>
        <w:pStyle w:val="Default"/>
        <w:numPr>
          <w:ilvl w:val="1"/>
          <w:numId w:val="39"/>
        </w:numPr>
        <w:rPr>
          <w:rFonts w:ascii="Calibri" w:hAnsi="Calibri"/>
          <w:sz w:val="22"/>
          <w:szCs w:val="22"/>
        </w:rPr>
      </w:pPr>
      <w:r w:rsidRPr="0022478D">
        <w:rPr>
          <w:rFonts w:ascii="Calibri" w:hAnsi="Calibri"/>
          <w:sz w:val="22"/>
          <w:szCs w:val="22"/>
        </w:rPr>
        <w:t>child safe, shatter resistant sunglasses with 100% UVA &amp; UVB protection</w:t>
      </w:r>
    </w:p>
    <w:p w14:paraId="7060D1F9" w14:textId="77777777" w:rsidR="003F78CE" w:rsidRPr="0022478D" w:rsidRDefault="003F78CE" w:rsidP="003F78CE">
      <w:pPr>
        <w:pStyle w:val="Default"/>
        <w:numPr>
          <w:ilvl w:val="1"/>
          <w:numId w:val="39"/>
        </w:numPr>
        <w:rPr>
          <w:rFonts w:ascii="Calibri" w:hAnsi="Calibri"/>
          <w:sz w:val="22"/>
          <w:szCs w:val="22"/>
        </w:rPr>
      </w:pPr>
      <w:r w:rsidRPr="0022478D">
        <w:rPr>
          <w:rFonts w:ascii="Calibri" w:hAnsi="Calibri"/>
          <w:sz w:val="22"/>
          <w:szCs w:val="22"/>
        </w:rPr>
        <w:t>sun-protective clothing (i.e., tightly woven, loose-fitting, full length, light-colored and light-weight) when temperatures are reasonable</w:t>
      </w:r>
    </w:p>
    <w:p w14:paraId="4D642AA1" w14:textId="77777777" w:rsidR="00C157E1" w:rsidRPr="00C157E1" w:rsidRDefault="00C157E1" w:rsidP="00C157E1">
      <w:pPr>
        <w:numPr>
          <w:ilvl w:val="0"/>
          <w:numId w:val="39"/>
        </w:numPr>
        <w:rPr>
          <w:rFonts w:ascii="Calibri" w:hAnsi="Calibri" w:cs="Century Gothic"/>
          <w:color w:val="000000"/>
          <w:sz w:val="22"/>
          <w:szCs w:val="22"/>
        </w:rPr>
      </w:pPr>
      <w:r w:rsidRPr="00C157E1">
        <w:rPr>
          <w:rFonts w:ascii="Calibri" w:hAnsi="Calibri" w:cs="Century Gothic"/>
          <w:color w:val="000000"/>
          <w:sz w:val="22"/>
          <w:szCs w:val="22"/>
        </w:rPr>
        <w:t xml:space="preserve">Apply broad spectrum, water resistant SPF 30 or higher sunscreen to all exposed areas, especially the face (avoiding the eye area), nose, ears, feet, and hands and rubbed in well, 30 minutes before exposure to the sun and every two hours while in the sun. If playing in water, reapplication will be needed more frequently. If the skin is broken or an allergic reaction is observed, staff will discontinue use and notify the parent/guardian. (An order from a health care provider for sun screen application is required in addition to parental consent for children under the age of six months.) </w:t>
      </w:r>
    </w:p>
    <w:p w14:paraId="16C42EFE"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Staff will keep infants younger than six months of age out of direct sunlight (natural shade, umbrella, stroller canopy, </w:t>
      </w:r>
      <w:proofErr w:type="spellStart"/>
      <w:r w:rsidRPr="0022478D">
        <w:rPr>
          <w:rFonts w:ascii="Calibri" w:hAnsi="Calibri" w:cs="Century Gothic"/>
          <w:color w:val="000000"/>
          <w:sz w:val="22"/>
          <w:szCs w:val="22"/>
        </w:rPr>
        <w:t>etc</w:t>
      </w:r>
      <w:proofErr w:type="spellEnd"/>
      <w:r w:rsidRPr="0022478D">
        <w:rPr>
          <w:rFonts w:ascii="Calibri" w:hAnsi="Calibri" w:cs="Century Gothic"/>
          <w:color w:val="000000"/>
          <w:sz w:val="22"/>
          <w:szCs w:val="22"/>
        </w:rPr>
        <w:t xml:space="preserve">). </w:t>
      </w:r>
    </w:p>
    <w:p w14:paraId="7F4B8B34"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Provide sufficient areas of shade on the outdoor play area and encourage children to seek shaded areas for outdoor activities. </w:t>
      </w:r>
    </w:p>
    <w:p w14:paraId="10284E4B"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Staff will offer water frequently for children before and during prolonged physical outdoor activities in warm weather. </w:t>
      </w:r>
    </w:p>
    <w:p w14:paraId="75504538"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Train staff on sun safety guidelines, proper sunscreen application, and ensure proper protocols are implemented for skin allergies. </w:t>
      </w:r>
    </w:p>
    <w:p w14:paraId="237C7B78"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New staff will be orientated to this policy at the time of hire. </w:t>
      </w:r>
    </w:p>
    <w:p w14:paraId="79996376" w14:textId="77777777" w:rsidR="003F78CE" w:rsidRPr="0022478D" w:rsidRDefault="003F78CE" w:rsidP="003F78CE">
      <w:pPr>
        <w:pStyle w:val="ListParagraph"/>
        <w:numPr>
          <w:ilvl w:val="0"/>
          <w:numId w:val="39"/>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The Sun Safety Policy will be reinforced in positive ways by staff (i.e. through parent newsletters, staff memos, bulletin boards and meetings). Signage will be posted that reminds staff, parents and children to practice sun safety. Skin cancer education and ways to protect the skin from the UV rays of the sun will be incorporated into the program’s curriculum. Staff and parents will be provided with educational materials and resources on sun safety practices.</w:t>
      </w:r>
    </w:p>
    <w:p w14:paraId="0C89A0E7" w14:textId="77777777" w:rsidR="003F78CE" w:rsidRPr="0022478D" w:rsidRDefault="003F78CE" w:rsidP="003F78CE">
      <w:pPr>
        <w:pStyle w:val="Heading2"/>
        <w:spacing w:before="179"/>
        <w:ind w:left="0"/>
        <w:jc w:val="both"/>
        <w:rPr>
          <w:rFonts w:ascii="Calibri" w:eastAsia="Calibri" w:hAnsi="Calibri" w:cs="Century Gothic"/>
          <w:b w:val="0"/>
          <w:bCs w:val="0"/>
          <w:color w:val="000000"/>
          <w:sz w:val="22"/>
          <w:szCs w:val="22"/>
        </w:rPr>
      </w:pPr>
      <w:r w:rsidRPr="0022478D">
        <w:rPr>
          <w:rFonts w:ascii="Calibri" w:eastAsia="Calibri" w:hAnsi="Calibri" w:cs="Century Gothic"/>
          <w:b w:val="0"/>
          <w:bCs w:val="0"/>
          <w:color w:val="000000"/>
          <w:sz w:val="22"/>
          <w:szCs w:val="22"/>
        </w:rPr>
        <w:lastRenderedPageBreak/>
        <w:t>Parents/guardians will:</w:t>
      </w:r>
    </w:p>
    <w:p w14:paraId="16EE7B49" w14:textId="77777777" w:rsidR="003F78CE" w:rsidRPr="0022478D" w:rsidRDefault="003F78CE" w:rsidP="003F78CE">
      <w:pPr>
        <w:pStyle w:val="ListParagraph"/>
        <w:numPr>
          <w:ilvl w:val="0"/>
          <w:numId w:val="43"/>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Receive the program’s Sun Safety Policy.</w:t>
      </w:r>
    </w:p>
    <w:p w14:paraId="55FC704B" w14:textId="77777777" w:rsidR="003F78CE" w:rsidRPr="0022478D" w:rsidRDefault="003F78CE" w:rsidP="003F78CE">
      <w:pPr>
        <w:pStyle w:val="ListParagraph"/>
        <w:numPr>
          <w:ilvl w:val="0"/>
          <w:numId w:val="43"/>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Be asked to provide a suitable hat, sunglasses, and sunscreen (non-expired, broad spectrum, SPF 15 or higher) for their child’s use when outdoors in the care setting.</w:t>
      </w:r>
    </w:p>
    <w:p w14:paraId="506CBFBE" w14:textId="77777777" w:rsidR="003F78CE" w:rsidRPr="0022478D" w:rsidRDefault="003F78CE" w:rsidP="003F78CE">
      <w:pPr>
        <w:pStyle w:val="ListParagraph"/>
        <w:numPr>
          <w:ilvl w:val="0"/>
          <w:numId w:val="43"/>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 xml:space="preserve">Be required to complete and sign the Parent/Guardian’s Permission to Apply Sunscreen Form (see page 3) and it shall remain on file at the program. This form will be updated (annually, with each new bottle of sunscreen provided). </w:t>
      </w:r>
    </w:p>
    <w:p w14:paraId="7704B556" w14:textId="77777777" w:rsidR="003F78CE" w:rsidRPr="0022478D" w:rsidRDefault="003F78CE" w:rsidP="003F78CE">
      <w:pPr>
        <w:pStyle w:val="ListParagraph"/>
        <w:rPr>
          <w:rFonts w:ascii="Calibri" w:hAnsi="Calibri" w:cs="Century Gothic"/>
          <w:color w:val="000000"/>
          <w:sz w:val="22"/>
          <w:szCs w:val="22"/>
        </w:rPr>
      </w:pPr>
      <w:r w:rsidRPr="0022478D">
        <w:rPr>
          <w:rFonts w:ascii="Calibri" w:hAnsi="Calibri" w:cs="Century Gothic"/>
          <w:color w:val="000000"/>
          <w:sz w:val="22"/>
          <w:szCs w:val="22"/>
        </w:rPr>
        <w:t>A written order from a health care provider is required if parents request sunscreen be applied to their infant under six months of age.</w:t>
      </w:r>
    </w:p>
    <w:p w14:paraId="0AAD91DE" w14:textId="77777777" w:rsidR="003F78CE" w:rsidRPr="0022478D" w:rsidRDefault="003F78CE" w:rsidP="003F78CE">
      <w:pPr>
        <w:pStyle w:val="ListParagraph"/>
        <w:numPr>
          <w:ilvl w:val="0"/>
          <w:numId w:val="43"/>
        </w:numPr>
        <w:spacing w:after="200"/>
        <w:contextualSpacing/>
        <w:rPr>
          <w:rFonts w:ascii="Calibri" w:hAnsi="Calibri" w:cs="Century Gothic"/>
          <w:color w:val="000000"/>
          <w:sz w:val="22"/>
          <w:szCs w:val="22"/>
        </w:rPr>
      </w:pPr>
      <w:r w:rsidRPr="0022478D">
        <w:rPr>
          <w:rFonts w:ascii="Calibri" w:hAnsi="Calibri" w:cs="Century Gothic"/>
          <w:color w:val="000000"/>
          <w:sz w:val="22"/>
          <w:szCs w:val="22"/>
        </w:rPr>
        <w:t>Be encouraged to model sun safe behaviors themselves and practice these guidelines with children when not at the child care program.</w:t>
      </w:r>
    </w:p>
    <w:p w14:paraId="3FC19B3C" w14:textId="77777777" w:rsidR="007F1718" w:rsidRPr="00EC7879" w:rsidRDefault="009C4232" w:rsidP="00286116">
      <w:pPr>
        <w:ind w:hanging="360"/>
        <w:rPr>
          <w:rFonts w:ascii="Calibri" w:hAnsi="Calibri" w:cs="Arial"/>
          <w:b/>
          <w:i/>
          <w:sz w:val="22"/>
          <w:szCs w:val="22"/>
        </w:rPr>
      </w:pPr>
      <w:r w:rsidRPr="00EC7879">
        <w:rPr>
          <w:rFonts w:ascii="Calibri" w:hAnsi="Calibri" w:cs="Arial"/>
          <w:b/>
          <w:i/>
          <w:sz w:val="22"/>
          <w:szCs w:val="22"/>
        </w:rPr>
        <w:t xml:space="preserve">Appendix </w:t>
      </w:r>
      <w:r>
        <w:rPr>
          <w:rFonts w:ascii="Calibri" w:hAnsi="Calibri" w:cs="Arial"/>
          <w:b/>
          <w:i/>
          <w:sz w:val="22"/>
          <w:szCs w:val="22"/>
        </w:rPr>
        <w:t>B</w:t>
      </w:r>
      <w:r w:rsidRPr="00EC7879">
        <w:rPr>
          <w:rFonts w:ascii="Calibri" w:hAnsi="Calibri" w:cs="Arial"/>
          <w:b/>
          <w:i/>
          <w:sz w:val="22"/>
          <w:szCs w:val="22"/>
        </w:rPr>
        <w:t xml:space="preserve">: </w:t>
      </w:r>
      <w:r w:rsidR="007F1718" w:rsidRPr="00EC7879">
        <w:rPr>
          <w:rFonts w:ascii="Calibri" w:hAnsi="Calibri" w:cs="Arial"/>
          <w:b/>
          <w:i/>
          <w:sz w:val="22"/>
          <w:szCs w:val="22"/>
        </w:rPr>
        <w:t>Budget</w:t>
      </w:r>
      <w:r w:rsidR="00F01A97" w:rsidRPr="00EC7879">
        <w:rPr>
          <w:rFonts w:ascii="Calibri" w:hAnsi="Calibri" w:cs="Arial"/>
          <w:b/>
          <w:i/>
          <w:sz w:val="22"/>
          <w:szCs w:val="22"/>
        </w:rPr>
        <w:t xml:space="preserve"> Example</w:t>
      </w:r>
    </w:p>
    <w:p w14:paraId="016D1F5F" w14:textId="77777777" w:rsidR="00C27EDA" w:rsidRPr="000B2FAC" w:rsidRDefault="00C27EDA" w:rsidP="00776526">
      <w:pPr>
        <w:ind w:hanging="360"/>
        <w:rPr>
          <w:rFonts w:ascii="Calibri" w:hAnsi="Calibri" w:cs="Arial"/>
          <w:b/>
          <w:i/>
          <w:sz w:val="8"/>
          <w:szCs w:val="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080"/>
        <w:gridCol w:w="990"/>
        <w:gridCol w:w="1440"/>
        <w:gridCol w:w="5097"/>
      </w:tblGrid>
      <w:tr w:rsidR="007F1718" w:rsidRPr="008E5E4A" w14:paraId="43FD1A76" w14:textId="77777777" w:rsidTr="00C86825">
        <w:trPr>
          <w:trHeight w:val="573"/>
          <w:jc w:val="center"/>
        </w:trPr>
        <w:tc>
          <w:tcPr>
            <w:tcW w:w="10620" w:type="dxa"/>
            <w:gridSpan w:val="5"/>
            <w:shd w:val="clear" w:color="auto" w:fill="auto"/>
            <w:vAlign w:val="center"/>
          </w:tcPr>
          <w:p w14:paraId="5259396E" w14:textId="77777777" w:rsidR="007F1718" w:rsidRPr="000B2FAC" w:rsidRDefault="007F1718" w:rsidP="007C048B">
            <w:pPr>
              <w:jc w:val="center"/>
              <w:rPr>
                <w:rFonts w:ascii="Calibri" w:eastAsia="Calibri" w:hAnsi="Calibri" w:cs="Arial"/>
                <w:b/>
                <w:sz w:val="28"/>
                <w:szCs w:val="22"/>
              </w:rPr>
            </w:pPr>
            <w:r w:rsidRPr="000B2FAC">
              <w:rPr>
                <w:rFonts w:ascii="Calibri" w:eastAsia="Calibri" w:hAnsi="Calibri" w:cs="Arial"/>
                <w:b/>
                <w:szCs w:val="22"/>
              </w:rPr>
              <w:t>Budget</w:t>
            </w:r>
          </w:p>
        </w:tc>
      </w:tr>
      <w:tr w:rsidR="00F01A97" w:rsidRPr="008E5E4A" w14:paraId="21E2631B" w14:textId="77777777" w:rsidTr="00C86825">
        <w:trPr>
          <w:trHeight w:val="549"/>
          <w:jc w:val="center"/>
        </w:trPr>
        <w:tc>
          <w:tcPr>
            <w:tcW w:w="2013" w:type="dxa"/>
            <w:shd w:val="clear" w:color="auto" w:fill="auto"/>
            <w:vAlign w:val="center"/>
          </w:tcPr>
          <w:p w14:paraId="5FECFC94" w14:textId="77777777" w:rsidR="007F1718" w:rsidRPr="000B2FAC" w:rsidRDefault="007F1718" w:rsidP="007C048B">
            <w:pPr>
              <w:jc w:val="center"/>
              <w:rPr>
                <w:rFonts w:ascii="Calibri" w:eastAsia="Calibri" w:hAnsi="Calibri" w:cs="Arial"/>
                <w:b/>
                <w:sz w:val="22"/>
                <w:szCs w:val="22"/>
              </w:rPr>
            </w:pPr>
            <w:r w:rsidRPr="000B2FAC">
              <w:rPr>
                <w:rFonts w:ascii="Calibri" w:eastAsia="Calibri" w:hAnsi="Calibri" w:cs="Arial"/>
                <w:b/>
                <w:sz w:val="22"/>
                <w:szCs w:val="22"/>
              </w:rPr>
              <w:t>Item</w:t>
            </w:r>
          </w:p>
        </w:tc>
        <w:tc>
          <w:tcPr>
            <w:tcW w:w="1080" w:type="dxa"/>
            <w:shd w:val="clear" w:color="auto" w:fill="auto"/>
            <w:vAlign w:val="center"/>
          </w:tcPr>
          <w:p w14:paraId="21A2A032" w14:textId="77777777" w:rsidR="007F1718" w:rsidRPr="000B2FAC" w:rsidRDefault="007F1718" w:rsidP="007C048B">
            <w:pPr>
              <w:jc w:val="center"/>
              <w:rPr>
                <w:rFonts w:ascii="Calibri" w:eastAsia="Calibri" w:hAnsi="Calibri" w:cs="Arial"/>
                <w:b/>
                <w:sz w:val="22"/>
                <w:szCs w:val="22"/>
              </w:rPr>
            </w:pPr>
            <w:r w:rsidRPr="000B2FAC">
              <w:rPr>
                <w:rFonts w:ascii="Calibri" w:eastAsia="Calibri" w:hAnsi="Calibri" w:cs="Arial"/>
                <w:b/>
                <w:sz w:val="22"/>
                <w:szCs w:val="22"/>
              </w:rPr>
              <w:t>Quantity</w:t>
            </w:r>
          </w:p>
        </w:tc>
        <w:tc>
          <w:tcPr>
            <w:tcW w:w="990" w:type="dxa"/>
            <w:shd w:val="clear" w:color="auto" w:fill="auto"/>
            <w:vAlign w:val="center"/>
          </w:tcPr>
          <w:p w14:paraId="76E85D40" w14:textId="77777777" w:rsidR="007F1718" w:rsidRPr="000B2FAC" w:rsidRDefault="007F1718" w:rsidP="007C048B">
            <w:pPr>
              <w:jc w:val="center"/>
              <w:rPr>
                <w:rFonts w:ascii="Calibri" w:eastAsia="Calibri" w:hAnsi="Calibri" w:cs="Arial"/>
                <w:b/>
                <w:sz w:val="22"/>
                <w:szCs w:val="22"/>
              </w:rPr>
            </w:pPr>
            <w:r w:rsidRPr="000B2FAC">
              <w:rPr>
                <w:rFonts w:ascii="Calibri" w:eastAsia="Calibri" w:hAnsi="Calibri" w:cs="Arial"/>
                <w:b/>
                <w:sz w:val="22"/>
                <w:szCs w:val="22"/>
              </w:rPr>
              <w:t>Cost per unit</w:t>
            </w:r>
          </w:p>
        </w:tc>
        <w:tc>
          <w:tcPr>
            <w:tcW w:w="1440" w:type="dxa"/>
            <w:shd w:val="clear" w:color="auto" w:fill="auto"/>
            <w:vAlign w:val="center"/>
          </w:tcPr>
          <w:p w14:paraId="4B4E5E34" w14:textId="77777777" w:rsidR="007F1718" w:rsidRPr="000B2FAC" w:rsidRDefault="007F1718" w:rsidP="007C048B">
            <w:pPr>
              <w:jc w:val="center"/>
              <w:rPr>
                <w:rFonts w:ascii="Calibri" w:eastAsia="Calibri" w:hAnsi="Calibri" w:cs="Arial"/>
                <w:b/>
                <w:sz w:val="22"/>
                <w:szCs w:val="22"/>
              </w:rPr>
            </w:pPr>
            <w:r w:rsidRPr="000B2FAC">
              <w:rPr>
                <w:rFonts w:ascii="Calibri" w:eastAsia="Calibri" w:hAnsi="Calibri" w:cs="Arial"/>
                <w:b/>
                <w:sz w:val="22"/>
                <w:szCs w:val="22"/>
              </w:rPr>
              <w:t>Estimated Total Cost</w:t>
            </w:r>
          </w:p>
        </w:tc>
        <w:tc>
          <w:tcPr>
            <w:tcW w:w="5097" w:type="dxa"/>
            <w:shd w:val="clear" w:color="auto" w:fill="auto"/>
            <w:vAlign w:val="center"/>
          </w:tcPr>
          <w:p w14:paraId="1880D7C5" w14:textId="77777777" w:rsidR="007F1718" w:rsidRPr="000B2FAC" w:rsidRDefault="00DF062C" w:rsidP="00DF062C">
            <w:pPr>
              <w:jc w:val="center"/>
              <w:rPr>
                <w:rFonts w:ascii="Calibri" w:eastAsia="Calibri" w:hAnsi="Calibri" w:cs="Arial"/>
                <w:b/>
                <w:sz w:val="22"/>
                <w:szCs w:val="22"/>
              </w:rPr>
            </w:pPr>
            <w:r w:rsidRPr="000B2FAC">
              <w:rPr>
                <w:rFonts w:ascii="Calibri" w:eastAsia="Calibri" w:hAnsi="Calibri" w:cs="Arial"/>
                <w:b/>
                <w:sz w:val="22"/>
                <w:szCs w:val="22"/>
              </w:rPr>
              <w:t>Support or j</w:t>
            </w:r>
            <w:r w:rsidR="007F1718" w:rsidRPr="000B2FAC">
              <w:rPr>
                <w:rFonts w:ascii="Calibri" w:eastAsia="Calibri" w:hAnsi="Calibri" w:cs="Arial"/>
                <w:b/>
                <w:sz w:val="22"/>
                <w:szCs w:val="22"/>
              </w:rPr>
              <w:t>ustification for policy, system or environmental change</w:t>
            </w:r>
          </w:p>
        </w:tc>
      </w:tr>
      <w:tr w:rsidR="00F01A97" w:rsidRPr="008E5E4A" w14:paraId="70380C5D" w14:textId="77777777" w:rsidTr="00C86825">
        <w:trPr>
          <w:trHeight w:val="283"/>
          <w:jc w:val="center"/>
        </w:trPr>
        <w:tc>
          <w:tcPr>
            <w:tcW w:w="2013" w:type="dxa"/>
            <w:shd w:val="clear" w:color="auto" w:fill="auto"/>
            <w:vAlign w:val="center"/>
          </w:tcPr>
          <w:p w14:paraId="0500C1AD" w14:textId="71A7C2FB" w:rsidR="007F1718" w:rsidRPr="000B2FAC" w:rsidRDefault="00C0759F" w:rsidP="00414BB3">
            <w:pPr>
              <w:jc w:val="center"/>
              <w:rPr>
                <w:rFonts w:ascii="Calibri" w:eastAsia="Calibri" w:hAnsi="Calibri" w:cs="Arial"/>
                <w:sz w:val="22"/>
                <w:szCs w:val="22"/>
              </w:rPr>
            </w:pPr>
            <w:r>
              <w:rPr>
                <w:rFonts w:ascii="Calibri" w:eastAsia="Calibri" w:hAnsi="Calibri" w:cs="Arial"/>
                <w:sz w:val="22"/>
                <w:szCs w:val="22"/>
              </w:rPr>
              <w:t>G</w:t>
            </w:r>
            <w:r w:rsidR="00C27EDA" w:rsidRPr="000B2FAC">
              <w:rPr>
                <w:rFonts w:ascii="Calibri" w:eastAsia="Calibri" w:hAnsi="Calibri" w:cs="Arial"/>
                <w:sz w:val="22"/>
                <w:szCs w:val="22"/>
              </w:rPr>
              <w:t>allon 30 SPF Bulk Sunscreen</w:t>
            </w:r>
            <w:r w:rsidR="00DA6F01">
              <w:rPr>
                <w:rFonts w:ascii="Calibri" w:eastAsia="Calibri" w:hAnsi="Calibri" w:cs="Arial"/>
                <w:sz w:val="22"/>
                <w:szCs w:val="22"/>
              </w:rPr>
              <w:t xml:space="preserve"> </w:t>
            </w:r>
          </w:p>
        </w:tc>
        <w:tc>
          <w:tcPr>
            <w:tcW w:w="1080" w:type="dxa"/>
            <w:shd w:val="clear" w:color="auto" w:fill="auto"/>
            <w:vAlign w:val="center"/>
          </w:tcPr>
          <w:p w14:paraId="0912CC8A" w14:textId="77777777" w:rsidR="007F1718" w:rsidRPr="000B2FAC" w:rsidRDefault="003423A5" w:rsidP="00414BB3">
            <w:pPr>
              <w:jc w:val="center"/>
              <w:rPr>
                <w:rFonts w:ascii="Calibri" w:eastAsia="Calibri" w:hAnsi="Calibri" w:cs="Arial"/>
                <w:sz w:val="22"/>
                <w:szCs w:val="22"/>
              </w:rPr>
            </w:pPr>
            <w:r>
              <w:rPr>
                <w:rFonts w:ascii="Calibri" w:eastAsia="Calibri" w:hAnsi="Calibri" w:cs="Arial"/>
                <w:sz w:val="22"/>
                <w:szCs w:val="22"/>
              </w:rPr>
              <w:t>2</w:t>
            </w:r>
          </w:p>
        </w:tc>
        <w:tc>
          <w:tcPr>
            <w:tcW w:w="990" w:type="dxa"/>
            <w:shd w:val="clear" w:color="auto" w:fill="auto"/>
            <w:vAlign w:val="center"/>
          </w:tcPr>
          <w:p w14:paraId="313D7092" w14:textId="0030FB3B" w:rsidR="007F1718" w:rsidRPr="000B2FAC" w:rsidRDefault="00DF062C" w:rsidP="00C27EDA">
            <w:pPr>
              <w:jc w:val="center"/>
              <w:rPr>
                <w:rFonts w:ascii="Calibri" w:eastAsia="Calibri" w:hAnsi="Calibri" w:cs="Arial"/>
                <w:sz w:val="22"/>
                <w:szCs w:val="22"/>
              </w:rPr>
            </w:pPr>
            <w:r w:rsidRPr="000B2FAC">
              <w:rPr>
                <w:rFonts w:ascii="Calibri" w:eastAsia="Calibri" w:hAnsi="Calibri" w:cs="Arial"/>
                <w:sz w:val="22"/>
                <w:szCs w:val="22"/>
              </w:rPr>
              <w:t>$</w:t>
            </w:r>
            <w:r w:rsidR="00A13E11" w:rsidRPr="000B2FAC">
              <w:rPr>
                <w:rFonts w:ascii="Calibri" w:eastAsia="Calibri" w:hAnsi="Calibri" w:cs="Arial"/>
                <w:sz w:val="22"/>
                <w:szCs w:val="22"/>
              </w:rPr>
              <w:t>1</w:t>
            </w:r>
            <w:r w:rsidR="00A13E11">
              <w:rPr>
                <w:rFonts w:ascii="Calibri" w:eastAsia="Calibri" w:hAnsi="Calibri" w:cs="Arial"/>
                <w:sz w:val="22"/>
                <w:szCs w:val="22"/>
              </w:rPr>
              <w:t>0</w:t>
            </w:r>
            <w:r w:rsidR="00A13E11" w:rsidRPr="000B2FAC">
              <w:rPr>
                <w:rFonts w:ascii="Calibri" w:eastAsia="Calibri" w:hAnsi="Calibri" w:cs="Arial"/>
                <w:sz w:val="22"/>
                <w:szCs w:val="22"/>
              </w:rPr>
              <w:t>0</w:t>
            </w:r>
          </w:p>
        </w:tc>
        <w:tc>
          <w:tcPr>
            <w:tcW w:w="1440" w:type="dxa"/>
            <w:shd w:val="clear" w:color="auto" w:fill="auto"/>
            <w:vAlign w:val="center"/>
          </w:tcPr>
          <w:p w14:paraId="1D1471D9" w14:textId="621063EA" w:rsidR="007F1718" w:rsidRPr="000B2FAC" w:rsidRDefault="00DF062C" w:rsidP="003423A5">
            <w:pPr>
              <w:jc w:val="center"/>
              <w:rPr>
                <w:rFonts w:ascii="Calibri" w:eastAsia="Calibri" w:hAnsi="Calibri" w:cs="Arial"/>
                <w:sz w:val="22"/>
                <w:szCs w:val="22"/>
              </w:rPr>
            </w:pPr>
            <w:r w:rsidRPr="000B2FAC">
              <w:rPr>
                <w:rFonts w:ascii="Calibri" w:eastAsia="Calibri" w:hAnsi="Calibri" w:cs="Arial"/>
                <w:sz w:val="22"/>
                <w:szCs w:val="22"/>
              </w:rPr>
              <w:t>$</w:t>
            </w:r>
            <w:r w:rsidR="00A13E11">
              <w:rPr>
                <w:rFonts w:ascii="Calibri" w:eastAsia="Calibri" w:hAnsi="Calibri" w:cs="Arial"/>
                <w:sz w:val="22"/>
                <w:szCs w:val="22"/>
              </w:rPr>
              <w:t>20</w:t>
            </w:r>
            <w:r w:rsidR="00A13E11" w:rsidRPr="000B2FAC">
              <w:rPr>
                <w:rFonts w:ascii="Calibri" w:eastAsia="Calibri" w:hAnsi="Calibri" w:cs="Arial"/>
                <w:sz w:val="22"/>
                <w:szCs w:val="22"/>
              </w:rPr>
              <w:t>0</w:t>
            </w:r>
          </w:p>
        </w:tc>
        <w:tc>
          <w:tcPr>
            <w:tcW w:w="5097" w:type="dxa"/>
            <w:shd w:val="clear" w:color="auto" w:fill="auto"/>
            <w:vAlign w:val="center"/>
          </w:tcPr>
          <w:p w14:paraId="34605F62" w14:textId="77777777" w:rsidR="007F1718" w:rsidRPr="000B2FAC" w:rsidRDefault="00D44F74" w:rsidP="00362D37">
            <w:pPr>
              <w:rPr>
                <w:rFonts w:ascii="Calibri" w:eastAsia="Calibri" w:hAnsi="Calibri" w:cs="Arial"/>
                <w:sz w:val="22"/>
                <w:szCs w:val="22"/>
              </w:rPr>
            </w:pPr>
            <w:r w:rsidRPr="000B2FAC">
              <w:rPr>
                <w:rFonts w:ascii="Calibri" w:eastAsia="Calibri" w:hAnsi="Calibri" w:cs="Arial"/>
                <w:sz w:val="22"/>
                <w:szCs w:val="22"/>
              </w:rPr>
              <w:t xml:space="preserve">Support implementation of </w:t>
            </w:r>
            <w:r w:rsidR="00315280" w:rsidRPr="000B2FAC">
              <w:rPr>
                <w:rFonts w:ascii="Calibri" w:eastAsia="Calibri" w:hAnsi="Calibri" w:cs="Arial"/>
                <w:sz w:val="22"/>
                <w:szCs w:val="22"/>
              </w:rPr>
              <w:t>UV protection</w:t>
            </w:r>
            <w:r w:rsidRPr="000B2FAC">
              <w:rPr>
                <w:rFonts w:ascii="Calibri" w:eastAsia="Calibri" w:hAnsi="Calibri" w:cs="Arial"/>
                <w:sz w:val="22"/>
                <w:szCs w:val="22"/>
              </w:rPr>
              <w:t xml:space="preserve"> policy</w:t>
            </w:r>
            <w:r w:rsidR="00362D37">
              <w:rPr>
                <w:rFonts w:ascii="Calibri" w:eastAsia="Calibri" w:hAnsi="Calibri" w:cs="Arial"/>
                <w:sz w:val="22"/>
                <w:szCs w:val="22"/>
              </w:rPr>
              <w:t xml:space="preserve"> and requirement for</w:t>
            </w:r>
            <w:r w:rsidRPr="000B2FAC">
              <w:rPr>
                <w:rFonts w:ascii="Calibri" w:eastAsia="Calibri" w:hAnsi="Calibri" w:cs="Arial"/>
                <w:sz w:val="22"/>
                <w:szCs w:val="22"/>
              </w:rPr>
              <w:t xml:space="preserve"> employees</w:t>
            </w:r>
            <w:r w:rsidR="00362D37">
              <w:rPr>
                <w:rFonts w:ascii="Calibri" w:eastAsia="Calibri" w:hAnsi="Calibri" w:cs="Arial"/>
                <w:sz w:val="22"/>
                <w:szCs w:val="22"/>
              </w:rPr>
              <w:t>/children</w:t>
            </w:r>
            <w:r w:rsidRPr="000B2FAC">
              <w:rPr>
                <w:rFonts w:ascii="Calibri" w:eastAsia="Calibri" w:hAnsi="Calibri" w:cs="Arial"/>
                <w:sz w:val="22"/>
                <w:szCs w:val="22"/>
              </w:rPr>
              <w:t xml:space="preserve"> to </w:t>
            </w:r>
            <w:r w:rsidR="00315280" w:rsidRPr="000B2FAC">
              <w:rPr>
                <w:rFonts w:ascii="Calibri" w:eastAsia="Calibri" w:hAnsi="Calibri" w:cs="Arial"/>
                <w:sz w:val="22"/>
                <w:szCs w:val="22"/>
              </w:rPr>
              <w:t xml:space="preserve">wear </w:t>
            </w:r>
            <w:r w:rsidR="000C4AA5">
              <w:rPr>
                <w:rFonts w:ascii="Calibri" w:eastAsia="Calibri" w:hAnsi="Calibri" w:cs="Arial"/>
                <w:sz w:val="22"/>
                <w:szCs w:val="22"/>
              </w:rPr>
              <w:t>sunscreen</w:t>
            </w:r>
          </w:p>
        </w:tc>
      </w:tr>
      <w:tr w:rsidR="00354C3F" w:rsidRPr="008E5E4A" w14:paraId="39A9267F" w14:textId="77777777" w:rsidTr="00C86825">
        <w:trPr>
          <w:trHeight w:val="266"/>
          <w:jc w:val="center"/>
        </w:trPr>
        <w:tc>
          <w:tcPr>
            <w:tcW w:w="2013" w:type="dxa"/>
            <w:shd w:val="clear" w:color="auto" w:fill="auto"/>
            <w:vAlign w:val="center"/>
          </w:tcPr>
          <w:p w14:paraId="313F3CDA" w14:textId="77777777" w:rsidR="00354C3F" w:rsidRPr="000B2FAC" w:rsidRDefault="00354C3F" w:rsidP="00C27EDA">
            <w:pPr>
              <w:jc w:val="center"/>
              <w:rPr>
                <w:rFonts w:ascii="Calibri" w:eastAsia="Calibri" w:hAnsi="Calibri" w:cs="Arial"/>
                <w:sz w:val="22"/>
                <w:szCs w:val="22"/>
              </w:rPr>
            </w:pPr>
            <w:r w:rsidRPr="000B2FAC">
              <w:rPr>
                <w:rFonts w:ascii="Calibri" w:eastAsia="Calibri" w:hAnsi="Calibri" w:cs="Arial"/>
                <w:sz w:val="22"/>
                <w:szCs w:val="22"/>
              </w:rPr>
              <w:t xml:space="preserve">Wall Mount </w:t>
            </w:r>
            <w:r w:rsidR="00C27EDA" w:rsidRPr="000B2FAC">
              <w:rPr>
                <w:rFonts w:ascii="Calibri" w:eastAsia="Calibri" w:hAnsi="Calibri" w:cs="Arial"/>
                <w:sz w:val="22"/>
                <w:szCs w:val="22"/>
              </w:rPr>
              <w:t>Bracket</w:t>
            </w:r>
          </w:p>
        </w:tc>
        <w:tc>
          <w:tcPr>
            <w:tcW w:w="1080" w:type="dxa"/>
            <w:shd w:val="clear" w:color="auto" w:fill="auto"/>
            <w:vAlign w:val="center"/>
          </w:tcPr>
          <w:p w14:paraId="620E54C7" w14:textId="77777777" w:rsidR="00354C3F" w:rsidRPr="000B2FAC" w:rsidRDefault="00C27EDA" w:rsidP="00414BB3">
            <w:pPr>
              <w:jc w:val="center"/>
              <w:rPr>
                <w:rFonts w:ascii="Calibri" w:eastAsia="Calibri" w:hAnsi="Calibri" w:cs="Arial"/>
                <w:sz w:val="22"/>
                <w:szCs w:val="22"/>
              </w:rPr>
            </w:pPr>
            <w:r w:rsidRPr="000B2FAC">
              <w:rPr>
                <w:rFonts w:ascii="Calibri" w:eastAsia="Calibri" w:hAnsi="Calibri" w:cs="Arial"/>
                <w:sz w:val="22"/>
                <w:szCs w:val="22"/>
              </w:rPr>
              <w:t>1</w:t>
            </w:r>
          </w:p>
        </w:tc>
        <w:tc>
          <w:tcPr>
            <w:tcW w:w="990" w:type="dxa"/>
            <w:shd w:val="clear" w:color="auto" w:fill="auto"/>
            <w:vAlign w:val="center"/>
          </w:tcPr>
          <w:p w14:paraId="5AD75179" w14:textId="1F9356AC" w:rsidR="00354C3F" w:rsidRPr="000B2FAC" w:rsidRDefault="00354C3F" w:rsidP="00C27EDA">
            <w:pPr>
              <w:jc w:val="center"/>
              <w:rPr>
                <w:rFonts w:ascii="Calibri" w:eastAsia="Calibri" w:hAnsi="Calibri" w:cs="Arial"/>
                <w:sz w:val="22"/>
                <w:szCs w:val="22"/>
              </w:rPr>
            </w:pPr>
            <w:r w:rsidRPr="000B2FAC">
              <w:rPr>
                <w:rFonts w:ascii="Calibri" w:eastAsia="Calibri" w:hAnsi="Calibri" w:cs="Arial"/>
                <w:sz w:val="22"/>
                <w:szCs w:val="22"/>
              </w:rPr>
              <w:t>$</w:t>
            </w:r>
            <w:r w:rsidR="00C27EDA" w:rsidRPr="000B2FAC">
              <w:rPr>
                <w:rFonts w:ascii="Calibri" w:eastAsia="Calibri" w:hAnsi="Calibri" w:cs="Arial"/>
                <w:sz w:val="22"/>
                <w:szCs w:val="22"/>
              </w:rPr>
              <w:t>2</w:t>
            </w:r>
            <w:r w:rsidR="00E21CA7">
              <w:rPr>
                <w:rFonts w:ascii="Calibri" w:eastAsia="Calibri" w:hAnsi="Calibri" w:cs="Arial"/>
                <w:sz w:val="22"/>
                <w:szCs w:val="22"/>
              </w:rPr>
              <w:t>5</w:t>
            </w:r>
          </w:p>
        </w:tc>
        <w:tc>
          <w:tcPr>
            <w:tcW w:w="1440" w:type="dxa"/>
            <w:shd w:val="clear" w:color="auto" w:fill="auto"/>
            <w:vAlign w:val="center"/>
          </w:tcPr>
          <w:p w14:paraId="115D807A" w14:textId="69C124DD" w:rsidR="00354C3F" w:rsidRPr="000B2FAC" w:rsidRDefault="00354C3F" w:rsidP="00C27EDA">
            <w:pPr>
              <w:jc w:val="center"/>
              <w:rPr>
                <w:rFonts w:ascii="Calibri" w:eastAsia="Calibri" w:hAnsi="Calibri" w:cs="Arial"/>
                <w:sz w:val="22"/>
                <w:szCs w:val="22"/>
              </w:rPr>
            </w:pPr>
            <w:r w:rsidRPr="000B2FAC">
              <w:rPr>
                <w:rFonts w:ascii="Calibri" w:eastAsia="Calibri" w:hAnsi="Calibri" w:cs="Arial"/>
                <w:sz w:val="22"/>
                <w:szCs w:val="22"/>
              </w:rPr>
              <w:t>$</w:t>
            </w:r>
            <w:r w:rsidR="00C27EDA" w:rsidRPr="000B2FAC">
              <w:rPr>
                <w:rFonts w:ascii="Calibri" w:eastAsia="Calibri" w:hAnsi="Calibri" w:cs="Arial"/>
                <w:sz w:val="22"/>
                <w:szCs w:val="22"/>
              </w:rPr>
              <w:t>2</w:t>
            </w:r>
            <w:r w:rsidR="00E21CA7">
              <w:rPr>
                <w:rFonts w:ascii="Calibri" w:eastAsia="Calibri" w:hAnsi="Calibri" w:cs="Arial"/>
                <w:sz w:val="22"/>
                <w:szCs w:val="22"/>
              </w:rPr>
              <w:t>5</w:t>
            </w:r>
          </w:p>
        </w:tc>
        <w:tc>
          <w:tcPr>
            <w:tcW w:w="5097" w:type="dxa"/>
            <w:shd w:val="clear" w:color="auto" w:fill="auto"/>
            <w:vAlign w:val="center"/>
          </w:tcPr>
          <w:p w14:paraId="4B1682EA" w14:textId="77777777" w:rsidR="00354C3F" w:rsidRPr="000B2FAC" w:rsidRDefault="00315280" w:rsidP="00C72D13">
            <w:pPr>
              <w:rPr>
                <w:rFonts w:ascii="Calibri" w:eastAsia="Calibri" w:hAnsi="Calibri" w:cs="Arial"/>
                <w:sz w:val="22"/>
                <w:szCs w:val="22"/>
              </w:rPr>
            </w:pPr>
            <w:r w:rsidRPr="000B2FAC">
              <w:rPr>
                <w:rFonts w:ascii="Calibri" w:eastAsia="Calibri" w:hAnsi="Calibri" w:cs="Arial"/>
                <w:sz w:val="22"/>
                <w:szCs w:val="22"/>
              </w:rPr>
              <w:t>Support implementation of UV protection policy</w:t>
            </w:r>
            <w:r w:rsidR="00C72D13">
              <w:rPr>
                <w:rFonts w:ascii="Calibri" w:eastAsia="Calibri" w:hAnsi="Calibri" w:cs="Arial"/>
                <w:sz w:val="22"/>
                <w:szCs w:val="22"/>
              </w:rPr>
              <w:t xml:space="preserve"> and sunscreen use requirement </w:t>
            </w:r>
          </w:p>
        </w:tc>
      </w:tr>
      <w:tr w:rsidR="00F01A97" w:rsidRPr="008E5E4A" w14:paraId="5FD054B4" w14:textId="77777777" w:rsidTr="00C86825">
        <w:trPr>
          <w:trHeight w:val="266"/>
          <w:jc w:val="center"/>
        </w:trPr>
        <w:tc>
          <w:tcPr>
            <w:tcW w:w="2013" w:type="dxa"/>
            <w:shd w:val="clear" w:color="auto" w:fill="auto"/>
            <w:vAlign w:val="center"/>
          </w:tcPr>
          <w:p w14:paraId="2936A7A9" w14:textId="0B83C915" w:rsidR="00354C3F" w:rsidRPr="000B2FAC" w:rsidRDefault="00B9083A" w:rsidP="00414BB3">
            <w:pPr>
              <w:jc w:val="center"/>
              <w:rPr>
                <w:rFonts w:ascii="Calibri" w:eastAsia="Calibri" w:hAnsi="Calibri" w:cs="Arial"/>
                <w:sz w:val="22"/>
                <w:szCs w:val="22"/>
              </w:rPr>
            </w:pPr>
            <w:r>
              <w:rPr>
                <w:rFonts w:ascii="Calibri" w:eastAsia="Calibri" w:hAnsi="Calibri" w:cs="Arial"/>
                <w:sz w:val="22"/>
                <w:szCs w:val="22"/>
              </w:rPr>
              <w:t xml:space="preserve">Shade </w:t>
            </w:r>
            <w:r w:rsidR="001A5013">
              <w:rPr>
                <w:rFonts w:ascii="Calibri" w:eastAsia="Calibri" w:hAnsi="Calibri" w:cs="Arial"/>
                <w:sz w:val="22"/>
                <w:szCs w:val="22"/>
              </w:rPr>
              <w:t>Sails</w:t>
            </w:r>
            <w:r>
              <w:rPr>
                <w:rFonts w:ascii="Calibri" w:eastAsia="Calibri" w:hAnsi="Calibri" w:cs="Arial"/>
                <w:sz w:val="22"/>
                <w:szCs w:val="22"/>
              </w:rPr>
              <w:t xml:space="preserve"> </w:t>
            </w:r>
            <w:r w:rsidR="009819F0">
              <w:rPr>
                <w:rFonts w:ascii="Calibri" w:eastAsia="Calibri" w:hAnsi="Calibri" w:cs="Arial"/>
                <w:sz w:val="22"/>
                <w:szCs w:val="22"/>
              </w:rPr>
              <w:t>W</w:t>
            </w:r>
            <w:r>
              <w:rPr>
                <w:rFonts w:ascii="Calibri" w:eastAsia="Calibri" w:hAnsi="Calibri" w:cs="Arial"/>
                <w:sz w:val="22"/>
                <w:szCs w:val="22"/>
              </w:rPr>
              <w:t>ith M</w:t>
            </w:r>
            <w:r w:rsidR="001A5013">
              <w:rPr>
                <w:rFonts w:ascii="Calibri" w:eastAsia="Calibri" w:hAnsi="Calibri" w:cs="Arial"/>
                <w:sz w:val="22"/>
                <w:szCs w:val="22"/>
              </w:rPr>
              <w:t xml:space="preserve">ounting Hardware </w:t>
            </w:r>
          </w:p>
        </w:tc>
        <w:tc>
          <w:tcPr>
            <w:tcW w:w="1080" w:type="dxa"/>
            <w:shd w:val="clear" w:color="auto" w:fill="auto"/>
            <w:vAlign w:val="center"/>
          </w:tcPr>
          <w:p w14:paraId="30CAC9D9" w14:textId="56CFE27F" w:rsidR="00354C3F" w:rsidRPr="000B2FAC" w:rsidRDefault="001A5013" w:rsidP="00414BB3">
            <w:pPr>
              <w:jc w:val="center"/>
              <w:rPr>
                <w:rFonts w:ascii="Calibri" w:eastAsia="Calibri" w:hAnsi="Calibri" w:cs="Arial"/>
                <w:sz w:val="22"/>
                <w:szCs w:val="22"/>
              </w:rPr>
            </w:pPr>
            <w:r>
              <w:rPr>
                <w:rFonts w:ascii="Calibri" w:eastAsia="Calibri" w:hAnsi="Calibri" w:cs="Arial"/>
                <w:sz w:val="22"/>
                <w:szCs w:val="22"/>
              </w:rPr>
              <w:t>4</w:t>
            </w:r>
          </w:p>
        </w:tc>
        <w:tc>
          <w:tcPr>
            <w:tcW w:w="990" w:type="dxa"/>
            <w:shd w:val="clear" w:color="auto" w:fill="auto"/>
            <w:vAlign w:val="center"/>
          </w:tcPr>
          <w:p w14:paraId="6EAE604C" w14:textId="7222B8C8" w:rsidR="00354C3F" w:rsidRPr="000B2FAC" w:rsidRDefault="00354C3F" w:rsidP="00C27EDA">
            <w:pPr>
              <w:jc w:val="center"/>
              <w:rPr>
                <w:rFonts w:ascii="Calibri" w:eastAsia="Calibri" w:hAnsi="Calibri" w:cs="Arial"/>
                <w:sz w:val="22"/>
                <w:szCs w:val="22"/>
              </w:rPr>
            </w:pPr>
            <w:r w:rsidRPr="000B2FAC">
              <w:rPr>
                <w:rFonts w:ascii="Calibri" w:eastAsia="Calibri" w:hAnsi="Calibri" w:cs="Arial"/>
                <w:sz w:val="22"/>
                <w:szCs w:val="22"/>
              </w:rPr>
              <w:t>$</w:t>
            </w:r>
            <w:r w:rsidR="001A5013">
              <w:rPr>
                <w:rFonts w:ascii="Calibri" w:eastAsia="Calibri" w:hAnsi="Calibri" w:cs="Arial"/>
                <w:sz w:val="22"/>
                <w:szCs w:val="22"/>
              </w:rPr>
              <w:t>50</w:t>
            </w:r>
          </w:p>
        </w:tc>
        <w:tc>
          <w:tcPr>
            <w:tcW w:w="1440" w:type="dxa"/>
            <w:shd w:val="clear" w:color="auto" w:fill="auto"/>
            <w:vAlign w:val="center"/>
          </w:tcPr>
          <w:p w14:paraId="32B134FA" w14:textId="29D5F927" w:rsidR="00354C3F" w:rsidRPr="000B2FAC" w:rsidRDefault="00C61FB3" w:rsidP="003423A5">
            <w:pPr>
              <w:jc w:val="center"/>
              <w:rPr>
                <w:rFonts w:ascii="Calibri" w:eastAsia="Calibri" w:hAnsi="Calibri" w:cs="Arial"/>
                <w:sz w:val="22"/>
                <w:szCs w:val="22"/>
              </w:rPr>
            </w:pPr>
            <w:r w:rsidRPr="000B2FAC">
              <w:rPr>
                <w:rFonts w:ascii="Calibri" w:eastAsia="Calibri" w:hAnsi="Calibri" w:cs="Arial"/>
                <w:sz w:val="22"/>
                <w:szCs w:val="22"/>
              </w:rPr>
              <w:t>$</w:t>
            </w:r>
            <w:r w:rsidR="001A5013">
              <w:rPr>
                <w:rFonts w:ascii="Calibri" w:eastAsia="Calibri" w:hAnsi="Calibri" w:cs="Arial"/>
                <w:sz w:val="22"/>
                <w:szCs w:val="22"/>
              </w:rPr>
              <w:t>200</w:t>
            </w:r>
          </w:p>
        </w:tc>
        <w:tc>
          <w:tcPr>
            <w:tcW w:w="5097" w:type="dxa"/>
            <w:shd w:val="clear" w:color="auto" w:fill="auto"/>
            <w:vAlign w:val="center"/>
          </w:tcPr>
          <w:p w14:paraId="534A2DEA" w14:textId="77777777" w:rsidR="00354C3F" w:rsidRPr="000B2FAC" w:rsidRDefault="00315280" w:rsidP="00DA6F01">
            <w:pPr>
              <w:rPr>
                <w:rFonts w:ascii="Calibri" w:eastAsia="Calibri" w:hAnsi="Calibri" w:cs="Arial"/>
                <w:sz w:val="22"/>
                <w:szCs w:val="22"/>
              </w:rPr>
            </w:pPr>
            <w:r w:rsidRPr="000B2FAC">
              <w:rPr>
                <w:rFonts w:ascii="Calibri" w:eastAsia="Calibri" w:hAnsi="Calibri" w:cs="Arial"/>
                <w:sz w:val="22"/>
                <w:szCs w:val="22"/>
              </w:rPr>
              <w:t xml:space="preserve">Support implementation of UV protection policy; </w:t>
            </w:r>
            <w:r w:rsidR="00776526" w:rsidRPr="000B2FAC">
              <w:rPr>
                <w:rFonts w:ascii="Calibri" w:eastAsia="Calibri" w:hAnsi="Calibri" w:cs="Arial"/>
                <w:sz w:val="22"/>
                <w:szCs w:val="22"/>
              </w:rPr>
              <w:t xml:space="preserve">enhance environment to encourage </w:t>
            </w:r>
            <w:r w:rsidRPr="000B2FAC">
              <w:rPr>
                <w:rFonts w:ascii="Calibri" w:eastAsia="Calibri" w:hAnsi="Calibri" w:cs="Arial"/>
                <w:sz w:val="22"/>
                <w:szCs w:val="22"/>
              </w:rPr>
              <w:t>UV protection</w:t>
            </w:r>
          </w:p>
        </w:tc>
      </w:tr>
      <w:tr w:rsidR="00354C3F" w:rsidRPr="008E5E4A" w14:paraId="682D9475" w14:textId="77777777" w:rsidTr="00C86825">
        <w:trPr>
          <w:trHeight w:val="283"/>
          <w:jc w:val="center"/>
        </w:trPr>
        <w:tc>
          <w:tcPr>
            <w:tcW w:w="5523" w:type="dxa"/>
            <w:gridSpan w:val="4"/>
            <w:shd w:val="clear" w:color="auto" w:fill="auto"/>
          </w:tcPr>
          <w:p w14:paraId="564E7068" w14:textId="77777777" w:rsidR="00354C3F" w:rsidRPr="000B2FAC" w:rsidRDefault="00354C3F" w:rsidP="00F01A97">
            <w:pPr>
              <w:jc w:val="right"/>
              <w:rPr>
                <w:rFonts w:ascii="Calibri" w:eastAsia="Calibri" w:hAnsi="Calibri" w:cs="Arial"/>
                <w:b/>
                <w:i/>
                <w:szCs w:val="22"/>
              </w:rPr>
            </w:pPr>
            <w:r w:rsidRPr="000B2FAC">
              <w:rPr>
                <w:rFonts w:ascii="Calibri" w:eastAsia="Calibri" w:hAnsi="Calibri" w:cs="Arial"/>
                <w:b/>
                <w:i/>
                <w:szCs w:val="22"/>
              </w:rPr>
              <w:t>Budget Total</w:t>
            </w:r>
          </w:p>
        </w:tc>
        <w:tc>
          <w:tcPr>
            <w:tcW w:w="5097" w:type="dxa"/>
            <w:shd w:val="clear" w:color="auto" w:fill="auto"/>
          </w:tcPr>
          <w:p w14:paraId="1A3B18A8" w14:textId="4DCD4B42" w:rsidR="00354C3F" w:rsidRPr="000B2FAC" w:rsidRDefault="00354C3F" w:rsidP="003423A5">
            <w:pPr>
              <w:jc w:val="right"/>
              <w:rPr>
                <w:rFonts w:ascii="Calibri" w:eastAsia="Calibri" w:hAnsi="Calibri" w:cs="Arial"/>
                <w:b/>
                <w:i/>
                <w:szCs w:val="22"/>
              </w:rPr>
            </w:pPr>
            <w:r w:rsidRPr="000B2FAC">
              <w:rPr>
                <w:rFonts w:ascii="Calibri" w:eastAsia="Calibri" w:hAnsi="Calibri" w:cs="Arial"/>
                <w:b/>
                <w:i/>
                <w:szCs w:val="22"/>
              </w:rPr>
              <w:t>$</w:t>
            </w:r>
            <w:r w:rsidR="003415A2">
              <w:rPr>
                <w:rFonts w:ascii="Calibri" w:eastAsia="Calibri" w:hAnsi="Calibri" w:cs="Arial"/>
                <w:b/>
                <w:i/>
                <w:szCs w:val="22"/>
              </w:rPr>
              <w:t>4</w:t>
            </w:r>
            <w:r w:rsidR="00A13E11">
              <w:rPr>
                <w:rFonts w:ascii="Calibri" w:eastAsia="Calibri" w:hAnsi="Calibri" w:cs="Arial"/>
                <w:b/>
                <w:i/>
                <w:szCs w:val="22"/>
              </w:rPr>
              <w:t>2</w:t>
            </w:r>
            <w:r w:rsidR="00E21CA7">
              <w:rPr>
                <w:rFonts w:ascii="Calibri" w:eastAsia="Calibri" w:hAnsi="Calibri" w:cs="Arial"/>
                <w:b/>
                <w:i/>
                <w:szCs w:val="22"/>
              </w:rPr>
              <w:t>5</w:t>
            </w:r>
            <w:r w:rsidR="00315280" w:rsidRPr="000B2FAC">
              <w:rPr>
                <w:rFonts w:ascii="Calibri" w:eastAsia="Calibri" w:hAnsi="Calibri" w:cs="Arial"/>
                <w:b/>
                <w:i/>
                <w:szCs w:val="22"/>
              </w:rPr>
              <w:t>.</w:t>
            </w:r>
            <w:r w:rsidR="00DA6F01">
              <w:rPr>
                <w:rFonts w:ascii="Calibri" w:eastAsia="Calibri" w:hAnsi="Calibri" w:cs="Arial"/>
                <w:b/>
                <w:i/>
                <w:szCs w:val="22"/>
              </w:rPr>
              <w:t>0</w:t>
            </w:r>
            <w:r w:rsidR="00315280" w:rsidRPr="000B2FAC">
              <w:rPr>
                <w:rFonts w:ascii="Calibri" w:eastAsia="Calibri" w:hAnsi="Calibri" w:cs="Arial"/>
                <w:b/>
                <w:i/>
                <w:szCs w:val="22"/>
              </w:rPr>
              <w:t>0</w:t>
            </w:r>
          </w:p>
        </w:tc>
      </w:tr>
    </w:tbl>
    <w:p w14:paraId="6DBD9DA6" w14:textId="77777777" w:rsidR="007078BB" w:rsidRDefault="007078BB" w:rsidP="00232EA4">
      <w:pPr>
        <w:ind w:hanging="360"/>
        <w:rPr>
          <w:rFonts w:ascii="Calibri" w:hAnsi="Calibri" w:cs="Arial"/>
          <w:b/>
          <w:i/>
          <w:sz w:val="22"/>
          <w:szCs w:val="22"/>
        </w:rPr>
      </w:pPr>
    </w:p>
    <w:p w14:paraId="5B5CEED9" w14:textId="47A706D3" w:rsidR="00606DFE" w:rsidRPr="00EC7879" w:rsidRDefault="00606DFE" w:rsidP="00232EA4">
      <w:pPr>
        <w:ind w:hanging="360"/>
        <w:rPr>
          <w:rFonts w:ascii="Calibri" w:hAnsi="Calibri" w:cs="Arial"/>
          <w:b/>
          <w:i/>
          <w:sz w:val="22"/>
          <w:szCs w:val="22"/>
        </w:rPr>
      </w:pPr>
      <w:r w:rsidRPr="00EC7879">
        <w:rPr>
          <w:rFonts w:ascii="Calibri" w:hAnsi="Calibri" w:cs="Arial"/>
          <w:b/>
          <w:i/>
          <w:sz w:val="22"/>
          <w:szCs w:val="22"/>
        </w:rPr>
        <w:t xml:space="preserve">Appendix </w:t>
      </w:r>
      <w:r w:rsidR="009C4232">
        <w:rPr>
          <w:rFonts w:ascii="Calibri" w:hAnsi="Calibri" w:cs="Arial"/>
          <w:b/>
          <w:i/>
          <w:sz w:val="22"/>
          <w:szCs w:val="22"/>
        </w:rPr>
        <w:t>C</w:t>
      </w:r>
      <w:r w:rsidRPr="00EC7879">
        <w:rPr>
          <w:rFonts w:ascii="Calibri" w:hAnsi="Calibri" w:cs="Arial"/>
          <w:b/>
          <w:i/>
          <w:sz w:val="22"/>
          <w:szCs w:val="22"/>
        </w:rPr>
        <w:t>: Project Timeline</w:t>
      </w:r>
    </w:p>
    <w:p w14:paraId="1743DB31" w14:textId="77777777" w:rsidR="005049D0" w:rsidRPr="00EB5698" w:rsidRDefault="005049D0" w:rsidP="00232EA4">
      <w:pPr>
        <w:ind w:hanging="360"/>
        <w:rPr>
          <w:rFonts w:ascii="Calibri" w:hAnsi="Calibri" w:cs="Arial"/>
          <w:b/>
          <w:i/>
          <w:sz w:val="16"/>
          <w:szCs w:val="16"/>
        </w:rPr>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9"/>
        <w:gridCol w:w="922"/>
        <w:gridCol w:w="922"/>
        <w:gridCol w:w="922"/>
        <w:gridCol w:w="922"/>
        <w:gridCol w:w="922"/>
      </w:tblGrid>
      <w:tr w:rsidR="0094287D" w:rsidRPr="009701B7" w14:paraId="6FA7DA7A" w14:textId="77777777" w:rsidTr="00C86825">
        <w:trPr>
          <w:trHeight w:val="125"/>
          <w:jc w:val="center"/>
        </w:trPr>
        <w:tc>
          <w:tcPr>
            <w:tcW w:w="5929" w:type="dxa"/>
            <w:shd w:val="clear" w:color="auto" w:fill="8DB3E2"/>
            <w:vAlign w:val="center"/>
          </w:tcPr>
          <w:p w14:paraId="213CB0E8" w14:textId="77777777" w:rsidR="0094287D" w:rsidRPr="00D05821" w:rsidRDefault="0094287D" w:rsidP="00FB1BAF">
            <w:pPr>
              <w:jc w:val="center"/>
              <w:rPr>
                <w:rFonts w:ascii="Calibri" w:eastAsia="FangSong" w:hAnsi="Calibri" w:cs="Angsana New"/>
                <w:b/>
                <w:sz w:val="22"/>
                <w:szCs w:val="22"/>
              </w:rPr>
            </w:pPr>
            <w:r w:rsidRPr="00D05821">
              <w:rPr>
                <w:rFonts w:ascii="Calibri" w:eastAsia="FangSong" w:hAnsi="Calibri"/>
                <w:b/>
                <w:sz w:val="22"/>
                <w:szCs w:val="22"/>
              </w:rPr>
              <w:t>Activity</w:t>
            </w:r>
          </w:p>
        </w:tc>
        <w:tc>
          <w:tcPr>
            <w:tcW w:w="922" w:type="dxa"/>
            <w:shd w:val="clear" w:color="auto" w:fill="8DB3E2"/>
          </w:tcPr>
          <w:p w14:paraId="7E9EDC46" w14:textId="4962A3CA" w:rsidR="0094287D" w:rsidRPr="00D05821" w:rsidRDefault="0094287D" w:rsidP="00FB1BAF">
            <w:pPr>
              <w:jc w:val="center"/>
              <w:rPr>
                <w:rFonts w:ascii="Calibri" w:eastAsia="FangSong" w:hAnsi="Calibri" w:cs="Arabic Typesetting"/>
                <w:b/>
                <w:sz w:val="22"/>
                <w:szCs w:val="22"/>
              </w:rPr>
            </w:pPr>
            <w:r>
              <w:rPr>
                <w:rFonts w:ascii="Calibri" w:eastAsia="FangSong" w:hAnsi="Calibri" w:cs="Arabic Typesetting"/>
                <w:b/>
                <w:sz w:val="22"/>
                <w:szCs w:val="22"/>
              </w:rPr>
              <w:t>May</w:t>
            </w:r>
          </w:p>
        </w:tc>
        <w:tc>
          <w:tcPr>
            <w:tcW w:w="922" w:type="dxa"/>
            <w:shd w:val="clear" w:color="auto" w:fill="8DB3E2"/>
            <w:vAlign w:val="center"/>
          </w:tcPr>
          <w:p w14:paraId="305B8069" w14:textId="020E6E01" w:rsidR="0094287D" w:rsidRPr="00D05821" w:rsidRDefault="0094287D" w:rsidP="00FB1BAF">
            <w:pPr>
              <w:jc w:val="center"/>
              <w:rPr>
                <w:rFonts w:ascii="Calibri" w:eastAsia="FangSong" w:hAnsi="Calibri" w:cs="Arabic Typesetting"/>
                <w:b/>
                <w:sz w:val="22"/>
                <w:szCs w:val="22"/>
              </w:rPr>
            </w:pPr>
            <w:r w:rsidRPr="00D05821">
              <w:rPr>
                <w:rFonts w:ascii="Calibri" w:eastAsia="FangSong" w:hAnsi="Calibri" w:cs="Arabic Typesetting"/>
                <w:b/>
                <w:sz w:val="22"/>
                <w:szCs w:val="22"/>
              </w:rPr>
              <w:t>June</w:t>
            </w:r>
          </w:p>
        </w:tc>
        <w:tc>
          <w:tcPr>
            <w:tcW w:w="922" w:type="dxa"/>
            <w:shd w:val="clear" w:color="auto" w:fill="8DB3E2"/>
            <w:vAlign w:val="center"/>
          </w:tcPr>
          <w:p w14:paraId="415A049A" w14:textId="77777777" w:rsidR="0094287D" w:rsidRPr="00D05821" w:rsidRDefault="0094287D" w:rsidP="00FB1BAF">
            <w:pPr>
              <w:jc w:val="center"/>
              <w:rPr>
                <w:rFonts w:ascii="Calibri" w:eastAsia="FangSong" w:hAnsi="Calibri" w:cs="Arabic Typesetting"/>
                <w:b/>
                <w:sz w:val="22"/>
                <w:szCs w:val="22"/>
              </w:rPr>
            </w:pPr>
            <w:r w:rsidRPr="00D05821">
              <w:rPr>
                <w:rFonts w:ascii="Calibri" w:eastAsia="FangSong" w:hAnsi="Calibri" w:cs="Arabic Typesetting"/>
                <w:b/>
                <w:sz w:val="22"/>
                <w:szCs w:val="22"/>
              </w:rPr>
              <w:t>July</w:t>
            </w:r>
          </w:p>
        </w:tc>
        <w:tc>
          <w:tcPr>
            <w:tcW w:w="922" w:type="dxa"/>
            <w:shd w:val="clear" w:color="auto" w:fill="8DB3E2"/>
            <w:vAlign w:val="center"/>
          </w:tcPr>
          <w:p w14:paraId="356F5439" w14:textId="77777777" w:rsidR="0094287D" w:rsidRPr="00D05821" w:rsidRDefault="0094287D" w:rsidP="00FB1BAF">
            <w:pPr>
              <w:jc w:val="center"/>
              <w:rPr>
                <w:rFonts w:ascii="Calibri" w:eastAsia="FangSong" w:hAnsi="Calibri" w:cs="Arabic Typesetting"/>
                <w:b/>
                <w:sz w:val="22"/>
                <w:szCs w:val="22"/>
              </w:rPr>
            </w:pPr>
            <w:r w:rsidRPr="00D05821">
              <w:rPr>
                <w:rFonts w:ascii="Calibri" w:eastAsia="FangSong" w:hAnsi="Calibri" w:cs="Arabic Typesetting"/>
                <w:b/>
                <w:sz w:val="22"/>
                <w:szCs w:val="22"/>
              </w:rPr>
              <w:t>Aug</w:t>
            </w:r>
          </w:p>
        </w:tc>
        <w:tc>
          <w:tcPr>
            <w:tcW w:w="922" w:type="dxa"/>
            <w:shd w:val="clear" w:color="auto" w:fill="8DB3E2"/>
            <w:vAlign w:val="center"/>
          </w:tcPr>
          <w:p w14:paraId="0AFEE51A" w14:textId="77777777" w:rsidR="0094287D" w:rsidRPr="00D05821" w:rsidRDefault="0094287D" w:rsidP="00FB1BAF">
            <w:pPr>
              <w:jc w:val="center"/>
              <w:rPr>
                <w:rFonts w:ascii="Calibri" w:eastAsia="FangSong" w:hAnsi="Calibri" w:cs="Arabic Typesetting"/>
                <w:b/>
                <w:sz w:val="22"/>
                <w:szCs w:val="22"/>
              </w:rPr>
            </w:pPr>
            <w:r w:rsidRPr="00D05821">
              <w:rPr>
                <w:rFonts w:ascii="Calibri" w:eastAsia="FangSong" w:hAnsi="Calibri" w:cs="Arabic Typesetting"/>
                <w:b/>
                <w:sz w:val="22"/>
                <w:szCs w:val="22"/>
              </w:rPr>
              <w:t>Sept</w:t>
            </w:r>
          </w:p>
        </w:tc>
      </w:tr>
      <w:tr w:rsidR="0094287D" w:rsidRPr="009701B7" w14:paraId="266F19AB" w14:textId="77777777" w:rsidTr="00C86825">
        <w:trPr>
          <w:trHeight w:val="183"/>
          <w:jc w:val="center"/>
        </w:trPr>
        <w:tc>
          <w:tcPr>
            <w:tcW w:w="5929" w:type="dxa"/>
            <w:shd w:val="clear" w:color="auto" w:fill="auto"/>
          </w:tcPr>
          <w:p w14:paraId="31AD3A84" w14:textId="77777777" w:rsidR="0094287D" w:rsidRDefault="0094287D" w:rsidP="007078BB">
            <w:pPr>
              <w:rPr>
                <w:rFonts w:ascii="Calibri" w:eastAsia="FangSong" w:hAnsi="Calibri"/>
                <w:sz w:val="22"/>
                <w:szCs w:val="22"/>
              </w:rPr>
            </w:pPr>
            <w:r>
              <w:rPr>
                <w:rFonts w:ascii="Calibri" w:eastAsia="FangSong" w:hAnsi="Calibri"/>
                <w:sz w:val="22"/>
                <w:szCs w:val="22"/>
              </w:rPr>
              <w:t xml:space="preserve">Kick-off call with project staff: Child Care Program Role in Skin Cancer Prevention, Project Overview, and Project Plan Review </w:t>
            </w:r>
          </w:p>
          <w:p w14:paraId="157577D4" w14:textId="60AEEC54" w:rsidR="0094287D" w:rsidRPr="000B2FAC" w:rsidRDefault="0094287D" w:rsidP="007078BB">
            <w:pPr>
              <w:rPr>
                <w:rFonts w:ascii="Calibri" w:eastAsia="FangSong" w:hAnsi="Calibri"/>
                <w:sz w:val="22"/>
                <w:szCs w:val="22"/>
              </w:rPr>
            </w:pPr>
          </w:p>
        </w:tc>
        <w:tc>
          <w:tcPr>
            <w:tcW w:w="922" w:type="dxa"/>
            <w:shd w:val="clear" w:color="auto" w:fill="DBE5F1" w:themeFill="accent1" w:themeFillTint="33"/>
            <w:vAlign w:val="center"/>
          </w:tcPr>
          <w:p w14:paraId="4609389C" w14:textId="6F30CE38" w:rsidR="0094287D" w:rsidRPr="000B2FAC" w:rsidRDefault="0094287D" w:rsidP="007078BB">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FFFFFF" w:themeFill="background1"/>
            <w:vAlign w:val="center"/>
          </w:tcPr>
          <w:p w14:paraId="5682BD15" w14:textId="5677F45E" w:rsidR="0094287D" w:rsidRPr="000B2FAC" w:rsidRDefault="0094287D" w:rsidP="007078BB">
            <w:pPr>
              <w:jc w:val="center"/>
              <w:rPr>
                <w:rFonts w:ascii="Calibri" w:eastAsia="Calibri" w:hAnsi="Calibri"/>
                <w:sz w:val="22"/>
                <w:szCs w:val="22"/>
              </w:rPr>
            </w:pPr>
          </w:p>
        </w:tc>
        <w:tc>
          <w:tcPr>
            <w:tcW w:w="922" w:type="dxa"/>
            <w:shd w:val="clear" w:color="auto" w:fill="auto"/>
            <w:vAlign w:val="center"/>
          </w:tcPr>
          <w:p w14:paraId="709CA9E4" w14:textId="77777777" w:rsidR="0094287D" w:rsidRPr="000B2FAC" w:rsidRDefault="0094287D" w:rsidP="007078BB">
            <w:pPr>
              <w:jc w:val="center"/>
              <w:rPr>
                <w:rFonts w:ascii="Calibri" w:eastAsia="Calibri" w:hAnsi="Calibri"/>
                <w:sz w:val="22"/>
                <w:szCs w:val="22"/>
              </w:rPr>
            </w:pPr>
          </w:p>
        </w:tc>
        <w:tc>
          <w:tcPr>
            <w:tcW w:w="922" w:type="dxa"/>
            <w:shd w:val="clear" w:color="auto" w:fill="auto"/>
            <w:vAlign w:val="center"/>
          </w:tcPr>
          <w:p w14:paraId="452E72CF" w14:textId="77777777" w:rsidR="0094287D" w:rsidRPr="000B2FAC" w:rsidRDefault="0094287D" w:rsidP="007078BB">
            <w:pPr>
              <w:jc w:val="center"/>
              <w:rPr>
                <w:rFonts w:ascii="Calibri" w:eastAsia="Calibri" w:hAnsi="Calibri"/>
                <w:sz w:val="22"/>
                <w:szCs w:val="22"/>
              </w:rPr>
            </w:pPr>
          </w:p>
        </w:tc>
        <w:tc>
          <w:tcPr>
            <w:tcW w:w="922" w:type="dxa"/>
            <w:shd w:val="clear" w:color="auto" w:fill="auto"/>
            <w:vAlign w:val="center"/>
          </w:tcPr>
          <w:p w14:paraId="21F74718" w14:textId="77777777" w:rsidR="0094287D" w:rsidRPr="000B2FAC" w:rsidRDefault="0094287D" w:rsidP="007078BB">
            <w:pPr>
              <w:jc w:val="center"/>
              <w:rPr>
                <w:rFonts w:ascii="Calibri" w:eastAsia="Calibri" w:hAnsi="Calibri"/>
                <w:sz w:val="22"/>
                <w:szCs w:val="22"/>
              </w:rPr>
            </w:pPr>
          </w:p>
        </w:tc>
      </w:tr>
      <w:tr w:rsidR="0094287D" w:rsidRPr="009701B7" w14:paraId="722BB139" w14:textId="77777777" w:rsidTr="00C86825">
        <w:trPr>
          <w:trHeight w:val="260"/>
          <w:jc w:val="center"/>
        </w:trPr>
        <w:tc>
          <w:tcPr>
            <w:tcW w:w="5929" w:type="dxa"/>
            <w:shd w:val="clear" w:color="auto" w:fill="auto"/>
          </w:tcPr>
          <w:p w14:paraId="02D2E87C" w14:textId="77777777" w:rsidR="0094287D" w:rsidRDefault="0094287D" w:rsidP="003921B3">
            <w:pPr>
              <w:rPr>
                <w:rFonts w:ascii="Calibri" w:eastAsia="FangSong" w:hAnsi="Calibri"/>
                <w:sz w:val="22"/>
                <w:szCs w:val="22"/>
              </w:rPr>
            </w:pPr>
            <w:r>
              <w:rPr>
                <w:rFonts w:ascii="Calibri" w:eastAsia="FangSong" w:hAnsi="Calibri"/>
                <w:sz w:val="22"/>
                <w:szCs w:val="22"/>
              </w:rPr>
              <w:t>Conduct staff pre-assessment</w:t>
            </w:r>
          </w:p>
          <w:p w14:paraId="0F388692" w14:textId="322B653F" w:rsidR="0094287D" w:rsidRDefault="0094287D" w:rsidP="003921B3">
            <w:pPr>
              <w:rPr>
                <w:rFonts w:ascii="Calibri" w:eastAsia="FangSong" w:hAnsi="Calibri"/>
                <w:sz w:val="22"/>
                <w:szCs w:val="22"/>
              </w:rPr>
            </w:pPr>
          </w:p>
        </w:tc>
        <w:tc>
          <w:tcPr>
            <w:tcW w:w="922" w:type="dxa"/>
          </w:tcPr>
          <w:p w14:paraId="6CFE8BCD" w14:textId="2585E5DA" w:rsidR="0094287D" w:rsidRPr="000B2FAC" w:rsidRDefault="0094287D" w:rsidP="004524A2">
            <w:pPr>
              <w:jc w:val="center"/>
              <w:rPr>
                <w:rFonts w:ascii="Calibri" w:eastAsia="Calibri" w:hAnsi="Calibri"/>
                <w:sz w:val="22"/>
                <w:szCs w:val="22"/>
              </w:rPr>
            </w:pPr>
          </w:p>
        </w:tc>
        <w:tc>
          <w:tcPr>
            <w:tcW w:w="922" w:type="dxa"/>
            <w:shd w:val="clear" w:color="auto" w:fill="DBE5F1"/>
            <w:vAlign w:val="center"/>
          </w:tcPr>
          <w:p w14:paraId="068F5387" w14:textId="6ACD9CA0" w:rsidR="0094287D" w:rsidRPr="000B2FAC" w:rsidRDefault="0094287D" w:rsidP="004524A2">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14:paraId="43841645" w14:textId="77777777" w:rsidR="0094287D" w:rsidRPr="000B2FAC" w:rsidRDefault="0094287D" w:rsidP="004524A2">
            <w:pPr>
              <w:jc w:val="center"/>
              <w:rPr>
                <w:rFonts w:ascii="Calibri" w:eastAsia="Calibri" w:hAnsi="Calibri"/>
                <w:sz w:val="22"/>
                <w:szCs w:val="22"/>
              </w:rPr>
            </w:pPr>
          </w:p>
        </w:tc>
        <w:tc>
          <w:tcPr>
            <w:tcW w:w="922" w:type="dxa"/>
            <w:shd w:val="clear" w:color="auto" w:fill="auto"/>
            <w:vAlign w:val="center"/>
          </w:tcPr>
          <w:p w14:paraId="3D571FB2" w14:textId="77777777" w:rsidR="0094287D" w:rsidRPr="000B2FAC" w:rsidRDefault="0094287D" w:rsidP="004524A2">
            <w:pPr>
              <w:jc w:val="center"/>
              <w:rPr>
                <w:rFonts w:ascii="Calibri" w:eastAsia="Calibri" w:hAnsi="Calibri"/>
                <w:sz w:val="22"/>
                <w:szCs w:val="22"/>
              </w:rPr>
            </w:pPr>
          </w:p>
        </w:tc>
        <w:tc>
          <w:tcPr>
            <w:tcW w:w="922" w:type="dxa"/>
            <w:shd w:val="clear" w:color="auto" w:fill="auto"/>
            <w:vAlign w:val="center"/>
          </w:tcPr>
          <w:p w14:paraId="5267C635" w14:textId="77777777" w:rsidR="0094287D" w:rsidRPr="000B2FAC" w:rsidRDefault="0094287D" w:rsidP="00FB1BAF">
            <w:pPr>
              <w:jc w:val="center"/>
              <w:rPr>
                <w:rFonts w:ascii="Calibri" w:eastAsia="Calibri" w:hAnsi="Calibri"/>
                <w:sz w:val="22"/>
                <w:szCs w:val="22"/>
              </w:rPr>
            </w:pPr>
          </w:p>
        </w:tc>
      </w:tr>
      <w:tr w:rsidR="00786EFC" w:rsidRPr="009701B7" w14:paraId="06BE0873" w14:textId="77777777" w:rsidTr="00C86825">
        <w:trPr>
          <w:trHeight w:val="260"/>
          <w:jc w:val="center"/>
        </w:trPr>
        <w:tc>
          <w:tcPr>
            <w:tcW w:w="5929" w:type="dxa"/>
            <w:shd w:val="clear" w:color="auto" w:fill="auto"/>
          </w:tcPr>
          <w:p w14:paraId="2F924D17" w14:textId="105AD686" w:rsidR="00786EFC" w:rsidRDefault="00786EFC" w:rsidP="00786EFC">
            <w:pPr>
              <w:rPr>
                <w:rFonts w:ascii="Calibri" w:eastAsia="FangSong" w:hAnsi="Calibri"/>
                <w:sz w:val="22"/>
                <w:szCs w:val="22"/>
              </w:rPr>
            </w:pPr>
            <w:r>
              <w:rPr>
                <w:rFonts w:ascii="Calibri" w:eastAsia="FangSong" w:hAnsi="Calibri"/>
                <w:sz w:val="22"/>
                <w:szCs w:val="22"/>
              </w:rPr>
              <w:t>Child care staff and administrator’s complete sun safety training</w:t>
            </w:r>
          </w:p>
        </w:tc>
        <w:tc>
          <w:tcPr>
            <w:tcW w:w="922" w:type="dxa"/>
          </w:tcPr>
          <w:p w14:paraId="1AA436A9" w14:textId="77777777" w:rsidR="00786EFC" w:rsidRPr="000B2FAC" w:rsidRDefault="00786EFC" w:rsidP="00786EFC">
            <w:pPr>
              <w:jc w:val="center"/>
              <w:rPr>
                <w:rFonts w:ascii="Calibri" w:eastAsia="Calibri" w:hAnsi="Calibri"/>
                <w:sz w:val="22"/>
                <w:szCs w:val="22"/>
              </w:rPr>
            </w:pPr>
          </w:p>
        </w:tc>
        <w:tc>
          <w:tcPr>
            <w:tcW w:w="922" w:type="dxa"/>
            <w:shd w:val="clear" w:color="auto" w:fill="DBE5F1"/>
            <w:vAlign w:val="center"/>
          </w:tcPr>
          <w:p w14:paraId="28D1B9ED" w14:textId="74A3C3C2"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14:paraId="10D68C59" w14:textId="77777777"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11D2DE3E" w14:textId="77777777"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61A4B4EE" w14:textId="77777777" w:rsidR="00786EFC" w:rsidRPr="000B2FAC" w:rsidRDefault="00786EFC" w:rsidP="00786EFC">
            <w:pPr>
              <w:jc w:val="center"/>
              <w:rPr>
                <w:rFonts w:ascii="Calibri" w:eastAsia="Calibri" w:hAnsi="Calibri"/>
                <w:sz w:val="22"/>
                <w:szCs w:val="22"/>
              </w:rPr>
            </w:pPr>
          </w:p>
        </w:tc>
      </w:tr>
      <w:tr w:rsidR="00786EFC" w:rsidRPr="009701B7" w14:paraId="174EC467" w14:textId="77777777" w:rsidTr="00C86825">
        <w:trPr>
          <w:trHeight w:val="782"/>
          <w:jc w:val="center"/>
        </w:trPr>
        <w:tc>
          <w:tcPr>
            <w:tcW w:w="5929" w:type="dxa"/>
            <w:shd w:val="clear" w:color="auto" w:fill="auto"/>
          </w:tcPr>
          <w:p w14:paraId="113ACCF9" w14:textId="77777777" w:rsidR="00786EFC" w:rsidRDefault="00786EFC" w:rsidP="00786EFC">
            <w:pPr>
              <w:rPr>
                <w:rFonts w:ascii="Calibri" w:eastAsia="FangSong" w:hAnsi="Calibri"/>
                <w:sz w:val="22"/>
                <w:szCs w:val="22"/>
              </w:rPr>
            </w:pPr>
            <w:r>
              <w:rPr>
                <w:rFonts w:ascii="Calibri" w:eastAsia="FangSong" w:hAnsi="Calibri"/>
                <w:sz w:val="22"/>
                <w:szCs w:val="22"/>
              </w:rPr>
              <w:t>Implement Project Plan</w:t>
            </w:r>
          </w:p>
          <w:p w14:paraId="17D62A47" w14:textId="38F2AECE" w:rsidR="00786EFC" w:rsidRDefault="00786EFC" w:rsidP="00786EFC">
            <w:pPr>
              <w:rPr>
                <w:rFonts w:ascii="Calibri" w:eastAsia="FangSong" w:hAnsi="Calibri"/>
                <w:sz w:val="22"/>
                <w:szCs w:val="22"/>
              </w:rPr>
            </w:pPr>
            <w:r>
              <w:rPr>
                <w:rFonts w:ascii="Calibri" w:eastAsia="FangSong" w:hAnsi="Calibri"/>
                <w:sz w:val="22"/>
                <w:szCs w:val="22"/>
              </w:rPr>
              <w:t>-Develop and o</w:t>
            </w:r>
            <w:r w:rsidRPr="000B2FAC">
              <w:rPr>
                <w:rFonts w:ascii="Calibri" w:eastAsia="FangSong" w:hAnsi="Calibri"/>
                <w:sz w:val="22"/>
                <w:szCs w:val="22"/>
              </w:rPr>
              <w:t>btain approval of policy</w:t>
            </w:r>
            <w:r>
              <w:rPr>
                <w:rFonts w:ascii="Calibri" w:eastAsia="FangSong" w:hAnsi="Calibri"/>
                <w:sz w:val="22"/>
                <w:szCs w:val="22"/>
              </w:rPr>
              <w:t xml:space="preserve"> (July 1, 2019)</w:t>
            </w:r>
          </w:p>
          <w:p w14:paraId="0E2093A7" w14:textId="77777777" w:rsidR="00786EFC" w:rsidRDefault="00786EFC" w:rsidP="00786EFC">
            <w:pPr>
              <w:rPr>
                <w:rFonts w:ascii="Calibri" w:eastAsia="FangSong" w:hAnsi="Calibri"/>
                <w:sz w:val="22"/>
                <w:szCs w:val="22"/>
              </w:rPr>
            </w:pPr>
            <w:r>
              <w:rPr>
                <w:rFonts w:ascii="Calibri" w:eastAsia="FangSong" w:hAnsi="Calibri"/>
                <w:sz w:val="22"/>
                <w:szCs w:val="22"/>
              </w:rPr>
              <w:t>-Implement sun safety strategies</w:t>
            </w:r>
          </w:p>
          <w:p w14:paraId="12CD2771" w14:textId="19890D21" w:rsidR="00786EFC" w:rsidRPr="000B2FAC" w:rsidRDefault="00786EFC" w:rsidP="00786EFC">
            <w:pPr>
              <w:rPr>
                <w:rFonts w:ascii="Calibri" w:eastAsia="FangSong" w:hAnsi="Calibri"/>
                <w:sz w:val="22"/>
                <w:szCs w:val="22"/>
              </w:rPr>
            </w:pPr>
            <w:r>
              <w:rPr>
                <w:rFonts w:ascii="Calibri" w:eastAsia="FangSong" w:hAnsi="Calibri"/>
                <w:sz w:val="22"/>
                <w:szCs w:val="22"/>
              </w:rPr>
              <w:t>-Train and communicate the policy to staff and parents/guardians</w:t>
            </w:r>
          </w:p>
        </w:tc>
        <w:tc>
          <w:tcPr>
            <w:tcW w:w="922" w:type="dxa"/>
          </w:tcPr>
          <w:p w14:paraId="29E19B7B" w14:textId="62D89EDE" w:rsidR="00786EFC" w:rsidRPr="000B2FAC" w:rsidRDefault="00786EFC" w:rsidP="00786EFC">
            <w:pPr>
              <w:jc w:val="center"/>
              <w:rPr>
                <w:rFonts w:ascii="Calibri" w:eastAsia="Calibri" w:hAnsi="Calibri"/>
                <w:sz w:val="22"/>
                <w:szCs w:val="22"/>
              </w:rPr>
            </w:pPr>
          </w:p>
        </w:tc>
        <w:tc>
          <w:tcPr>
            <w:tcW w:w="922" w:type="dxa"/>
            <w:shd w:val="clear" w:color="auto" w:fill="DBE5F1"/>
            <w:vAlign w:val="center"/>
          </w:tcPr>
          <w:p w14:paraId="636ECF3F" w14:textId="7C46240A"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DBE5F1"/>
            <w:vAlign w:val="center"/>
          </w:tcPr>
          <w:p w14:paraId="2D11A2BE" w14:textId="77777777"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DBE5F1"/>
            <w:vAlign w:val="center"/>
          </w:tcPr>
          <w:p w14:paraId="189D1A5C" w14:textId="77777777"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14:paraId="5E08EBE6" w14:textId="5DEC27AD" w:rsidR="00786EFC" w:rsidRPr="000B2FAC" w:rsidRDefault="00786EFC" w:rsidP="00786EFC">
            <w:pPr>
              <w:jc w:val="center"/>
              <w:rPr>
                <w:rFonts w:ascii="Calibri" w:eastAsia="Calibri" w:hAnsi="Calibri"/>
                <w:sz w:val="22"/>
                <w:szCs w:val="22"/>
              </w:rPr>
            </w:pPr>
          </w:p>
        </w:tc>
      </w:tr>
      <w:tr w:rsidR="00786EFC" w:rsidRPr="009701B7" w14:paraId="60F1BB6C" w14:textId="77777777" w:rsidTr="00C86825">
        <w:trPr>
          <w:trHeight w:val="183"/>
          <w:jc w:val="center"/>
        </w:trPr>
        <w:tc>
          <w:tcPr>
            <w:tcW w:w="5929" w:type="dxa"/>
            <w:shd w:val="clear" w:color="auto" w:fill="auto"/>
          </w:tcPr>
          <w:p w14:paraId="765362B4" w14:textId="77777777" w:rsidR="00786EFC" w:rsidRDefault="00786EFC" w:rsidP="00786EFC">
            <w:pPr>
              <w:rPr>
                <w:rFonts w:ascii="Calibri" w:eastAsia="FangSong" w:hAnsi="Calibri"/>
                <w:sz w:val="22"/>
                <w:szCs w:val="22"/>
              </w:rPr>
            </w:pPr>
            <w:r>
              <w:rPr>
                <w:rFonts w:ascii="Calibri" w:eastAsia="FangSong" w:hAnsi="Calibri"/>
                <w:sz w:val="22"/>
                <w:szCs w:val="22"/>
              </w:rPr>
              <w:t>Conduct staff post-assessment</w:t>
            </w:r>
            <w:r w:rsidRPr="000B2FAC">
              <w:rPr>
                <w:rFonts w:ascii="Calibri" w:eastAsia="FangSong" w:hAnsi="Calibri"/>
                <w:sz w:val="22"/>
                <w:szCs w:val="22"/>
              </w:rPr>
              <w:t xml:space="preserve"> </w:t>
            </w:r>
          </w:p>
          <w:p w14:paraId="43D161D5" w14:textId="49DE2713" w:rsidR="00786EFC" w:rsidRPr="000B2FAC" w:rsidRDefault="00786EFC" w:rsidP="00786EFC">
            <w:pPr>
              <w:rPr>
                <w:rFonts w:ascii="Calibri" w:eastAsia="FangSong" w:hAnsi="Calibri"/>
                <w:sz w:val="22"/>
                <w:szCs w:val="22"/>
              </w:rPr>
            </w:pPr>
          </w:p>
        </w:tc>
        <w:tc>
          <w:tcPr>
            <w:tcW w:w="922" w:type="dxa"/>
          </w:tcPr>
          <w:p w14:paraId="2CD1AE9E" w14:textId="428F2D39"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52A30DFB" w14:textId="4F167D4C"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545C3BB6" w14:textId="77777777" w:rsidR="00786EFC" w:rsidRPr="000B2FAC" w:rsidRDefault="00786EFC" w:rsidP="00786EFC">
            <w:pPr>
              <w:jc w:val="center"/>
              <w:rPr>
                <w:rFonts w:ascii="Calibri" w:eastAsia="Calibri" w:hAnsi="Calibri"/>
                <w:sz w:val="22"/>
                <w:szCs w:val="22"/>
              </w:rPr>
            </w:pPr>
          </w:p>
        </w:tc>
        <w:tc>
          <w:tcPr>
            <w:tcW w:w="922" w:type="dxa"/>
            <w:shd w:val="clear" w:color="auto" w:fill="DBE5F1"/>
            <w:vAlign w:val="center"/>
          </w:tcPr>
          <w:p w14:paraId="716B93AD" w14:textId="77777777"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c>
          <w:tcPr>
            <w:tcW w:w="922" w:type="dxa"/>
            <w:shd w:val="clear" w:color="auto" w:fill="auto"/>
            <w:vAlign w:val="center"/>
          </w:tcPr>
          <w:p w14:paraId="470D3687" w14:textId="77777777" w:rsidR="00786EFC" w:rsidRPr="000B2FAC" w:rsidRDefault="00786EFC" w:rsidP="00786EFC">
            <w:pPr>
              <w:jc w:val="center"/>
              <w:rPr>
                <w:rFonts w:ascii="Calibri" w:eastAsia="Calibri" w:hAnsi="Calibri"/>
                <w:sz w:val="22"/>
                <w:szCs w:val="22"/>
              </w:rPr>
            </w:pPr>
          </w:p>
        </w:tc>
      </w:tr>
      <w:tr w:rsidR="00786EFC" w:rsidRPr="009701B7" w14:paraId="5B6CB1EC" w14:textId="77777777" w:rsidTr="00C86825">
        <w:trPr>
          <w:trHeight w:val="296"/>
          <w:jc w:val="center"/>
        </w:trPr>
        <w:tc>
          <w:tcPr>
            <w:tcW w:w="5929" w:type="dxa"/>
            <w:shd w:val="clear" w:color="auto" w:fill="auto"/>
          </w:tcPr>
          <w:p w14:paraId="340C9180" w14:textId="77777777" w:rsidR="00786EFC" w:rsidRDefault="00786EFC" w:rsidP="00786EFC">
            <w:pPr>
              <w:rPr>
                <w:rFonts w:ascii="Calibri" w:eastAsia="FangSong" w:hAnsi="Calibri"/>
                <w:sz w:val="22"/>
                <w:szCs w:val="22"/>
              </w:rPr>
            </w:pPr>
            <w:r w:rsidRPr="000B2FAC">
              <w:rPr>
                <w:rFonts w:ascii="Calibri" w:eastAsia="FangSong" w:hAnsi="Calibri"/>
                <w:sz w:val="22"/>
                <w:szCs w:val="22"/>
              </w:rPr>
              <w:t xml:space="preserve">Submit Progress Report </w:t>
            </w:r>
            <w:r>
              <w:rPr>
                <w:rFonts w:ascii="Calibri" w:eastAsia="FangSong" w:hAnsi="Calibri"/>
                <w:sz w:val="22"/>
                <w:szCs w:val="22"/>
              </w:rPr>
              <w:t xml:space="preserve">and Success Story </w:t>
            </w:r>
            <w:r w:rsidRPr="000B2FAC">
              <w:rPr>
                <w:rFonts w:ascii="Calibri" w:eastAsia="FangSong" w:hAnsi="Calibri"/>
                <w:sz w:val="22"/>
                <w:szCs w:val="22"/>
              </w:rPr>
              <w:t>to DOH</w:t>
            </w:r>
          </w:p>
          <w:p w14:paraId="34B00B08" w14:textId="0A1BBF36" w:rsidR="00786EFC" w:rsidRPr="000B2FAC" w:rsidRDefault="00786EFC" w:rsidP="00786EFC">
            <w:pPr>
              <w:rPr>
                <w:rFonts w:ascii="Calibri" w:eastAsia="FangSong" w:hAnsi="Calibri"/>
                <w:sz w:val="22"/>
                <w:szCs w:val="22"/>
              </w:rPr>
            </w:pPr>
          </w:p>
        </w:tc>
        <w:tc>
          <w:tcPr>
            <w:tcW w:w="922" w:type="dxa"/>
          </w:tcPr>
          <w:p w14:paraId="311B3A40" w14:textId="27E11B5A"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60A401DA" w14:textId="0324AD5B"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0EE80122" w14:textId="77777777" w:rsidR="00786EFC" w:rsidRPr="000B2FAC" w:rsidRDefault="00786EFC" w:rsidP="00786EFC">
            <w:pPr>
              <w:jc w:val="center"/>
              <w:rPr>
                <w:rFonts w:ascii="Calibri" w:eastAsia="Calibri" w:hAnsi="Calibri"/>
                <w:sz w:val="22"/>
                <w:szCs w:val="22"/>
              </w:rPr>
            </w:pPr>
          </w:p>
        </w:tc>
        <w:tc>
          <w:tcPr>
            <w:tcW w:w="922" w:type="dxa"/>
            <w:shd w:val="clear" w:color="auto" w:fill="auto"/>
            <w:vAlign w:val="center"/>
          </w:tcPr>
          <w:p w14:paraId="75802F45" w14:textId="77777777" w:rsidR="00786EFC" w:rsidRPr="000B2FAC" w:rsidRDefault="00786EFC" w:rsidP="00786EFC">
            <w:pPr>
              <w:jc w:val="center"/>
              <w:rPr>
                <w:rFonts w:ascii="Calibri" w:eastAsia="Calibri" w:hAnsi="Calibri"/>
                <w:sz w:val="22"/>
                <w:szCs w:val="22"/>
              </w:rPr>
            </w:pPr>
          </w:p>
        </w:tc>
        <w:tc>
          <w:tcPr>
            <w:tcW w:w="922" w:type="dxa"/>
            <w:shd w:val="clear" w:color="auto" w:fill="DBE5F1"/>
            <w:vAlign w:val="center"/>
          </w:tcPr>
          <w:p w14:paraId="51A25391" w14:textId="77777777" w:rsidR="00786EFC" w:rsidRPr="000B2FAC" w:rsidRDefault="00786EFC" w:rsidP="00786EFC">
            <w:pPr>
              <w:jc w:val="center"/>
              <w:rPr>
                <w:rFonts w:ascii="Calibri" w:eastAsia="Calibri" w:hAnsi="Calibri"/>
                <w:sz w:val="22"/>
                <w:szCs w:val="22"/>
              </w:rPr>
            </w:pPr>
            <w:r w:rsidRPr="000B2FAC">
              <w:rPr>
                <w:rFonts w:ascii="Calibri" w:eastAsia="Calibri" w:hAnsi="Calibri"/>
                <w:sz w:val="22"/>
                <w:szCs w:val="22"/>
              </w:rPr>
              <w:sym w:font="Wingdings" w:char="F0FE"/>
            </w:r>
          </w:p>
        </w:tc>
      </w:tr>
    </w:tbl>
    <w:p w14:paraId="73F2992D" w14:textId="5128D679" w:rsidR="0019368E" w:rsidRDefault="0019368E" w:rsidP="006774A6">
      <w:pPr>
        <w:rPr>
          <w:rFonts w:ascii="Arial" w:hAnsi="Arial" w:cs="Arial"/>
        </w:rPr>
      </w:pPr>
    </w:p>
    <w:p w14:paraId="26B8BE4B" w14:textId="18691106" w:rsidR="009000FC" w:rsidRDefault="009000FC" w:rsidP="006774A6">
      <w:pPr>
        <w:rPr>
          <w:rFonts w:ascii="Arial" w:hAnsi="Arial" w:cs="Arial"/>
        </w:rPr>
      </w:pPr>
    </w:p>
    <w:p w14:paraId="11BEDB7D" w14:textId="61F708C0" w:rsidR="009000FC" w:rsidRDefault="009000FC" w:rsidP="006774A6">
      <w:pPr>
        <w:rPr>
          <w:rFonts w:ascii="Arial" w:hAnsi="Arial" w:cs="Arial"/>
        </w:rPr>
      </w:pPr>
    </w:p>
    <w:p w14:paraId="5D178C62" w14:textId="77777777" w:rsidR="009000FC" w:rsidRDefault="009000FC" w:rsidP="006774A6">
      <w:pPr>
        <w:rPr>
          <w:rFonts w:ascii="Arial" w:hAnsi="Arial" w:cs="Arial"/>
        </w:rPr>
      </w:pPr>
    </w:p>
    <w:p w14:paraId="01DED58A" w14:textId="77777777" w:rsidR="00304132" w:rsidRPr="00304132" w:rsidRDefault="00304132" w:rsidP="00304132">
      <w:pPr>
        <w:rPr>
          <w:rFonts w:ascii="Calibri" w:hAnsi="Calibri" w:cs="Arial"/>
          <w:b/>
          <w:i/>
          <w:sz w:val="22"/>
          <w:szCs w:val="22"/>
        </w:rPr>
      </w:pPr>
      <w:r w:rsidRPr="00304132">
        <w:rPr>
          <w:rFonts w:ascii="Calibri" w:hAnsi="Calibri" w:cs="Arial"/>
          <w:b/>
          <w:i/>
          <w:sz w:val="22"/>
          <w:szCs w:val="22"/>
        </w:rPr>
        <w:lastRenderedPageBreak/>
        <w:t>Appendix D: Scoring Rubric</w:t>
      </w:r>
    </w:p>
    <w:tbl>
      <w:tblPr>
        <w:tblpPr w:leftFromText="180" w:rightFromText="180" w:vertAnchor="page" w:horzAnchor="margin" w:tblpY="1441"/>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53"/>
        <w:gridCol w:w="2752"/>
        <w:gridCol w:w="2753"/>
        <w:gridCol w:w="2752"/>
      </w:tblGrid>
      <w:tr w:rsidR="009000FC" w14:paraId="61B6C5CF" w14:textId="77777777" w:rsidTr="009000FC">
        <w:trPr>
          <w:trHeight w:val="367"/>
        </w:trPr>
        <w:tc>
          <w:tcPr>
            <w:tcW w:w="110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B26419" w14:textId="77777777" w:rsidR="009000FC" w:rsidRDefault="009000FC" w:rsidP="009000FC">
            <w:pPr>
              <w:pStyle w:val="TableParagraph"/>
              <w:spacing w:before="64"/>
              <w:rPr>
                <w:rFonts w:asciiTheme="minorHAnsi" w:hAnsiTheme="minorHAnsi"/>
                <w:b/>
              </w:rPr>
            </w:pPr>
            <w:r>
              <w:rPr>
                <w:rFonts w:asciiTheme="minorHAnsi" w:hAnsiTheme="minorHAnsi"/>
                <w:b/>
              </w:rPr>
              <w:t>APPLICANT INFORMATION (5 POINTS)</w:t>
            </w:r>
          </w:p>
        </w:tc>
      </w:tr>
      <w:tr w:rsidR="009000FC" w14:paraId="7D962E53" w14:textId="77777777" w:rsidTr="009000FC">
        <w:trPr>
          <w:trHeight w:hRule="exact" w:val="1153"/>
        </w:trPr>
        <w:tc>
          <w:tcPr>
            <w:tcW w:w="2753" w:type="dxa"/>
            <w:tcBorders>
              <w:top w:val="single" w:sz="4" w:space="0" w:color="auto"/>
              <w:left w:val="single" w:sz="4" w:space="0" w:color="auto"/>
              <w:bottom w:val="single" w:sz="4" w:space="0" w:color="auto"/>
              <w:right w:val="single" w:sz="4" w:space="0" w:color="auto"/>
            </w:tcBorders>
            <w:hideMark/>
          </w:tcPr>
          <w:p w14:paraId="3BCF6EEA" w14:textId="77777777" w:rsidR="009000FC" w:rsidRDefault="009000FC" w:rsidP="009000FC">
            <w:pPr>
              <w:pStyle w:val="TableParagraph"/>
              <w:ind w:right="115"/>
              <w:rPr>
                <w:sz w:val="18"/>
              </w:rPr>
            </w:pPr>
            <w:r>
              <w:rPr>
                <w:sz w:val="18"/>
              </w:rPr>
              <w:t>No information provided.</w:t>
            </w:r>
          </w:p>
        </w:tc>
        <w:tc>
          <w:tcPr>
            <w:tcW w:w="2752" w:type="dxa"/>
            <w:tcBorders>
              <w:top w:val="single" w:sz="4" w:space="0" w:color="auto"/>
              <w:left w:val="single" w:sz="4" w:space="0" w:color="auto"/>
              <w:bottom w:val="single" w:sz="4" w:space="0" w:color="auto"/>
              <w:right w:val="single" w:sz="4" w:space="0" w:color="auto"/>
            </w:tcBorders>
            <w:hideMark/>
          </w:tcPr>
          <w:p w14:paraId="1FDEE33F" w14:textId="77777777" w:rsidR="009000FC" w:rsidRDefault="009000FC" w:rsidP="009000FC">
            <w:pPr>
              <w:pStyle w:val="TableParagraph"/>
              <w:ind w:left="100"/>
              <w:rPr>
                <w:sz w:val="18"/>
              </w:rPr>
            </w:pPr>
            <w:r>
              <w:rPr>
                <w:sz w:val="18"/>
              </w:rPr>
              <w:t>Some information included but without enough detail to understand background.</w:t>
            </w:r>
          </w:p>
        </w:tc>
        <w:tc>
          <w:tcPr>
            <w:tcW w:w="2753" w:type="dxa"/>
            <w:tcBorders>
              <w:top w:val="single" w:sz="4" w:space="0" w:color="auto"/>
              <w:left w:val="single" w:sz="4" w:space="0" w:color="auto"/>
              <w:bottom w:val="single" w:sz="4" w:space="0" w:color="auto"/>
              <w:right w:val="single" w:sz="4" w:space="0" w:color="auto"/>
            </w:tcBorders>
            <w:hideMark/>
          </w:tcPr>
          <w:p w14:paraId="44C0B25E" w14:textId="77777777" w:rsidR="009000FC" w:rsidRDefault="009000FC" w:rsidP="009000FC">
            <w:pPr>
              <w:pStyle w:val="TableParagraph"/>
              <w:ind w:right="115"/>
              <w:rPr>
                <w:sz w:val="18"/>
              </w:rPr>
            </w:pPr>
            <w:r>
              <w:rPr>
                <w:sz w:val="18"/>
              </w:rPr>
              <w:t xml:space="preserve">Most information included with some details lacking or unclear.  </w:t>
            </w:r>
          </w:p>
        </w:tc>
        <w:tc>
          <w:tcPr>
            <w:tcW w:w="2752" w:type="dxa"/>
            <w:tcBorders>
              <w:top w:val="single" w:sz="4" w:space="0" w:color="auto"/>
              <w:left w:val="single" w:sz="4" w:space="0" w:color="auto"/>
              <w:bottom w:val="single" w:sz="4" w:space="0" w:color="auto"/>
              <w:right w:val="single" w:sz="4" w:space="0" w:color="auto"/>
            </w:tcBorders>
            <w:hideMark/>
          </w:tcPr>
          <w:p w14:paraId="2F8788C1" w14:textId="77777777" w:rsidR="009000FC" w:rsidRDefault="009000FC" w:rsidP="009000FC">
            <w:pPr>
              <w:pStyle w:val="TableParagraph"/>
              <w:ind w:left="100" w:right="142"/>
              <w:rPr>
                <w:sz w:val="18"/>
              </w:rPr>
            </w:pPr>
            <w:r>
              <w:rPr>
                <w:sz w:val="18"/>
              </w:rPr>
              <w:t xml:space="preserve">Complete information on program, contact, current policy and UV protection strategies. </w:t>
            </w:r>
          </w:p>
        </w:tc>
      </w:tr>
      <w:tr w:rsidR="009000FC" w14:paraId="08474EB5" w14:textId="77777777" w:rsidTr="009000FC">
        <w:trPr>
          <w:trHeight w:hRule="exact" w:val="290"/>
        </w:trPr>
        <w:tc>
          <w:tcPr>
            <w:tcW w:w="2753" w:type="dxa"/>
            <w:tcBorders>
              <w:top w:val="single" w:sz="4" w:space="0" w:color="auto"/>
              <w:left w:val="single" w:sz="4" w:space="0" w:color="auto"/>
              <w:bottom w:val="single" w:sz="4" w:space="0" w:color="auto"/>
              <w:right w:val="single" w:sz="4" w:space="0" w:color="auto"/>
            </w:tcBorders>
            <w:hideMark/>
          </w:tcPr>
          <w:p w14:paraId="057C1AAB" w14:textId="77777777" w:rsidR="009000FC" w:rsidRDefault="009000FC" w:rsidP="009000FC">
            <w:pPr>
              <w:pStyle w:val="TableParagraph"/>
              <w:spacing w:before="1"/>
              <w:rPr>
                <w:sz w:val="18"/>
              </w:rPr>
            </w:pPr>
            <w:r>
              <w:rPr>
                <w:sz w:val="18"/>
              </w:rPr>
              <w:t>(0)</w:t>
            </w:r>
          </w:p>
        </w:tc>
        <w:tc>
          <w:tcPr>
            <w:tcW w:w="2752" w:type="dxa"/>
            <w:tcBorders>
              <w:top w:val="single" w:sz="4" w:space="0" w:color="auto"/>
              <w:left w:val="single" w:sz="4" w:space="0" w:color="auto"/>
              <w:bottom w:val="single" w:sz="4" w:space="0" w:color="auto"/>
              <w:right w:val="single" w:sz="4" w:space="0" w:color="auto"/>
            </w:tcBorders>
            <w:hideMark/>
          </w:tcPr>
          <w:p w14:paraId="0517D6FC" w14:textId="77777777" w:rsidR="009000FC" w:rsidRDefault="009000FC" w:rsidP="009000FC">
            <w:pPr>
              <w:pStyle w:val="TableParagraph"/>
              <w:spacing w:before="1"/>
              <w:ind w:left="100"/>
              <w:rPr>
                <w:sz w:val="18"/>
              </w:rPr>
            </w:pPr>
            <w:r>
              <w:rPr>
                <w:sz w:val="18"/>
              </w:rPr>
              <w:t>(1-2)</w:t>
            </w:r>
          </w:p>
        </w:tc>
        <w:tc>
          <w:tcPr>
            <w:tcW w:w="2753" w:type="dxa"/>
            <w:tcBorders>
              <w:top w:val="single" w:sz="4" w:space="0" w:color="auto"/>
              <w:left w:val="single" w:sz="4" w:space="0" w:color="auto"/>
              <w:bottom w:val="single" w:sz="4" w:space="0" w:color="auto"/>
              <w:right w:val="single" w:sz="4" w:space="0" w:color="auto"/>
            </w:tcBorders>
            <w:hideMark/>
          </w:tcPr>
          <w:p w14:paraId="7E9F323F" w14:textId="77777777" w:rsidR="009000FC" w:rsidRDefault="009000FC" w:rsidP="009000FC">
            <w:pPr>
              <w:pStyle w:val="TableParagraph"/>
              <w:spacing w:before="1"/>
              <w:rPr>
                <w:sz w:val="18"/>
              </w:rPr>
            </w:pPr>
            <w:r>
              <w:rPr>
                <w:sz w:val="18"/>
              </w:rPr>
              <w:t>(3-4)</w:t>
            </w:r>
          </w:p>
        </w:tc>
        <w:tc>
          <w:tcPr>
            <w:tcW w:w="2752" w:type="dxa"/>
            <w:tcBorders>
              <w:top w:val="single" w:sz="4" w:space="0" w:color="auto"/>
              <w:left w:val="single" w:sz="4" w:space="0" w:color="auto"/>
              <w:bottom w:val="single" w:sz="4" w:space="0" w:color="auto"/>
              <w:right w:val="single" w:sz="4" w:space="0" w:color="auto"/>
            </w:tcBorders>
            <w:hideMark/>
          </w:tcPr>
          <w:p w14:paraId="3C579DA3" w14:textId="77777777" w:rsidR="009000FC" w:rsidRDefault="009000FC" w:rsidP="009000FC">
            <w:pPr>
              <w:pStyle w:val="TableParagraph"/>
              <w:spacing w:before="1"/>
              <w:ind w:left="100"/>
              <w:rPr>
                <w:sz w:val="18"/>
              </w:rPr>
            </w:pPr>
            <w:r>
              <w:rPr>
                <w:sz w:val="18"/>
              </w:rPr>
              <w:t>(5)</w:t>
            </w:r>
          </w:p>
        </w:tc>
      </w:tr>
      <w:tr w:rsidR="009000FC" w14:paraId="1E49183A" w14:textId="77777777" w:rsidTr="009000FC">
        <w:trPr>
          <w:trHeight w:hRule="exact" w:val="253"/>
        </w:trPr>
        <w:tc>
          <w:tcPr>
            <w:tcW w:w="8258" w:type="dxa"/>
            <w:gridSpan w:val="3"/>
            <w:tcBorders>
              <w:top w:val="single" w:sz="4" w:space="0" w:color="auto"/>
              <w:left w:val="single" w:sz="4" w:space="0" w:color="auto"/>
              <w:bottom w:val="single" w:sz="4" w:space="0" w:color="auto"/>
              <w:right w:val="single" w:sz="4" w:space="0" w:color="auto"/>
            </w:tcBorders>
            <w:hideMark/>
          </w:tcPr>
          <w:p w14:paraId="32A33D16" w14:textId="77777777" w:rsidR="009000FC" w:rsidRDefault="009000FC" w:rsidP="009000FC">
            <w:pPr>
              <w:pStyle w:val="TableParagraph"/>
              <w:spacing w:line="219" w:lineRule="exact"/>
              <w:rPr>
                <w:sz w:val="18"/>
              </w:rPr>
            </w:pPr>
            <w:r>
              <w:rPr>
                <w:sz w:val="18"/>
              </w:rPr>
              <w:t>Comments:</w:t>
            </w:r>
          </w:p>
        </w:tc>
        <w:tc>
          <w:tcPr>
            <w:tcW w:w="2752" w:type="dxa"/>
            <w:tcBorders>
              <w:top w:val="single" w:sz="4" w:space="0" w:color="auto"/>
              <w:left w:val="single" w:sz="4" w:space="0" w:color="auto"/>
              <w:bottom w:val="single" w:sz="4" w:space="0" w:color="auto"/>
              <w:right w:val="single" w:sz="4" w:space="0" w:color="auto"/>
            </w:tcBorders>
            <w:hideMark/>
          </w:tcPr>
          <w:p w14:paraId="3B6B4BD6" w14:textId="77777777" w:rsidR="009000FC" w:rsidRDefault="009000FC" w:rsidP="009000FC">
            <w:pPr>
              <w:pStyle w:val="TableParagraph"/>
              <w:spacing w:line="219" w:lineRule="exact"/>
              <w:ind w:left="100"/>
              <w:rPr>
                <w:sz w:val="18"/>
              </w:rPr>
            </w:pPr>
            <w:r>
              <w:rPr>
                <w:sz w:val="18"/>
              </w:rPr>
              <w:t>Score:</w:t>
            </w:r>
          </w:p>
        </w:tc>
      </w:tr>
      <w:tr w:rsidR="009000FC" w14:paraId="467EA5A6" w14:textId="77777777" w:rsidTr="009000FC">
        <w:trPr>
          <w:trHeight w:val="367"/>
        </w:trPr>
        <w:tc>
          <w:tcPr>
            <w:tcW w:w="110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533277C" w14:textId="77777777" w:rsidR="009000FC" w:rsidRDefault="009000FC" w:rsidP="009000FC">
            <w:pPr>
              <w:pStyle w:val="TableParagraph"/>
              <w:spacing w:before="64"/>
              <w:rPr>
                <w:rFonts w:ascii="Arial"/>
                <w:b/>
                <w:sz w:val="20"/>
              </w:rPr>
            </w:pPr>
            <w:bookmarkStart w:id="3" w:name="PROJECT_COLLABORATORS_(5_POINTS)"/>
            <w:bookmarkEnd w:id="3"/>
            <w:r>
              <w:rPr>
                <w:rFonts w:asciiTheme="minorHAnsi" w:hAnsiTheme="minorHAnsi"/>
                <w:b/>
              </w:rPr>
              <w:t>PROJECT PLAN (25 POINTS)</w:t>
            </w:r>
          </w:p>
        </w:tc>
      </w:tr>
      <w:tr w:rsidR="009000FC" w14:paraId="3B942878" w14:textId="77777777" w:rsidTr="009000FC">
        <w:trPr>
          <w:trHeight w:hRule="exact" w:val="2440"/>
        </w:trPr>
        <w:tc>
          <w:tcPr>
            <w:tcW w:w="2753" w:type="dxa"/>
            <w:tcBorders>
              <w:top w:val="single" w:sz="4" w:space="0" w:color="auto"/>
              <w:left w:val="single" w:sz="4" w:space="0" w:color="auto"/>
              <w:bottom w:val="single" w:sz="4" w:space="0" w:color="auto"/>
              <w:right w:val="single" w:sz="4" w:space="0" w:color="auto"/>
            </w:tcBorders>
            <w:hideMark/>
          </w:tcPr>
          <w:p w14:paraId="03A5B6D6" w14:textId="77777777" w:rsidR="009000FC" w:rsidRDefault="009000FC" w:rsidP="009000FC">
            <w:pPr>
              <w:pStyle w:val="TableParagraph"/>
              <w:ind w:left="102" w:right="115"/>
              <w:rPr>
                <w:sz w:val="18"/>
              </w:rPr>
            </w:pPr>
            <w:r>
              <w:rPr>
                <w:sz w:val="18"/>
              </w:rPr>
              <w:t xml:space="preserve">The proposed project plan is poorly defined, is not feasible, has an unclear purpose, poor alignment with the intent of the RFA (sun safe policy adoption </w:t>
            </w:r>
            <w:r>
              <w:rPr>
                <w:b/>
                <w:sz w:val="18"/>
                <w:u w:val="single"/>
              </w:rPr>
              <w:t>and</w:t>
            </w:r>
            <w:r>
              <w:rPr>
                <w:sz w:val="18"/>
              </w:rPr>
              <w:t xml:space="preserve"> strategy implementation), and/or will not lead to sustainable change.</w:t>
            </w:r>
          </w:p>
        </w:tc>
        <w:tc>
          <w:tcPr>
            <w:tcW w:w="2752" w:type="dxa"/>
            <w:tcBorders>
              <w:top w:val="single" w:sz="4" w:space="0" w:color="auto"/>
              <w:left w:val="single" w:sz="4" w:space="0" w:color="auto"/>
              <w:bottom w:val="single" w:sz="4" w:space="0" w:color="auto"/>
              <w:right w:val="single" w:sz="4" w:space="0" w:color="auto"/>
            </w:tcBorders>
            <w:hideMark/>
          </w:tcPr>
          <w:p w14:paraId="0763E7F1" w14:textId="77777777" w:rsidR="009000FC" w:rsidRDefault="009000FC" w:rsidP="009000FC">
            <w:pPr>
              <w:pStyle w:val="TableParagraph"/>
              <w:ind w:left="100" w:right="296"/>
              <w:rPr>
                <w:sz w:val="18"/>
              </w:rPr>
            </w:pPr>
            <w:r>
              <w:rPr>
                <w:sz w:val="18"/>
              </w:rPr>
              <w:t xml:space="preserve">The proposed project plan is defined adequately, is feasible, but has limited ability to lead to sustainable change or does not fully align with the purpose of the RFA (sun safe policy adoption </w:t>
            </w:r>
            <w:r>
              <w:rPr>
                <w:b/>
                <w:sz w:val="18"/>
                <w:u w:val="single"/>
              </w:rPr>
              <w:t>and</w:t>
            </w:r>
            <w:r>
              <w:rPr>
                <w:sz w:val="18"/>
              </w:rPr>
              <w:t xml:space="preserve"> strategy implementation).</w:t>
            </w:r>
          </w:p>
        </w:tc>
        <w:tc>
          <w:tcPr>
            <w:tcW w:w="2753" w:type="dxa"/>
            <w:tcBorders>
              <w:top w:val="single" w:sz="4" w:space="0" w:color="auto"/>
              <w:left w:val="single" w:sz="4" w:space="0" w:color="auto"/>
              <w:bottom w:val="single" w:sz="4" w:space="0" w:color="auto"/>
              <w:right w:val="single" w:sz="4" w:space="0" w:color="auto"/>
            </w:tcBorders>
            <w:hideMark/>
          </w:tcPr>
          <w:p w14:paraId="1EC5C4DF" w14:textId="77777777" w:rsidR="009000FC" w:rsidRDefault="009000FC" w:rsidP="009000FC">
            <w:pPr>
              <w:pStyle w:val="TableParagraph"/>
              <w:ind w:right="115"/>
              <w:rPr>
                <w:sz w:val="18"/>
              </w:rPr>
            </w:pPr>
            <w:r>
              <w:rPr>
                <w:sz w:val="18"/>
              </w:rPr>
              <w:t xml:space="preserve">The proposed project plan is defined adequately, aligns with the purpose of the RFA (sun safe policy adoption </w:t>
            </w:r>
            <w:r>
              <w:rPr>
                <w:b/>
                <w:sz w:val="18"/>
                <w:u w:val="single"/>
              </w:rPr>
              <w:t>and</w:t>
            </w:r>
            <w:r>
              <w:rPr>
                <w:sz w:val="18"/>
              </w:rPr>
              <w:t xml:space="preserve"> strategy implementation), is feasible, and may lead to sustainable change.</w:t>
            </w:r>
          </w:p>
        </w:tc>
        <w:tc>
          <w:tcPr>
            <w:tcW w:w="2752" w:type="dxa"/>
            <w:tcBorders>
              <w:top w:val="single" w:sz="4" w:space="0" w:color="auto"/>
              <w:left w:val="single" w:sz="4" w:space="0" w:color="auto"/>
              <w:bottom w:val="single" w:sz="4" w:space="0" w:color="auto"/>
              <w:right w:val="single" w:sz="4" w:space="0" w:color="auto"/>
            </w:tcBorders>
            <w:hideMark/>
          </w:tcPr>
          <w:p w14:paraId="241E5AF5" w14:textId="77777777" w:rsidR="009000FC" w:rsidRDefault="009000FC" w:rsidP="009000FC">
            <w:pPr>
              <w:pStyle w:val="TableParagraph"/>
              <w:ind w:left="100"/>
              <w:rPr>
                <w:sz w:val="18"/>
              </w:rPr>
            </w:pPr>
            <w:r>
              <w:rPr>
                <w:sz w:val="18"/>
              </w:rPr>
              <w:t xml:space="preserve">The proposed intervention plan has a strong evidence-base, is well defined, feasible, and will lead to sustainable change. The project impact is clearly </w:t>
            </w:r>
            <w:proofErr w:type="gramStart"/>
            <w:r>
              <w:rPr>
                <w:sz w:val="18"/>
              </w:rPr>
              <w:t>defined</w:t>
            </w:r>
            <w:proofErr w:type="gramEnd"/>
            <w:r>
              <w:rPr>
                <w:sz w:val="18"/>
              </w:rPr>
              <w:t xml:space="preserve"> and the interventions align with the purpose of the RFA (sun safe policy adoption </w:t>
            </w:r>
            <w:r>
              <w:rPr>
                <w:b/>
                <w:sz w:val="18"/>
                <w:u w:val="single"/>
              </w:rPr>
              <w:t>and</w:t>
            </w:r>
            <w:r>
              <w:rPr>
                <w:sz w:val="18"/>
              </w:rPr>
              <w:t xml:space="preserve"> strategy implementation). </w:t>
            </w:r>
          </w:p>
        </w:tc>
      </w:tr>
      <w:tr w:rsidR="009000FC" w14:paraId="20E877E9" w14:textId="77777777" w:rsidTr="009000FC">
        <w:trPr>
          <w:trHeight w:hRule="exact" w:val="290"/>
        </w:trPr>
        <w:tc>
          <w:tcPr>
            <w:tcW w:w="2753" w:type="dxa"/>
            <w:tcBorders>
              <w:top w:val="single" w:sz="4" w:space="0" w:color="auto"/>
              <w:left w:val="single" w:sz="4" w:space="0" w:color="auto"/>
              <w:bottom w:val="single" w:sz="4" w:space="0" w:color="auto"/>
              <w:right w:val="single" w:sz="4" w:space="0" w:color="auto"/>
            </w:tcBorders>
            <w:hideMark/>
          </w:tcPr>
          <w:p w14:paraId="3DE157AA" w14:textId="77777777" w:rsidR="009000FC" w:rsidRDefault="009000FC" w:rsidP="009000FC">
            <w:pPr>
              <w:pStyle w:val="TableParagraph"/>
              <w:spacing w:line="219" w:lineRule="exact"/>
              <w:rPr>
                <w:sz w:val="18"/>
              </w:rPr>
            </w:pPr>
            <w:r>
              <w:rPr>
                <w:sz w:val="18"/>
              </w:rPr>
              <w:t>(0-5)</w:t>
            </w:r>
          </w:p>
        </w:tc>
        <w:tc>
          <w:tcPr>
            <w:tcW w:w="2752" w:type="dxa"/>
            <w:tcBorders>
              <w:top w:val="single" w:sz="4" w:space="0" w:color="auto"/>
              <w:left w:val="single" w:sz="4" w:space="0" w:color="auto"/>
              <w:bottom w:val="single" w:sz="4" w:space="0" w:color="auto"/>
              <w:right w:val="single" w:sz="4" w:space="0" w:color="auto"/>
            </w:tcBorders>
            <w:hideMark/>
          </w:tcPr>
          <w:p w14:paraId="08ECE6F5" w14:textId="77777777" w:rsidR="009000FC" w:rsidRDefault="009000FC" w:rsidP="009000FC">
            <w:pPr>
              <w:pStyle w:val="TableParagraph"/>
              <w:spacing w:line="219" w:lineRule="exact"/>
              <w:ind w:left="100"/>
              <w:rPr>
                <w:sz w:val="18"/>
              </w:rPr>
            </w:pPr>
            <w:r>
              <w:rPr>
                <w:sz w:val="18"/>
              </w:rPr>
              <w:t>(6-14)</w:t>
            </w:r>
          </w:p>
        </w:tc>
        <w:tc>
          <w:tcPr>
            <w:tcW w:w="2753" w:type="dxa"/>
            <w:tcBorders>
              <w:top w:val="single" w:sz="4" w:space="0" w:color="auto"/>
              <w:left w:val="single" w:sz="4" w:space="0" w:color="auto"/>
              <w:bottom w:val="single" w:sz="4" w:space="0" w:color="auto"/>
              <w:right w:val="single" w:sz="4" w:space="0" w:color="auto"/>
            </w:tcBorders>
            <w:hideMark/>
          </w:tcPr>
          <w:p w14:paraId="03650273" w14:textId="77777777" w:rsidR="009000FC" w:rsidRDefault="009000FC" w:rsidP="009000FC">
            <w:pPr>
              <w:pStyle w:val="TableParagraph"/>
              <w:spacing w:line="219" w:lineRule="exact"/>
              <w:rPr>
                <w:sz w:val="18"/>
              </w:rPr>
            </w:pPr>
            <w:r>
              <w:rPr>
                <w:sz w:val="18"/>
              </w:rPr>
              <w:t>(15-24)</w:t>
            </w:r>
          </w:p>
        </w:tc>
        <w:tc>
          <w:tcPr>
            <w:tcW w:w="2752" w:type="dxa"/>
            <w:tcBorders>
              <w:top w:val="single" w:sz="4" w:space="0" w:color="auto"/>
              <w:left w:val="single" w:sz="4" w:space="0" w:color="auto"/>
              <w:bottom w:val="single" w:sz="4" w:space="0" w:color="auto"/>
              <w:right w:val="single" w:sz="4" w:space="0" w:color="auto"/>
            </w:tcBorders>
            <w:hideMark/>
          </w:tcPr>
          <w:p w14:paraId="551BA727" w14:textId="77777777" w:rsidR="009000FC" w:rsidRDefault="009000FC" w:rsidP="009000FC">
            <w:pPr>
              <w:pStyle w:val="TableParagraph"/>
              <w:spacing w:line="219" w:lineRule="exact"/>
              <w:ind w:left="100"/>
              <w:rPr>
                <w:sz w:val="18"/>
              </w:rPr>
            </w:pPr>
            <w:r>
              <w:rPr>
                <w:sz w:val="18"/>
              </w:rPr>
              <w:t>(25)</w:t>
            </w:r>
          </w:p>
        </w:tc>
      </w:tr>
      <w:tr w:rsidR="009000FC" w14:paraId="640B156E" w14:textId="77777777" w:rsidTr="009000FC">
        <w:trPr>
          <w:trHeight w:hRule="exact" w:val="253"/>
        </w:trPr>
        <w:tc>
          <w:tcPr>
            <w:tcW w:w="8258" w:type="dxa"/>
            <w:gridSpan w:val="3"/>
            <w:tcBorders>
              <w:top w:val="single" w:sz="4" w:space="0" w:color="auto"/>
              <w:left w:val="single" w:sz="4" w:space="0" w:color="auto"/>
              <w:bottom w:val="single" w:sz="4" w:space="0" w:color="auto"/>
              <w:right w:val="single" w:sz="4" w:space="0" w:color="auto"/>
            </w:tcBorders>
            <w:hideMark/>
          </w:tcPr>
          <w:p w14:paraId="114CD8F9" w14:textId="77777777" w:rsidR="009000FC" w:rsidRDefault="009000FC" w:rsidP="009000FC">
            <w:pPr>
              <w:pStyle w:val="TableParagraph"/>
              <w:spacing w:line="219" w:lineRule="exact"/>
              <w:rPr>
                <w:sz w:val="18"/>
              </w:rPr>
            </w:pPr>
            <w:r>
              <w:rPr>
                <w:sz w:val="18"/>
              </w:rPr>
              <w:t>Comments:</w:t>
            </w:r>
          </w:p>
        </w:tc>
        <w:tc>
          <w:tcPr>
            <w:tcW w:w="2752" w:type="dxa"/>
            <w:tcBorders>
              <w:top w:val="single" w:sz="4" w:space="0" w:color="auto"/>
              <w:left w:val="single" w:sz="4" w:space="0" w:color="auto"/>
              <w:bottom w:val="single" w:sz="4" w:space="0" w:color="auto"/>
              <w:right w:val="single" w:sz="4" w:space="0" w:color="auto"/>
            </w:tcBorders>
            <w:hideMark/>
          </w:tcPr>
          <w:p w14:paraId="4C2C8C31" w14:textId="77777777" w:rsidR="009000FC" w:rsidRDefault="009000FC" w:rsidP="009000FC">
            <w:pPr>
              <w:pStyle w:val="TableParagraph"/>
              <w:spacing w:line="219" w:lineRule="exact"/>
              <w:ind w:left="100"/>
              <w:rPr>
                <w:sz w:val="18"/>
              </w:rPr>
            </w:pPr>
            <w:r>
              <w:rPr>
                <w:sz w:val="18"/>
              </w:rPr>
              <w:t>Score:</w:t>
            </w:r>
          </w:p>
        </w:tc>
      </w:tr>
      <w:tr w:rsidR="009000FC" w14:paraId="398B5B45" w14:textId="77777777" w:rsidTr="009000FC">
        <w:trPr>
          <w:trHeight w:val="367"/>
        </w:trPr>
        <w:tc>
          <w:tcPr>
            <w:tcW w:w="110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4210CE" w14:textId="77777777" w:rsidR="009000FC" w:rsidRDefault="009000FC" w:rsidP="009000FC">
            <w:pPr>
              <w:pStyle w:val="TableParagraph"/>
              <w:spacing w:before="64"/>
              <w:rPr>
                <w:rFonts w:ascii="Arial"/>
                <w:b/>
                <w:sz w:val="20"/>
              </w:rPr>
            </w:pPr>
            <w:r>
              <w:rPr>
                <w:rFonts w:asciiTheme="minorHAnsi" w:hAnsiTheme="minorHAnsi"/>
                <w:b/>
              </w:rPr>
              <w:t>BUDGET (20 POINTS)</w:t>
            </w:r>
          </w:p>
        </w:tc>
      </w:tr>
      <w:tr w:rsidR="009000FC" w14:paraId="0C6C27F1" w14:textId="77777777" w:rsidTr="009000FC">
        <w:trPr>
          <w:trHeight w:hRule="exact" w:val="2587"/>
        </w:trPr>
        <w:tc>
          <w:tcPr>
            <w:tcW w:w="2753" w:type="dxa"/>
            <w:tcBorders>
              <w:top w:val="single" w:sz="4" w:space="0" w:color="auto"/>
              <w:left w:val="single" w:sz="4" w:space="0" w:color="auto"/>
              <w:bottom w:val="single" w:sz="4" w:space="0" w:color="auto"/>
              <w:right w:val="single" w:sz="4" w:space="0" w:color="auto"/>
            </w:tcBorders>
            <w:hideMark/>
          </w:tcPr>
          <w:p w14:paraId="323934E4" w14:textId="77777777" w:rsidR="009000FC" w:rsidRDefault="009000FC" w:rsidP="009000FC">
            <w:pPr>
              <w:pStyle w:val="TableParagraph"/>
              <w:spacing w:line="219" w:lineRule="exact"/>
              <w:rPr>
                <w:sz w:val="18"/>
              </w:rPr>
            </w:pPr>
            <w:r>
              <w:rPr>
                <w:sz w:val="18"/>
              </w:rPr>
              <w:t xml:space="preserve">The budget does not support the implementation of the proposed policy guidelines and/or activities and budget items will not lead to sustainable change. Numerous budget restrictions.  </w:t>
            </w:r>
            <w:r>
              <w:t xml:space="preserve"> </w:t>
            </w:r>
          </w:p>
        </w:tc>
        <w:tc>
          <w:tcPr>
            <w:tcW w:w="2752" w:type="dxa"/>
            <w:tcBorders>
              <w:top w:val="single" w:sz="4" w:space="0" w:color="auto"/>
              <w:left w:val="single" w:sz="4" w:space="0" w:color="auto"/>
              <w:bottom w:val="single" w:sz="4" w:space="0" w:color="auto"/>
              <w:right w:val="single" w:sz="4" w:space="0" w:color="auto"/>
            </w:tcBorders>
            <w:hideMark/>
          </w:tcPr>
          <w:p w14:paraId="57AEEBF6" w14:textId="77777777" w:rsidR="009000FC" w:rsidRDefault="009000FC" w:rsidP="009000FC">
            <w:pPr>
              <w:pStyle w:val="TableParagraph"/>
              <w:ind w:left="100" w:right="102"/>
              <w:rPr>
                <w:sz w:val="18"/>
              </w:rPr>
            </w:pPr>
            <w:r>
              <w:rPr>
                <w:sz w:val="18"/>
              </w:rPr>
              <w:t>The number of policy guidelines and/or activities and people impacted is not appropriate for the budget requested. The budget items only mildly support the implementation of the proposed policy and strategies. Budget restrictions present in request. Budget details/justification limited.</w:t>
            </w:r>
          </w:p>
        </w:tc>
        <w:tc>
          <w:tcPr>
            <w:tcW w:w="2753" w:type="dxa"/>
            <w:tcBorders>
              <w:top w:val="single" w:sz="4" w:space="0" w:color="auto"/>
              <w:left w:val="single" w:sz="4" w:space="0" w:color="auto"/>
              <w:bottom w:val="single" w:sz="4" w:space="0" w:color="auto"/>
              <w:right w:val="single" w:sz="4" w:space="0" w:color="auto"/>
            </w:tcBorders>
            <w:hideMark/>
          </w:tcPr>
          <w:p w14:paraId="6C9F341A" w14:textId="77777777" w:rsidR="009000FC" w:rsidRDefault="009000FC" w:rsidP="009000FC">
            <w:pPr>
              <w:pStyle w:val="TableParagraph"/>
              <w:ind w:right="109"/>
              <w:rPr>
                <w:sz w:val="18"/>
              </w:rPr>
            </w:pPr>
            <w:r>
              <w:rPr>
                <w:sz w:val="18"/>
              </w:rPr>
              <w:t xml:space="preserve">The number of policy guidelines and/or activities and people impacted is appropriate for the budget request. The budget items requested support the implementation of the proposed policy and strategies.  Budget details/justification could be improved. Budget items may support sustainable changes. </w:t>
            </w:r>
          </w:p>
        </w:tc>
        <w:tc>
          <w:tcPr>
            <w:tcW w:w="2752" w:type="dxa"/>
            <w:tcBorders>
              <w:top w:val="single" w:sz="4" w:space="0" w:color="auto"/>
              <w:left w:val="single" w:sz="4" w:space="0" w:color="auto"/>
              <w:bottom w:val="single" w:sz="4" w:space="0" w:color="auto"/>
              <w:right w:val="single" w:sz="4" w:space="0" w:color="auto"/>
            </w:tcBorders>
            <w:hideMark/>
          </w:tcPr>
          <w:p w14:paraId="329EAD53" w14:textId="77777777" w:rsidR="009000FC" w:rsidRDefault="009000FC" w:rsidP="009000FC">
            <w:pPr>
              <w:pStyle w:val="TableParagraph"/>
              <w:ind w:left="100" w:right="119"/>
              <w:rPr>
                <w:sz w:val="18"/>
              </w:rPr>
            </w:pPr>
            <w:r>
              <w:rPr>
                <w:sz w:val="18"/>
              </w:rPr>
              <w:t xml:space="preserve">The number of policy guidelines and/or activities and people impacted aligns with the budget amount requested. The budget is realistic, detailed, and budget items requested support the implementation of the proposed policy and strategies. Budget request will support the project and lead to sustainable change. No restricted requests. </w:t>
            </w:r>
          </w:p>
        </w:tc>
      </w:tr>
      <w:tr w:rsidR="009000FC" w14:paraId="3831E1B8" w14:textId="77777777" w:rsidTr="009000FC">
        <w:trPr>
          <w:trHeight w:hRule="exact" w:val="290"/>
        </w:trPr>
        <w:tc>
          <w:tcPr>
            <w:tcW w:w="2753" w:type="dxa"/>
            <w:tcBorders>
              <w:top w:val="single" w:sz="4" w:space="0" w:color="auto"/>
              <w:left w:val="single" w:sz="4" w:space="0" w:color="auto"/>
              <w:bottom w:val="single" w:sz="4" w:space="0" w:color="auto"/>
              <w:right w:val="single" w:sz="4" w:space="0" w:color="auto"/>
            </w:tcBorders>
            <w:hideMark/>
          </w:tcPr>
          <w:p w14:paraId="2C44F369" w14:textId="77777777" w:rsidR="009000FC" w:rsidRDefault="009000FC" w:rsidP="009000FC">
            <w:pPr>
              <w:pStyle w:val="TableParagraph"/>
              <w:spacing w:line="219" w:lineRule="exact"/>
              <w:rPr>
                <w:sz w:val="18"/>
              </w:rPr>
            </w:pPr>
            <w:r>
              <w:rPr>
                <w:sz w:val="18"/>
              </w:rPr>
              <w:t>(0)</w:t>
            </w:r>
          </w:p>
        </w:tc>
        <w:tc>
          <w:tcPr>
            <w:tcW w:w="2752" w:type="dxa"/>
            <w:tcBorders>
              <w:top w:val="single" w:sz="4" w:space="0" w:color="auto"/>
              <w:left w:val="single" w:sz="4" w:space="0" w:color="auto"/>
              <w:bottom w:val="single" w:sz="4" w:space="0" w:color="auto"/>
              <w:right w:val="single" w:sz="4" w:space="0" w:color="auto"/>
            </w:tcBorders>
            <w:hideMark/>
          </w:tcPr>
          <w:p w14:paraId="6C3AD916" w14:textId="77777777" w:rsidR="009000FC" w:rsidRDefault="009000FC" w:rsidP="009000FC">
            <w:pPr>
              <w:pStyle w:val="TableParagraph"/>
              <w:spacing w:line="219" w:lineRule="exact"/>
              <w:ind w:left="100"/>
              <w:rPr>
                <w:sz w:val="18"/>
              </w:rPr>
            </w:pPr>
            <w:r>
              <w:rPr>
                <w:sz w:val="18"/>
              </w:rPr>
              <w:t>(1-9)</w:t>
            </w:r>
          </w:p>
        </w:tc>
        <w:tc>
          <w:tcPr>
            <w:tcW w:w="2753" w:type="dxa"/>
            <w:tcBorders>
              <w:top w:val="single" w:sz="4" w:space="0" w:color="auto"/>
              <w:left w:val="single" w:sz="4" w:space="0" w:color="auto"/>
              <w:bottom w:val="single" w:sz="4" w:space="0" w:color="auto"/>
              <w:right w:val="single" w:sz="4" w:space="0" w:color="auto"/>
            </w:tcBorders>
            <w:hideMark/>
          </w:tcPr>
          <w:p w14:paraId="28A707F2" w14:textId="77777777" w:rsidR="009000FC" w:rsidRDefault="009000FC" w:rsidP="009000FC">
            <w:pPr>
              <w:pStyle w:val="TableParagraph"/>
              <w:spacing w:line="219" w:lineRule="exact"/>
              <w:rPr>
                <w:sz w:val="18"/>
              </w:rPr>
            </w:pPr>
            <w:r>
              <w:rPr>
                <w:sz w:val="18"/>
              </w:rPr>
              <w:t>(10-19)</w:t>
            </w:r>
          </w:p>
        </w:tc>
        <w:tc>
          <w:tcPr>
            <w:tcW w:w="2752" w:type="dxa"/>
            <w:tcBorders>
              <w:top w:val="single" w:sz="4" w:space="0" w:color="auto"/>
              <w:left w:val="single" w:sz="4" w:space="0" w:color="auto"/>
              <w:bottom w:val="single" w:sz="4" w:space="0" w:color="auto"/>
              <w:right w:val="single" w:sz="4" w:space="0" w:color="auto"/>
            </w:tcBorders>
            <w:hideMark/>
          </w:tcPr>
          <w:p w14:paraId="2AE89892" w14:textId="77777777" w:rsidR="009000FC" w:rsidRDefault="009000FC" w:rsidP="009000FC">
            <w:pPr>
              <w:pStyle w:val="TableParagraph"/>
              <w:spacing w:line="219" w:lineRule="exact"/>
              <w:ind w:left="100"/>
              <w:rPr>
                <w:sz w:val="18"/>
              </w:rPr>
            </w:pPr>
            <w:r>
              <w:rPr>
                <w:sz w:val="18"/>
              </w:rPr>
              <w:t>(20)</w:t>
            </w:r>
          </w:p>
        </w:tc>
      </w:tr>
      <w:tr w:rsidR="009000FC" w14:paraId="3D160390" w14:textId="77777777" w:rsidTr="009000FC">
        <w:trPr>
          <w:trHeight w:hRule="exact" w:val="280"/>
        </w:trPr>
        <w:tc>
          <w:tcPr>
            <w:tcW w:w="8258" w:type="dxa"/>
            <w:gridSpan w:val="3"/>
            <w:tcBorders>
              <w:top w:val="single" w:sz="4" w:space="0" w:color="auto"/>
              <w:left w:val="single" w:sz="4" w:space="0" w:color="auto"/>
              <w:bottom w:val="single" w:sz="4" w:space="0" w:color="auto"/>
              <w:right w:val="single" w:sz="4" w:space="0" w:color="auto"/>
            </w:tcBorders>
            <w:hideMark/>
          </w:tcPr>
          <w:p w14:paraId="6CAD3106" w14:textId="77777777" w:rsidR="009000FC" w:rsidRDefault="009000FC" w:rsidP="009000FC">
            <w:pPr>
              <w:pStyle w:val="TableParagraph"/>
              <w:spacing w:line="219" w:lineRule="exact"/>
              <w:rPr>
                <w:sz w:val="18"/>
              </w:rPr>
            </w:pPr>
            <w:r>
              <w:rPr>
                <w:sz w:val="18"/>
              </w:rPr>
              <w:t xml:space="preserve">Comments: </w:t>
            </w:r>
          </w:p>
        </w:tc>
        <w:tc>
          <w:tcPr>
            <w:tcW w:w="2752" w:type="dxa"/>
            <w:tcBorders>
              <w:top w:val="single" w:sz="4" w:space="0" w:color="auto"/>
              <w:left w:val="single" w:sz="4" w:space="0" w:color="auto"/>
              <w:bottom w:val="single" w:sz="4" w:space="0" w:color="auto"/>
              <w:right w:val="single" w:sz="4" w:space="0" w:color="auto"/>
            </w:tcBorders>
            <w:hideMark/>
          </w:tcPr>
          <w:p w14:paraId="4B3EA392" w14:textId="77777777" w:rsidR="009000FC" w:rsidRDefault="009000FC" w:rsidP="009000FC">
            <w:pPr>
              <w:pStyle w:val="TableParagraph"/>
              <w:spacing w:line="219" w:lineRule="exact"/>
              <w:ind w:left="100"/>
              <w:rPr>
                <w:sz w:val="18"/>
              </w:rPr>
            </w:pPr>
            <w:r>
              <w:rPr>
                <w:sz w:val="18"/>
              </w:rPr>
              <w:t>Score:</w:t>
            </w:r>
          </w:p>
        </w:tc>
      </w:tr>
      <w:tr w:rsidR="009000FC" w14:paraId="046B31BC" w14:textId="77777777" w:rsidTr="009000FC">
        <w:trPr>
          <w:trHeight w:val="367"/>
        </w:trPr>
        <w:tc>
          <w:tcPr>
            <w:tcW w:w="110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09377E4" w14:textId="77777777" w:rsidR="009000FC" w:rsidRDefault="009000FC" w:rsidP="009000FC">
            <w:pPr>
              <w:pStyle w:val="TableParagraph"/>
              <w:spacing w:before="64"/>
              <w:rPr>
                <w:rFonts w:ascii="Arial"/>
                <w:b/>
                <w:sz w:val="20"/>
              </w:rPr>
            </w:pPr>
            <w:bookmarkStart w:id="4" w:name="PROJECT_EVALUATION_(10_POINTS)"/>
            <w:bookmarkStart w:id="5" w:name="CLARITY_OF_PROJECT_OBJECTIVES_(5_POINTS)"/>
            <w:bookmarkEnd w:id="4"/>
            <w:bookmarkEnd w:id="5"/>
            <w:r>
              <w:rPr>
                <w:rFonts w:asciiTheme="minorHAnsi" w:hAnsiTheme="minorHAnsi"/>
                <w:b/>
              </w:rPr>
              <w:t xml:space="preserve">OVERALL COMMENTS/RECOMMENDATIONS FOR OR AGAINST FUNDING </w:t>
            </w:r>
          </w:p>
        </w:tc>
      </w:tr>
      <w:tr w:rsidR="009000FC" w14:paraId="64849BAB" w14:textId="77777777" w:rsidTr="009000FC">
        <w:trPr>
          <w:trHeight w:hRule="exact" w:val="652"/>
        </w:trPr>
        <w:tc>
          <w:tcPr>
            <w:tcW w:w="8258" w:type="dxa"/>
            <w:gridSpan w:val="3"/>
            <w:tcBorders>
              <w:top w:val="single" w:sz="4" w:space="0" w:color="auto"/>
              <w:left w:val="single" w:sz="4" w:space="0" w:color="auto"/>
              <w:bottom w:val="single" w:sz="4" w:space="0" w:color="auto"/>
              <w:right w:val="single" w:sz="4" w:space="0" w:color="auto"/>
            </w:tcBorders>
          </w:tcPr>
          <w:p w14:paraId="1F5FACDA" w14:textId="77777777" w:rsidR="009000FC" w:rsidRDefault="009000FC" w:rsidP="009000FC">
            <w:pPr>
              <w:pStyle w:val="TableParagraph"/>
              <w:ind w:right="161"/>
              <w:rPr>
                <w:sz w:val="18"/>
              </w:rPr>
            </w:pPr>
          </w:p>
        </w:tc>
        <w:tc>
          <w:tcPr>
            <w:tcW w:w="2752" w:type="dxa"/>
            <w:tcBorders>
              <w:top w:val="single" w:sz="4" w:space="0" w:color="auto"/>
              <w:left w:val="single" w:sz="4" w:space="0" w:color="auto"/>
              <w:bottom w:val="single" w:sz="4" w:space="0" w:color="auto"/>
              <w:right w:val="single" w:sz="4" w:space="0" w:color="auto"/>
            </w:tcBorders>
          </w:tcPr>
          <w:p w14:paraId="3476D979" w14:textId="77777777" w:rsidR="009000FC" w:rsidRDefault="009000FC" w:rsidP="009000FC">
            <w:pPr>
              <w:pStyle w:val="TableParagraph"/>
              <w:ind w:left="100" w:right="177"/>
              <w:rPr>
                <w:b/>
              </w:rPr>
            </w:pPr>
            <w:r>
              <w:rPr>
                <w:b/>
              </w:rPr>
              <w:t>Total Score</w:t>
            </w:r>
          </w:p>
          <w:p w14:paraId="4E81CC3A" w14:textId="77777777" w:rsidR="009000FC" w:rsidRDefault="009000FC" w:rsidP="009000FC">
            <w:pPr>
              <w:pStyle w:val="TableParagraph"/>
              <w:ind w:left="100" w:right="177"/>
              <w:rPr>
                <w:sz w:val="18"/>
              </w:rPr>
            </w:pPr>
            <w:r>
              <w:t>____/50</w:t>
            </w:r>
            <w:r>
              <w:rPr>
                <w:sz w:val="24"/>
                <w:szCs w:val="24"/>
              </w:rPr>
              <w:t xml:space="preserve"> </w:t>
            </w:r>
          </w:p>
        </w:tc>
      </w:tr>
    </w:tbl>
    <w:p w14:paraId="58DAE0EA" w14:textId="77777777" w:rsidR="00304132" w:rsidRPr="009701B7" w:rsidRDefault="00304132" w:rsidP="009000FC">
      <w:pPr>
        <w:rPr>
          <w:rFonts w:ascii="Arial" w:hAnsi="Arial" w:cs="Arial"/>
        </w:rPr>
      </w:pPr>
    </w:p>
    <w:sectPr w:rsidR="00304132" w:rsidRPr="009701B7" w:rsidSect="005772CA">
      <w:headerReference w:type="default" r:id="rId18"/>
      <w:footerReference w:type="even" r:id="rId19"/>
      <w:footerReference w:type="default" r:id="rId20"/>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AAD9" w14:textId="77777777" w:rsidR="0020209A" w:rsidRDefault="0020209A">
      <w:r>
        <w:separator/>
      </w:r>
    </w:p>
  </w:endnote>
  <w:endnote w:type="continuationSeparator" w:id="0">
    <w:p w14:paraId="3DABDAC2" w14:textId="77777777" w:rsidR="0020209A" w:rsidRDefault="002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5F09" w14:textId="77777777" w:rsidR="006E7167" w:rsidRDefault="006E7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FC9943" w14:textId="77777777" w:rsidR="006E7167" w:rsidRDefault="006E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0357" w14:textId="077FB448" w:rsidR="006E7167" w:rsidRDefault="006E7167">
    <w:pPr>
      <w:pStyle w:val="Footer"/>
      <w:jc w:val="center"/>
    </w:pPr>
    <w:r w:rsidRPr="000B2FAC">
      <w:rPr>
        <w:rFonts w:ascii="Calibri" w:hAnsi="Calibri"/>
        <w:sz w:val="20"/>
      </w:rPr>
      <w:t xml:space="preserve">Page </w:t>
    </w:r>
    <w:r w:rsidRPr="000B2FAC">
      <w:rPr>
        <w:rFonts w:ascii="Calibri" w:hAnsi="Calibri"/>
        <w:b/>
        <w:bCs/>
        <w:sz w:val="20"/>
      </w:rPr>
      <w:fldChar w:fldCharType="begin"/>
    </w:r>
    <w:r w:rsidRPr="000B2FAC">
      <w:rPr>
        <w:rFonts w:ascii="Calibri" w:hAnsi="Calibri"/>
        <w:b/>
        <w:bCs/>
        <w:sz w:val="20"/>
      </w:rPr>
      <w:instrText xml:space="preserve"> PAGE </w:instrText>
    </w:r>
    <w:r w:rsidRPr="000B2FAC">
      <w:rPr>
        <w:rFonts w:ascii="Calibri" w:hAnsi="Calibri"/>
        <w:b/>
        <w:bCs/>
        <w:sz w:val="20"/>
      </w:rPr>
      <w:fldChar w:fldCharType="separate"/>
    </w:r>
    <w:r w:rsidR="00816132">
      <w:rPr>
        <w:rFonts w:ascii="Calibri" w:hAnsi="Calibri"/>
        <w:b/>
        <w:bCs/>
        <w:noProof/>
        <w:sz w:val="20"/>
      </w:rPr>
      <w:t>6</w:t>
    </w:r>
    <w:r w:rsidRPr="000B2FAC">
      <w:rPr>
        <w:rFonts w:ascii="Calibri" w:hAnsi="Calibri"/>
        <w:b/>
        <w:bCs/>
        <w:sz w:val="20"/>
      </w:rPr>
      <w:fldChar w:fldCharType="end"/>
    </w:r>
    <w:r w:rsidRPr="000B2FAC">
      <w:rPr>
        <w:rFonts w:ascii="Calibri" w:hAnsi="Calibri"/>
        <w:sz w:val="20"/>
      </w:rPr>
      <w:t xml:space="preserve"> of </w:t>
    </w:r>
    <w:r w:rsidRPr="000B2FAC">
      <w:rPr>
        <w:rFonts w:ascii="Calibri" w:hAnsi="Calibri"/>
        <w:b/>
        <w:bCs/>
        <w:sz w:val="20"/>
      </w:rPr>
      <w:fldChar w:fldCharType="begin"/>
    </w:r>
    <w:r w:rsidRPr="000B2FAC">
      <w:rPr>
        <w:rFonts w:ascii="Calibri" w:hAnsi="Calibri"/>
        <w:b/>
        <w:bCs/>
        <w:sz w:val="20"/>
      </w:rPr>
      <w:instrText xml:space="preserve"> NUMPAGES  </w:instrText>
    </w:r>
    <w:r w:rsidRPr="000B2FAC">
      <w:rPr>
        <w:rFonts w:ascii="Calibri" w:hAnsi="Calibri"/>
        <w:b/>
        <w:bCs/>
        <w:sz w:val="20"/>
      </w:rPr>
      <w:fldChar w:fldCharType="separate"/>
    </w:r>
    <w:r w:rsidR="00816132">
      <w:rPr>
        <w:rFonts w:ascii="Calibri" w:hAnsi="Calibri"/>
        <w:b/>
        <w:bCs/>
        <w:noProof/>
        <w:sz w:val="20"/>
      </w:rPr>
      <w:t>7</w:t>
    </w:r>
    <w:r w:rsidRPr="000B2FAC">
      <w:rPr>
        <w:rFonts w:ascii="Calibri" w:hAnsi="Calibri"/>
        <w:b/>
        <w:bCs/>
        <w:sz w:val="20"/>
      </w:rPr>
      <w:fldChar w:fldCharType="end"/>
    </w:r>
  </w:p>
  <w:p w14:paraId="77D9F340" w14:textId="77777777" w:rsidR="006E7167" w:rsidRPr="000B2FAC" w:rsidRDefault="006E7167">
    <w:pPr>
      <w:pStyle w:val="Footer"/>
      <w:jc w:val="right"/>
      <w:rPr>
        <w:rFonts w:ascii="Calibri" w:hAnsi="Calibri"/>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85F1" w14:textId="77777777" w:rsidR="0020209A" w:rsidRDefault="0020209A">
      <w:r>
        <w:separator/>
      </w:r>
    </w:p>
  </w:footnote>
  <w:footnote w:type="continuationSeparator" w:id="0">
    <w:p w14:paraId="50EDC86C" w14:textId="77777777" w:rsidR="0020209A" w:rsidRDefault="0020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0926" w14:textId="77777777" w:rsidR="006E7167" w:rsidRDefault="006E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D8C"/>
    <w:multiLevelType w:val="hybridMultilevel"/>
    <w:tmpl w:val="5DCC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E67F0"/>
    <w:multiLevelType w:val="hybridMultilevel"/>
    <w:tmpl w:val="630A16FE"/>
    <w:lvl w:ilvl="0" w:tplc="5C78021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3EE"/>
    <w:multiLevelType w:val="hybridMultilevel"/>
    <w:tmpl w:val="94E8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87148"/>
    <w:multiLevelType w:val="hybridMultilevel"/>
    <w:tmpl w:val="50B49D12"/>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C2108"/>
    <w:multiLevelType w:val="hybridMultilevel"/>
    <w:tmpl w:val="B31E2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16C0"/>
    <w:multiLevelType w:val="hybridMultilevel"/>
    <w:tmpl w:val="FBD6D692"/>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059E3"/>
    <w:multiLevelType w:val="hybridMultilevel"/>
    <w:tmpl w:val="1F82171C"/>
    <w:lvl w:ilvl="0" w:tplc="100626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171B"/>
    <w:multiLevelType w:val="hybridMultilevel"/>
    <w:tmpl w:val="1F8CA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0C53"/>
    <w:multiLevelType w:val="hybridMultilevel"/>
    <w:tmpl w:val="63147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D036B"/>
    <w:multiLevelType w:val="hybridMultilevel"/>
    <w:tmpl w:val="A330F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E331C"/>
    <w:multiLevelType w:val="hybridMultilevel"/>
    <w:tmpl w:val="3B6AB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9F1740"/>
    <w:multiLevelType w:val="hybridMultilevel"/>
    <w:tmpl w:val="69A07D7C"/>
    <w:lvl w:ilvl="0" w:tplc="B1243BB6">
      <w:start w:val="1"/>
      <w:numFmt w:val="low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9367C"/>
    <w:multiLevelType w:val="hybridMultilevel"/>
    <w:tmpl w:val="23C6B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746692"/>
    <w:multiLevelType w:val="hybridMultilevel"/>
    <w:tmpl w:val="CDE69D44"/>
    <w:lvl w:ilvl="0" w:tplc="58369BE6">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5057"/>
    <w:multiLevelType w:val="hybridMultilevel"/>
    <w:tmpl w:val="CEECE1D8"/>
    <w:lvl w:ilvl="0" w:tplc="F6522ECA">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E058A"/>
    <w:multiLevelType w:val="hybridMultilevel"/>
    <w:tmpl w:val="80F81868"/>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B5D49"/>
    <w:multiLevelType w:val="hybridMultilevel"/>
    <w:tmpl w:val="0D8C17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AF131F"/>
    <w:multiLevelType w:val="hybridMultilevel"/>
    <w:tmpl w:val="E95C1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2E5A"/>
    <w:multiLevelType w:val="hybridMultilevel"/>
    <w:tmpl w:val="BB6245D0"/>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27A7"/>
    <w:multiLevelType w:val="hybridMultilevel"/>
    <w:tmpl w:val="1D080624"/>
    <w:lvl w:ilvl="0" w:tplc="E74252E2">
      <w:start w:val="1"/>
      <w:numFmt w:val="decimal"/>
      <w:lvlText w:val="%1."/>
      <w:lvlJc w:val="left"/>
      <w:pPr>
        <w:ind w:left="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B364E0E"/>
    <w:multiLevelType w:val="hybridMultilevel"/>
    <w:tmpl w:val="94E83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5B3DAD"/>
    <w:multiLevelType w:val="hybridMultilevel"/>
    <w:tmpl w:val="9DB230D2"/>
    <w:lvl w:ilvl="0" w:tplc="E74252E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657CE"/>
    <w:multiLevelType w:val="hybridMultilevel"/>
    <w:tmpl w:val="115A11B4"/>
    <w:lvl w:ilvl="0" w:tplc="55A400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815DFC"/>
    <w:multiLevelType w:val="hybridMultilevel"/>
    <w:tmpl w:val="C2E69C92"/>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33B11"/>
    <w:multiLevelType w:val="hybridMultilevel"/>
    <w:tmpl w:val="73C82640"/>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E96789"/>
    <w:multiLevelType w:val="hybridMultilevel"/>
    <w:tmpl w:val="451E1752"/>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EB0A04"/>
    <w:multiLevelType w:val="hybridMultilevel"/>
    <w:tmpl w:val="BE1CD5F0"/>
    <w:lvl w:ilvl="0" w:tplc="58369BE6">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B33E1"/>
    <w:multiLevelType w:val="hybridMultilevel"/>
    <w:tmpl w:val="A1B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119DB"/>
    <w:multiLevelType w:val="hybridMultilevel"/>
    <w:tmpl w:val="24228A00"/>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D01FE"/>
    <w:multiLevelType w:val="hybridMultilevel"/>
    <w:tmpl w:val="4D901134"/>
    <w:lvl w:ilvl="0" w:tplc="31BA055C">
      <w:start w:val="1"/>
      <w:numFmt w:val="lowerLetter"/>
      <w:lvlText w:val="%1."/>
      <w:lvlJc w:val="left"/>
      <w:pPr>
        <w:ind w:left="360" w:hanging="360"/>
      </w:pPr>
      <w:rPr>
        <w:rFonts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6269A"/>
    <w:multiLevelType w:val="hybridMultilevel"/>
    <w:tmpl w:val="39583C9A"/>
    <w:lvl w:ilvl="0" w:tplc="F6522ECA">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A4486D"/>
    <w:multiLevelType w:val="hybridMultilevel"/>
    <w:tmpl w:val="77103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3B40"/>
    <w:multiLevelType w:val="hybridMultilevel"/>
    <w:tmpl w:val="94E83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AB48A4"/>
    <w:multiLevelType w:val="hybridMultilevel"/>
    <w:tmpl w:val="4D947B7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23B03"/>
    <w:multiLevelType w:val="hybridMultilevel"/>
    <w:tmpl w:val="1F8CA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EC3145"/>
    <w:multiLevelType w:val="hybridMultilevel"/>
    <w:tmpl w:val="BCFEE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6CD5"/>
    <w:multiLevelType w:val="hybridMultilevel"/>
    <w:tmpl w:val="002E4CF8"/>
    <w:lvl w:ilvl="0" w:tplc="219A84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9E6C55"/>
    <w:multiLevelType w:val="hybridMultilevel"/>
    <w:tmpl w:val="93582DA2"/>
    <w:lvl w:ilvl="0" w:tplc="ADFC43E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A6433"/>
    <w:multiLevelType w:val="hybridMultilevel"/>
    <w:tmpl w:val="F4AE6C90"/>
    <w:lvl w:ilvl="0" w:tplc="58369BE6">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D4080"/>
    <w:multiLevelType w:val="hybridMultilevel"/>
    <w:tmpl w:val="C7D4BD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432687"/>
    <w:multiLevelType w:val="hybridMultilevel"/>
    <w:tmpl w:val="BA96BF30"/>
    <w:lvl w:ilvl="0" w:tplc="49EA1E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4044F"/>
    <w:multiLevelType w:val="hybridMultilevel"/>
    <w:tmpl w:val="BAEC728C"/>
    <w:lvl w:ilvl="0" w:tplc="5EA44FD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2612C2"/>
    <w:multiLevelType w:val="hybridMultilevel"/>
    <w:tmpl w:val="B3426E2E"/>
    <w:lvl w:ilvl="0" w:tplc="F6522ECA">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6738E3"/>
    <w:multiLevelType w:val="hybridMultilevel"/>
    <w:tmpl w:val="112869E2"/>
    <w:lvl w:ilvl="0" w:tplc="31BA055C">
      <w:start w:val="1"/>
      <w:numFmt w:val="lowerLetter"/>
      <w:lvlText w:val="%1."/>
      <w:lvlJc w:val="left"/>
      <w:pPr>
        <w:ind w:left="360" w:hanging="360"/>
      </w:pPr>
      <w:rPr>
        <w:rFonts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CA590D"/>
    <w:multiLevelType w:val="hybridMultilevel"/>
    <w:tmpl w:val="EA3ED490"/>
    <w:lvl w:ilvl="0" w:tplc="31BA055C">
      <w:start w:val="1"/>
      <w:numFmt w:val="lowerLetter"/>
      <w:lvlText w:val="%1."/>
      <w:lvlJc w:val="left"/>
      <w:pPr>
        <w:ind w:left="360" w:hanging="360"/>
      </w:pPr>
      <w:rPr>
        <w:rFonts w:hint="default"/>
        <w:b/>
        <w:i w:val="0"/>
        <w:color w:val="auto"/>
        <w:spacing w:val="-1"/>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1"/>
  </w:num>
  <w:num w:numId="4">
    <w:abstractNumId w:val="40"/>
  </w:num>
  <w:num w:numId="5">
    <w:abstractNumId w:val="25"/>
  </w:num>
  <w:num w:numId="6">
    <w:abstractNumId w:val="35"/>
  </w:num>
  <w:num w:numId="7">
    <w:abstractNumId w:val="9"/>
  </w:num>
  <w:num w:numId="8">
    <w:abstractNumId w:val="4"/>
  </w:num>
  <w:num w:numId="9">
    <w:abstractNumId w:val="31"/>
  </w:num>
  <w:num w:numId="10">
    <w:abstractNumId w:val="8"/>
  </w:num>
  <w:num w:numId="11">
    <w:abstractNumId w:val="33"/>
  </w:num>
  <w:num w:numId="12">
    <w:abstractNumId w:val="16"/>
  </w:num>
  <w:num w:numId="13">
    <w:abstractNumId w:val="13"/>
  </w:num>
  <w:num w:numId="14">
    <w:abstractNumId w:val="27"/>
  </w:num>
  <w:num w:numId="15">
    <w:abstractNumId w:val="10"/>
  </w:num>
  <w:num w:numId="16">
    <w:abstractNumId w:val="19"/>
  </w:num>
  <w:num w:numId="17">
    <w:abstractNumId w:val="29"/>
  </w:num>
  <w:num w:numId="18">
    <w:abstractNumId w:val="44"/>
  </w:num>
  <w:num w:numId="19">
    <w:abstractNumId w:val="11"/>
  </w:num>
  <w:num w:numId="20">
    <w:abstractNumId w:val="43"/>
  </w:num>
  <w:num w:numId="21">
    <w:abstractNumId w:val="22"/>
  </w:num>
  <w:num w:numId="22">
    <w:abstractNumId w:val="39"/>
  </w:num>
  <w:num w:numId="23">
    <w:abstractNumId w:val="21"/>
  </w:num>
  <w:num w:numId="24">
    <w:abstractNumId w:val="38"/>
  </w:num>
  <w:num w:numId="25">
    <w:abstractNumId w:val="41"/>
  </w:num>
  <w:num w:numId="26">
    <w:abstractNumId w:val="0"/>
  </w:num>
  <w:num w:numId="27">
    <w:abstractNumId w:val="26"/>
  </w:num>
  <w:num w:numId="28">
    <w:abstractNumId w:val="37"/>
  </w:num>
  <w:num w:numId="29">
    <w:abstractNumId w:val="15"/>
  </w:num>
  <w:num w:numId="30">
    <w:abstractNumId w:val="5"/>
  </w:num>
  <w:num w:numId="31">
    <w:abstractNumId w:val="3"/>
  </w:num>
  <w:num w:numId="32">
    <w:abstractNumId w:val="24"/>
  </w:num>
  <w:num w:numId="33">
    <w:abstractNumId w:val="42"/>
  </w:num>
  <w:num w:numId="34">
    <w:abstractNumId w:val="23"/>
  </w:num>
  <w:num w:numId="35">
    <w:abstractNumId w:val="30"/>
  </w:num>
  <w:num w:numId="36">
    <w:abstractNumId w:val="14"/>
  </w:num>
  <w:num w:numId="37">
    <w:abstractNumId w:val="18"/>
  </w:num>
  <w:num w:numId="38">
    <w:abstractNumId w:val="28"/>
  </w:num>
  <w:num w:numId="39">
    <w:abstractNumId w:val="34"/>
  </w:num>
  <w:num w:numId="40">
    <w:abstractNumId w:val="32"/>
  </w:num>
  <w:num w:numId="41">
    <w:abstractNumId w:val="20"/>
  </w:num>
  <w:num w:numId="42">
    <w:abstractNumId w:val="2"/>
  </w:num>
  <w:num w:numId="43">
    <w:abstractNumId w:val="7"/>
  </w:num>
  <w:num w:numId="44">
    <w:abstractNumId w:val="12"/>
  </w:num>
  <w:num w:numId="45">
    <w:abstractNumId w:val="3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F6"/>
    <w:rsid w:val="00003DDB"/>
    <w:rsid w:val="00004DCE"/>
    <w:rsid w:val="0002056D"/>
    <w:rsid w:val="00023B9A"/>
    <w:rsid w:val="00026578"/>
    <w:rsid w:val="00030210"/>
    <w:rsid w:val="00034B83"/>
    <w:rsid w:val="000413E0"/>
    <w:rsid w:val="0004430C"/>
    <w:rsid w:val="00046410"/>
    <w:rsid w:val="000531C5"/>
    <w:rsid w:val="000554A8"/>
    <w:rsid w:val="000605FE"/>
    <w:rsid w:val="00062843"/>
    <w:rsid w:val="000642AA"/>
    <w:rsid w:val="00071330"/>
    <w:rsid w:val="0007137B"/>
    <w:rsid w:val="000714E8"/>
    <w:rsid w:val="0007374E"/>
    <w:rsid w:val="00073818"/>
    <w:rsid w:val="00081DA1"/>
    <w:rsid w:val="00090921"/>
    <w:rsid w:val="00091A70"/>
    <w:rsid w:val="00092632"/>
    <w:rsid w:val="000A5321"/>
    <w:rsid w:val="000B0258"/>
    <w:rsid w:val="000B2FAC"/>
    <w:rsid w:val="000B3801"/>
    <w:rsid w:val="000B7978"/>
    <w:rsid w:val="000C3350"/>
    <w:rsid w:val="000C340D"/>
    <w:rsid w:val="000C4AA5"/>
    <w:rsid w:val="000C6577"/>
    <w:rsid w:val="000D00A0"/>
    <w:rsid w:val="000D0594"/>
    <w:rsid w:val="000D0A96"/>
    <w:rsid w:val="000D3148"/>
    <w:rsid w:val="000D71D7"/>
    <w:rsid w:val="000D7653"/>
    <w:rsid w:val="000E50A6"/>
    <w:rsid w:val="000E7025"/>
    <w:rsid w:val="000E7B50"/>
    <w:rsid w:val="000F3B77"/>
    <w:rsid w:val="000F72F9"/>
    <w:rsid w:val="0010541A"/>
    <w:rsid w:val="00110F2E"/>
    <w:rsid w:val="00112194"/>
    <w:rsid w:val="001132EB"/>
    <w:rsid w:val="00113419"/>
    <w:rsid w:val="001153BE"/>
    <w:rsid w:val="00121621"/>
    <w:rsid w:val="001328A2"/>
    <w:rsid w:val="001336A1"/>
    <w:rsid w:val="001357E9"/>
    <w:rsid w:val="00136BCB"/>
    <w:rsid w:val="001409FE"/>
    <w:rsid w:val="0014237E"/>
    <w:rsid w:val="0015166F"/>
    <w:rsid w:val="00154934"/>
    <w:rsid w:val="0015565D"/>
    <w:rsid w:val="00156542"/>
    <w:rsid w:val="00156D2E"/>
    <w:rsid w:val="00157AF3"/>
    <w:rsid w:val="00170987"/>
    <w:rsid w:val="0017162E"/>
    <w:rsid w:val="00173A76"/>
    <w:rsid w:val="00174499"/>
    <w:rsid w:val="00174B8F"/>
    <w:rsid w:val="00176C83"/>
    <w:rsid w:val="001826CD"/>
    <w:rsid w:val="00184B38"/>
    <w:rsid w:val="0019180D"/>
    <w:rsid w:val="00191993"/>
    <w:rsid w:val="00192BA8"/>
    <w:rsid w:val="0019351E"/>
    <w:rsid w:val="0019368E"/>
    <w:rsid w:val="001A1FA1"/>
    <w:rsid w:val="001A5013"/>
    <w:rsid w:val="001B3499"/>
    <w:rsid w:val="001B3ED7"/>
    <w:rsid w:val="001B5122"/>
    <w:rsid w:val="001B62BD"/>
    <w:rsid w:val="001C2784"/>
    <w:rsid w:val="001C28A6"/>
    <w:rsid w:val="001C7B61"/>
    <w:rsid w:val="001D7254"/>
    <w:rsid w:val="001D7C20"/>
    <w:rsid w:val="001D7CCE"/>
    <w:rsid w:val="001E03DC"/>
    <w:rsid w:val="001E0E49"/>
    <w:rsid w:val="001E1257"/>
    <w:rsid w:val="001E396A"/>
    <w:rsid w:val="001F2D4C"/>
    <w:rsid w:val="001F6FB8"/>
    <w:rsid w:val="0020209A"/>
    <w:rsid w:val="002179A1"/>
    <w:rsid w:val="00223381"/>
    <w:rsid w:val="002245BA"/>
    <w:rsid w:val="0022478D"/>
    <w:rsid w:val="00225471"/>
    <w:rsid w:val="00226718"/>
    <w:rsid w:val="00232EA4"/>
    <w:rsid w:val="00244348"/>
    <w:rsid w:val="00247EC6"/>
    <w:rsid w:val="00250624"/>
    <w:rsid w:val="00250780"/>
    <w:rsid w:val="00252F92"/>
    <w:rsid w:val="00254DBC"/>
    <w:rsid w:val="00257F48"/>
    <w:rsid w:val="002631F2"/>
    <w:rsid w:val="00265FDA"/>
    <w:rsid w:val="00270108"/>
    <w:rsid w:val="00282F9D"/>
    <w:rsid w:val="0028587B"/>
    <w:rsid w:val="00285C8D"/>
    <w:rsid w:val="00286116"/>
    <w:rsid w:val="00286EC4"/>
    <w:rsid w:val="00294BF5"/>
    <w:rsid w:val="002A3AB0"/>
    <w:rsid w:val="002B04C6"/>
    <w:rsid w:val="002B628E"/>
    <w:rsid w:val="002B724F"/>
    <w:rsid w:val="002C0191"/>
    <w:rsid w:val="002C1A86"/>
    <w:rsid w:val="002C64F3"/>
    <w:rsid w:val="002C6C02"/>
    <w:rsid w:val="002D482C"/>
    <w:rsid w:val="002D62CA"/>
    <w:rsid w:val="002D684C"/>
    <w:rsid w:val="002E298E"/>
    <w:rsid w:val="002E4670"/>
    <w:rsid w:val="002E5E79"/>
    <w:rsid w:val="002E70BC"/>
    <w:rsid w:val="002F0EEB"/>
    <w:rsid w:val="002F1634"/>
    <w:rsid w:val="002F176D"/>
    <w:rsid w:val="002F2DEC"/>
    <w:rsid w:val="002F6575"/>
    <w:rsid w:val="00304132"/>
    <w:rsid w:val="00304278"/>
    <w:rsid w:val="00306A0E"/>
    <w:rsid w:val="00310C0A"/>
    <w:rsid w:val="00313EBA"/>
    <w:rsid w:val="00315280"/>
    <w:rsid w:val="00315F1A"/>
    <w:rsid w:val="00320E71"/>
    <w:rsid w:val="003211EE"/>
    <w:rsid w:val="00321550"/>
    <w:rsid w:val="00323B72"/>
    <w:rsid w:val="00331905"/>
    <w:rsid w:val="00333268"/>
    <w:rsid w:val="003336F7"/>
    <w:rsid w:val="00335E9F"/>
    <w:rsid w:val="00337FAD"/>
    <w:rsid w:val="003401DE"/>
    <w:rsid w:val="00340A77"/>
    <w:rsid w:val="003415A2"/>
    <w:rsid w:val="003423A5"/>
    <w:rsid w:val="003510A1"/>
    <w:rsid w:val="00353ACB"/>
    <w:rsid w:val="00354C3F"/>
    <w:rsid w:val="003562EA"/>
    <w:rsid w:val="00356E04"/>
    <w:rsid w:val="00357867"/>
    <w:rsid w:val="00362D37"/>
    <w:rsid w:val="003644D5"/>
    <w:rsid w:val="00364D2D"/>
    <w:rsid w:val="003710EB"/>
    <w:rsid w:val="00374D84"/>
    <w:rsid w:val="003759B4"/>
    <w:rsid w:val="003776D9"/>
    <w:rsid w:val="00381137"/>
    <w:rsid w:val="0038192C"/>
    <w:rsid w:val="00381D45"/>
    <w:rsid w:val="00384E63"/>
    <w:rsid w:val="00391330"/>
    <w:rsid w:val="003921B3"/>
    <w:rsid w:val="00394813"/>
    <w:rsid w:val="003A0F4B"/>
    <w:rsid w:val="003A11DD"/>
    <w:rsid w:val="003A16C0"/>
    <w:rsid w:val="003A1AA0"/>
    <w:rsid w:val="003A2DF9"/>
    <w:rsid w:val="003A46A8"/>
    <w:rsid w:val="003A5427"/>
    <w:rsid w:val="003A5B05"/>
    <w:rsid w:val="003A7011"/>
    <w:rsid w:val="003A763F"/>
    <w:rsid w:val="003B132C"/>
    <w:rsid w:val="003C3495"/>
    <w:rsid w:val="003C4771"/>
    <w:rsid w:val="003C79A0"/>
    <w:rsid w:val="003D0B03"/>
    <w:rsid w:val="003D27F7"/>
    <w:rsid w:val="003D4E5E"/>
    <w:rsid w:val="003E5BE1"/>
    <w:rsid w:val="003F2D3C"/>
    <w:rsid w:val="003F78CE"/>
    <w:rsid w:val="00400907"/>
    <w:rsid w:val="00401835"/>
    <w:rsid w:val="0040247B"/>
    <w:rsid w:val="004036A2"/>
    <w:rsid w:val="00403F0A"/>
    <w:rsid w:val="004065F5"/>
    <w:rsid w:val="00414BB3"/>
    <w:rsid w:val="0041514D"/>
    <w:rsid w:val="00423657"/>
    <w:rsid w:val="00423E5A"/>
    <w:rsid w:val="00424F3B"/>
    <w:rsid w:val="00434970"/>
    <w:rsid w:val="004354CE"/>
    <w:rsid w:val="00436522"/>
    <w:rsid w:val="0044160B"/>
    <w:rsid w:val="004436A0"/>
    <w:rsid w:val="00445377"/>
    <w:rsid w:val="004524A2"/>
    <w:rsid w:val="004530E7"/>
    <w:rsid w:val="00456DB7"/>
    <w:rsid w:val="00466CE0"/>
    <w:rsid w:val="00467493"/>
    <w:rsid w:val="004727CF"/>
    <w:rsid w:val="004752F1"/>
    <w:rsid w:val="00477708"/>
    <w:rsid w:val="004809C0"/>
    <w:rsid w:val="00480D12"/>
    <w:rsid w:val="0048187C"/>
    <w:rsid w:val="00481B96"/>
    <w:rsid w:val="00483268"/>
    <w:rsid w:val="00497361"/>
    <w:rsid w:val="004A029A"/>
    <w:rsid w:val="004A191C"/>
    <w:rsid w:val="004A2108"/>
    <w:rsid w:val="004C4DA1"/>
    <w:rsid w:val="004C791D"/>
    <w:rsid w:val="004D7B56"/>
    <w:rsid w:val="004E18A8"/>
    <w:rsid w:val="004E2897"/>
    <w:rsid w:val="004E517A"/>
    <w:rsid w:val="004E69D6"/>
    <w:rsid w:val="004F0F55"/>
    <w:rsid w:val="004F31CD"/>
    <w:rsid w:val="004F3A16"/>
    <w:rsid w:val="004F5CDB"/>
    <w:rsid w:val="004F72A9"/>
    <w:rsid w:val="004F749B"/>
    <w:rsid w:val="00504912"/>
    <w:rsid w:val="005049D0"/>
    <w:rsid w:val="0050696D"/>
    <w:rsid w:val="00507252"/>
    <w:rsid w:val="005135CB"/>
    <w:rsid w:val="00515018"/>
    <w:rsid w:val="00520D71"/>
    <w:rsid w:val="00521F07"/>
    <w:rsid w:val="00521FF8"/>
    <w:rsid w:val="00524E0D"/>
    <w:rsid w:val="00541BAD"/>
    <w:rsid w:val="00544646"/>
    <w:rsid w:val="00546AB9"/>
    <w:rsid w:val="00557562"/>
    <w:rsid w:val="005601E0"/>
    <w:rsid w:val="00560AD6"/>
    <w:rsid w:val="00560E79"/>
    <w:rsid w:val="00561565"/>
    <w:rsid w:val="0056677A"/>
    <w:rsid w:val="005722AC"/>
    <w:rsid w:val="00573F97"/>
    <w:rsid w:val="005772CA"/>
    <w:rsid w:val="00584941"/>
    <w:rsid w:val="00587B60"/>
    <w:rsid w:val="00591AD8"/>
    <w:rsid w:val="005925DF"/>
    <w:rsid w:val="0059483D"/>
    <w:rsid w:val="00596B41"/>
    <w:rsid w:val="005A1628"/>
    <w:rsid w:val="005A1CA3"/>
    <w:rsid w:val="005A48BF"/>
    <w:rsid w:val="005B4148"/>
    <w:rsid w:val="005B42AD"/>
    <w:rsid w:val="005D3E6F"/>
    <w:rsid w:val="005D41E2"/>
    <w:rsid w:val="005D5AA8"/>
    <w:rsid w:val="005D69FE"/>
    <w:rsid w:val="005D6DA4"/>
    <w:rsid w:val="005D7AC9"/>
    <w:rsid w:val="005E181E"/>
    <w:rsid w:val="005E3E35"/>
    <w:rsid w:val="005F32F7"/>
    <w:rsid w:val="005F34B7"/>
    <w:rsid w:val="005F4251"/>
    <w:rsid w:val="005F7F18"/>
    <w:rsid w:val="00600D35"/>
    <w:rsid w:val="00602803"/>
    <w:rsid w:val="00603774"/>
    <w:rsid w:val="00606DFE"/>
    <w:rsid w:val="00610011"/>
    <w:rsid w:val="00610F59"/>
    <w:rsid w:val="00611787"/>
    <w:rsid w:val="0061398E"/>
    <w:rsid w:val="00615894"/>
    <w:rsid w:val="00624659"/>
    <w:rsid w:val="00624BE5"/>
    <w:rsid w:val="00626103"/>
    <w:rsid w:val="006269CE"/>
    <w:rsid w:val="00627918"/>
    <w:rsid w:val="00631788"/>
    <w:rsid w:val="00632581"/>
    <w:rsid w:val="006435E0"/>
    <w:rsid w:val="0064468D"/>
    <w:rsid w:val="00645A7C"/>
    <w:rsid w:val="00645F60"/>
    <w:rsid w:val="00646BE4"/>
    <w:rsid w:val="00646DFC"/>
    <w:rsid w:val="00651073"/>
    <w:rsid w:val="0065112D"/>
    <w:rsid w:val="006516D7"/>
    <w:rsid w:val="0065323D"/>
    <w:rsid w:val="006567C3"/>
    <w:rsid w:val="00656C8B"/>
    <w:rsid w:val="006571FC"/>
    <w:rsid w:val="00666711"/>
    <w:rsid w:val="006719D2"/>
    <w:rsid w:val="00676087"/>
    <w:rsid w:val="00676640"/>
    <w:rsid w:val="006774A6"/>
    <w:rsid w:val="00682E94"/>
    <w:rsid w:val="00682F25"/>
    <w:rsid w:val="00683B97"/>
    <w:rsid w:val="00684310"/>
    <w:rsid w:val="00686BF3"/>
    <w:rsid w:val="00691106"/>
    <w:rsid w:val="006918E3"/>
    <w:rsid w:val="00692A48"/>
    <w:rsid w:val="00692D68"/>
    <w:rsid w:val="006944FC"/>
    <w:rsid w:val="00697752"/>
    <w:rsid w:val="00697AEF"/>
    <w:rsid w:val="006A1296"/>
    <w:rsid w:val="006A1531"/>
    <w:rsid w:val="006A2916"/>
    <w:rsid w:val="006A3311"/>
    <w:rsid w:val="006A5658"/>
    <w:rsid w:val="006A67B3"/>
    <w:rsid w:val="006A7520"/>
    <w:rsid w:val="006B19B1"/>
    <w:rsid w:val="006B498C"/>
    <w:rsid w:val="006C1B88"/>
    <w:rsid w:val="006C25B4"/>
    <w:rsid w:val="006C4263"/>
    <w:rsid w:val="006D071C"/>
    <w:rsid w:val="006D16FE"/>
    <w:rsid w:val="006D360D"/>
    <w:rsid w:val="006D3D9E"/>
    <w:rsid w:val="006D41F1"/>
    <w:rsid w:val="006D5BDC"/>
    <w:rsid w:val="006E2018"/>
    <w:rsid w:val="006E428B"/>
    <w:rsid w:val="006E596B"/>
    <w:rsid w:val="006E7167"/>
    <w:rsid w:val="006F13CB"/>
    <w:rsid w:val="006F387E"/>
    <w:rsid w:val="006F4311"/>
    <w:rsid w:val="006F49A0"/>
    <w:rsid w:val="006F6FC8"/>
    <w:rsid w:val="0070005D"/>
    <w:rsid w:val="00700A59"/>
    <w:rsid w:val="00702CBA"/>
    <w:rsid w:val="00707493"/>
    <w:rsid w:val="007078BB"/>
    <w:rsid w:val="00714003"/>
    <w:rsid w:val="00714F15"/>
    <w:rsid w:val="007210E7"/>
    <w:rsid w:val="00721C43"/>
    <w:rsid w:val="00723851"/>
    <w:rsid w:val="007247AE"/>
    <w:rsid w:val="00725AB7"/>
    <w:rsid w:val="00727227"/>
    <w:rsid w:val="00727387"/>
    <w:rsid w:val="007314C7"/>
    <w:rsid w:val="007317CB"/>
    <w:rsid w:val="0073368F"/>
    <w:rsid w:val="00734443"/>
    <w:rsid w:val="007410E6"/>
    <w:rsid w:val="007430CB"/>
    <w:rsid w:val="007437E3"/>
    <w:rsid w:val="00743D80"/>
    <w:rsid w:val="007465B5"/>
    <w:rsid w:val="00747737"/>
    <w:rsid w:val="00761373"/>
    <w:rsid w:val="00762091"/>
    <w:rsid w:val="00762D47"/>
    <w:rsid w:val="007635BB"/>
    <w:rsid w:val="00767191"/>
    <w:rsid w:val="00774DDC"/>
    <w:rsid w:val="007756F4"/>
    <w:rsid w:val="00776526"/>
    <w:rsid w:val="0077724B"/>
    <w:rsid w:val="00781614"/>
    <w:rsid w:val="00786A30"/>
    <w:rsid w:val="00786EFC"/>
    <w:rsid w:val="007905F4"/>
    <w:rsid w:val="0079229B"/>
    <w:rsid w:val="00795526"/>
    <w:rsid w:val="00795FBB"/>
    <w:rsid w:val="00796103"/>
    <w:rsid w:val="007970D5"/>
    <w:rsid w:val="007A21E7"/>
    <w:rsid w:val="007A4681"/>
    <w:rsid w:val="007A76B9"/>
    <w:rsid w:val="007C048B"/>
    <w:rsid w:val="007C5305"/>
    <w:rsid w:val="007C5A4E"/>
    <w:rsid w:val="007D09B7"/>
    <w:rsid w:val="007D3108"/>
    <w:rsid w:val="007D321B"/>
    <w:rsid w:val="007D34BD"/>
    <w:rsid w:val="007D4BB4"/>
    <w:rsid w:val="007D5A5E"/>
    <w:rsid w:val="007E5712"/>
    <w:rsid w:val="007E7462"/>
    <w:rsid w:val="007E7B7E"/>
    <w:rsid w:val="007F0000"/>
    <w:rsid w:val="007F1718"/>
    <w:rsid w:val="00804169"/>
    <w:rsid w:val="00804739"/>
    <w:rsid w:val="00806B79"/>
    <w:rsid w:val="008102C2"/>
    <w:rsid w:val="008117F0"/>
    <w:rsid w:val="008125B5"/>
    <w:rsid w:val="00812EA1"/>
    <w:rsid w:val="008142FC"/>
    <w:rsid w:val="008155AD"/>
    <w:rsid w:val="00816132"/>
    <w:rsid w:val="00823C09"/>
    <w:rsid w:val="0083056B"/>
    <w:rsid w:val="00834101"/>
    <w:rsid w:val="008345C0"/>
    <w:rsid w:val="008367DF"/>
    <w:rsid w:val="00836AC1"/>
    <w:rsid w:val="00837E93"/>
    <w:rsid w:val="0084151D"/>
    <w:rsid w:val="0084520F"/>
    <w:rsid w:val="00850CF9"/>
    <w:rsid w:val="00851A37"/>
    <w:rsid w:val="008525E6"/>
    <w:rsid w:val="00853321"/>
    <w:rsid w:val="00872243"/>
    <w:rsid w:val="00873B92"/>
    <w:rsid w:val="00874038"/>
    <w:rsid w:val="00881EF1"/>
    <w:rsid w:val="00885990"/>
    <w:rsid w:val="0088706E"/>
    <w:rsid w:val="00890CA3"/>
    <w:rsid w:val="00895DA5"/>
    <w:rsid w:val="008A351F"/>
    <w:rsid w:val="008A5125"/>
    <w:rsid w:val="008A5143"/>
    <w:rsid w:val="008A5989"/>
    <w:rsid w:val="008A5E43"/>
    <w:rsid w:val="008A7C78"/>
    <w:rsid w:val="008B19F5"/>
    <w:rsid w:val="008B3155"/>
    <w:rsid w:val="008B610B"/>
    <w:rsid w:val="008B7FF6"/>
    <w:rsid w:val="008C0DD3"/>
    <w:rsid w:val="008C14E3"/>
    <w:rsid w:val="008C313E"/>
    <w:rsid w:val="008D0A18"/>
    <w:rsid w:val="008D3D5C"/>
    <w:rsid w:val="008D45DC"/>
    <w:rsid w:val="008D5B5F"/>
    <w:rsid w:val="008E5E4A"/>
    <w:rsid w:val="008F4778"/>
    <w:rsid w:val="008F66A9"/>
    <w:rsid w:val="008F66AC"/>
    <w:rsid w:val="009000FC"/>
    <w:rsid w:val="00905B14"/>
    <w:rsid w:val="00915107"/>
    <w:rsid w:val="00916151"/>
    <w:rsid w:val="00916C69"/>
    <w:rsid w:val="00920BA8"/>
    <w:rsid w:val="009212FE"/>
    <w:rsid w:val="00923F6E"/>
    <w:rsid w:val="00927722"/>
    <w:rsid w:val="00935643"/>
    <w:rsid w:val="0093685F"/>
    <w:rsid w:val="00937371"/>
    <w:rsid w:val="009376EC"/>
    <w:rsid w:val="0094193C"/>
    <w:rsid w:val="009420CD"/>
    <w:rsid w:val="0094287D"/>
    <w:rsid w:val="009448EB"/>
    <w:rsid w:val="00953AFC"/>
    <w:rsid w:val="009561C3"/>
    <w:rsid w:val="00962965"/>
    <w:rsid w:val="00964EE8"/>
    <w:rsid w:val="009667B9"/>
    <w:rsid w:val="00966D06"/>
    <w:rsid w:val="00967EDD"/>
    <w:rsid w:val="009701B7"/>
    <w:rsid w:val="0097372F"/>
    <w:rsid w:val="009819F0"/>
    <w:rsid w:val="00984B1F"/>
    <w:rsid w:val="009967F4"/>
    <w:rsid w:val="009A0A8C"/>
    <w:rsid w:val="009A5153"/>
    <w:rsid w:val="009A61CE"/>
    <w:rsid w:val="009A65E9"/>
    <w:rsid w:val="009B0C63"/>
    <w:rsid w:val="009C1101"/>
    <w:rsid w:val="009C4232"/>
    <w:rsid w:val="009C49AF"/>
    <w:rsid w:val="009C4B60"/>
    <w:rsid w:val="009C725F"/>
    <w:rsid w:val="009D243D"/>
    <w:rsid w:val="009D42CF"/>
    <w:rsid w:val="009D6E5C"/>
    <w:rsid w:val="009D7396"/>
    <w:rsid w:val="009E0431"/>
    <w:rsid w:val="009E15B5"/>
    <w:rsid w:val="009E18A0"/>
    <w:rsid w:val="009E5CCF"/>
    <w:rsid w:val="009E7219"/>
    <w:rsid w:val="009F0228"/>
    <w:rsid w:val="009F0662"/>
    <w:rsid w:val="009F09F9"/>
    <w:rsid w:val="009F254B"/>
    <w:rsid w:val="009F4DDC"/>
    <w:rsid w:val="009F54F5"/>
    <w:rsid w:val="009F6420"/>
    <w:rsid w:val="009F6BB1"/>
    <w:rsid w:val="009F6C1D"/>
    <w:rsid w:val="00A13E11"/>
    <w:rsid w:val="00A14404"/>
    <w:rsid w:val="00A21A08"/>
    <w:rsid w:val="00A24C28"/>
    <w:rsid w:val="00A36E53"/>
    <w:rsid w:val="00A4391E"/>
    <w:rsid w:val="00A448CC"/>
    <w:rsid w:val="00A46555"/>
    <w:rsid w:val="00A5086A"/>
    <w:rsid w:val="00A544D5"/>
    <w:rsid w:val="00A610C3"/>
    <w:rsid w:val="00A62730"/>
    <w:rsid w:val="00A63EDA"/>
    <w:rsid w:val="00A72820"/>
    <w:rsid w:val="00A760E4"/>
    <w:rsid w:val="00A81CBB"/>
    <w:rsid w:val="00A860CB"/>
    <w:rsid w:val="00A86121"/>
    <w:rsid w:val="00A9092A"/>
    <w:rsid w:val="00A924F5"/>
    <w:rsid w:val="00A93AC6"/>
    <w:rsid w:val="00A95CB7"/>
    <w:rsid w:val="00AA20F0"/>
    <w:rsid w:val="00AB2AF7"/>
    <w:rsid w:val="00AB7EC7"/>
    <w:rsid w:val="00AC2325"/>
    <w:rsid w:val="00AD0BA2"/>
    <w:rsid w:val="00AD1C85"/>
    <w:rsid w:val="00AD34E7"/>
    <w:rsid w:val="00AD379D"/>
    <w:rsid w:val="00AD3DDC"/>
    <w:rsid w:val="00AD52D3"/>
    <w:rsid w:val="00AD5843"/>
    <w:rsid w:val="00AE0E30"/>
    <w:rsid w:val="00AE1CE7"/>
    <w:rsid w:val="00AE2659"/>
    <w:rsid w:val="00AE5AFE"/>
    <w:rsid w:val="00AF25EE"/>
    <w:rsid w:val="00AF4FFF"/>
    <w:rsid w:val="00AF51CA"/>
    <w:rsid w:val="00B02D8D"/>
    <w:rsid w:val="00B04275"/>
    <w:rsid w:val="00B13778"/>
    <w:rsid w:val="00B13BED"/>
    <w:rsid w:val="00B13C89"/>
    <w:rsid w:val="00B146E0"/>
    <w:rsid w:val="00B25A0E"/>
    <w:rsid w:val="00B25A20"/>
    <w:rsid w:val="00B3072F"/>
    <w:rsid w:val="00B42018"/>
    <w:rsid w:val="00B52340"/>
    <w:rsid w:val="00B5454A"/>
    <w:rsid w:val="00B5600B"/>
    <w:rsid w:val="00B61A7D"/>
    <w:rsid w:val="00B61C9C"/>
    <w:rsid w:val="00B67695"/>
    <w:rsid w:val="00B723C9"/>
    <w:rsid w:val="00B7299F"/>
    <w:rsid w:val="00B73862"/>
    <w:rsid w:val="00B76B67"/>
    <w:rsid w:val="00B77537"/>
    <w:rsid w:val="00B83CCC"/>
    <w:rsid w:val="00B9083A"/>
    <w:rsid w:val="00B96D1D"/>
    <w:rsid w:val="00B970F8"/>
    <w:rsid w:val="00BA227F"/>
    <w:rsid w:val="00BB24D1"/>
    <w:rsid w:val="00BB7E0D"/>
    <w:rsid w:val="00BB7FA8"/>
    <w:rsid w:val="00BC0636"/>
    <w:rsid w:val="00BC2D58"/>
    <w:rsid w:val="00BC395D"/>
    <w:rsid w:val="00BC3D77"/>
    <w:rsid w:val="00BC68C9"/>
    <w:rsid w:val="00BD637E"/>
    <w:rsid w:val="00BD69BD"/>
    <w:rsid w:val="00BE0FFB"/>
    <w:rsid w:val="00BE227C"/>
    <w:rsid w:val="00BE2DE3"/>
    <w:rsid w:val="00BE4374"/>
    <w:rsid w:val="00BE56ED"/>
    <w:rsid w:val="00BE650B"/>
    <w:rsid w:val="00BF08BC"/>
    <w:rsid w:val="00BF1C82"/>
    <w:rsid w:val="00BF4267"/>
    <w:rsid w:val="00BF621C"/>
    <w:rsid w:val="00BF62AB"/>
    <w:rsid w:val="00BF6B8D"/>
    <w:rsid w:val="00C0077B"/>
    <w:rsid w:val="00C019C5"/>
    <w:rsid w:val="00C021C7"/>
    <w:rsid w:val="00C03B9D"/>
    <w:rsid w:val="00C053A2"/>
    <w:rsid w:val="00C0759F"/>
    <w:rsid w:val="00C10C4C"/>
    <w:rsid w:val="00C10C5F"/>
    <w:rsid w:val="00C114B9"/>
    <w:rsid w:val="00C11B0A"/>
    <w:rsid w:val="00C13826"/>
    <w:rsid w:val="00C157E1"/>
    <w:rsid w:val="00C267D3"/>
    <w:rsid w:val="00C277E6"/>
    <w:rsid w:val="00C27B3E"/>
    <w:rsid w:val="00C27EDA"/>
    <w:rsid w:val="00C33FCA"/>
    <w:rsid w:val="00C348BC"/>
    <w:rsid w:val="00C3493E"/>
    <w:rsid w:val="00C34F14"/>
    <w:rsid w:val="00C37657"/>
    <w:rsid w:val="00C419AF"/>
    <w:rsid w:val="00C43C44"/>
    <w:rsid w:val="00C519E3"/>
    <w:rsid w:val="00C53127"/>
    <w:rsid w:val="00C54559"/>
    <w:rsid w:val="00C5648D"/>
    <w:rsid w:val="00C61FB3"/>
    <w:rsid w:val="00C6225B"/>
    <w:rsid w:val="00C6546B"/>
    <w:rsid w:val="00C7081C"/>
    <w:rsid w:val="00C72D13"/>
    <w:rsid w:val="00C75985"/>
    <w:rsid w:val="00C76A0E"/>
    <w:rsid w:val="00C81425"/>
    <w:rsid w:val="00C81ED4"/>
    <w:rsid w:val="00C86825"/>
    <w:rsid w:val="00C9024E"/>
    <w:rsid w:val="00C90AE5"/>
    <w:rsid w:val="00C92C66"/>
    <w:rsid w:val="00C9670D"/>
    <w:rsid w:val="00CA01E6"/>
    <w:rsid w:val="00CA2FEC"/>
    <w:rsid w:val="00CB15F8"/>
    <w:rsid w:val="00CB1F86"/>
    <w:rsid w:val="00CB2848"/>
    <w:rsid w:val="00CB552B"/>
    <w:rsid w:val="00CC064B"/>
    <w:rsid w:val="00CD0BA8"/>
    <w:rsid w:val="00CD216F"/>
    <w:rsid w:val="00CD5826"/>
    <w:rsid w:val="00CD5D00"/>
    <w:rsid w:val="00CD60EA"/>
    <w:rsid w:val="00CE2BC1"/>
    <w:rsid w:val="00CE3A51"/>
    <w:rsid w:val="00CE3F4F"/>
    <w:rsid w:val="00CF21E1"/>
    <w:rsid w:val="00D03F11"/>
    <w:rsid w:val="00D05821"/>
    <w:rsid w:val="00D07D0E"/>
    <w:rsid w:val="00D13F97"/>
    <w:rsid w:val="00D2251F"/>
    <w:rsid w:val="00D2328B"/>
    <w:rsid w:val="00D23EA3"/>
    <w:rsid w:val="00D24B77"/>
    <w:rsid w:val="00D27E3F"/>
    <w:rsid w:val="00D30B05"/>
    <w:rsid w:val="00D31EC2"/>
    <w:rsid w:val="00D33FF1"/>
    <w:rsid w:val="00D44F74"/>
    <w:rsid w:val="00D47FD2"/>
    <w:rsid w:val="00D51C24"/>
    <w:rsid w:val="00D5602A"/>
    <w:rsid w:val="00D5669E"/>
    <w:rsid w:val="00D575F6"/>
    <w:rsid w:val="00D631F6"/>
    <w:rsid w:val="00D6396F"/>
    <w:rsid w:val="00D75E30"/>
    <w:rsid w:val="00D7731E"/>
    <w:rsid w:val="00D775DA"/>
    <w:rsid w:val="00D84E5A"/>
    <w:rsid w:val="00D86279"/>
    <w:rsid w:val="00D87A7A"/>
    <w:rsid w:val="00D909E9"/>
    <w:rsid w:val="00D93720"/>
    <w:rsid w:val="00D95670"/>
    <w:rsid w:val="00DA0DB5"/>
    <w:rsid w:val="00DA63AA"/>
    <w:rsid w:val="00DA6F01"/>
    <w:rsid w:val="00DB55F0"/>
    <w:rsid w:val="00DB57B4"/>
    <w:rsid w:val="00DC2101"/>
    <w:rsid w:val="00DD162B"/>
    <w:rsid w:val="00DD1C78"/>
    <w:rsid w:val="00DD6D18"/>
    <w:rsid w:val="00DD7C38"/>
    <w:rsid w:val="00DE101A"/>
    <w:rsid w:val="00DE24BD"/>
    <w:rsid w:val="00DE5456"/>
    <w:rsid w:val="00DE6CB2"/>
    <w:rsid w:val="00DF062C"/>
    <w:rsid w:val="00DF180D"/>
    <w:rsid w:val="00DF4AAE"/>
    <w:rsid w:val="00DF673A"/>
    <w:rsid w:val="00E06637"/>
    <w:rsid w:val="00E11591"/>
    <w:rsid w:val="00E206B4"/>
    <w:rsid w:val="00E21CA7"/>
    <w:rsid w:val="00E25897"/>
    <w:rsid w:val="00E30B9B"/>
    <w:rsid w:val="00E31278"/>
    <w:rsid w:val="00E36A4B"/>
    <w:rsid w:val="00E36F96"/>
    <w:rsid w:val="00E37945"/>
    <w:rsid w:val="00E42A64"/>
    <w:rsid w:val="00E4445A"/>
    <w:rsid w:val="00E477BF"/>
    <w:rsid w:val="00E51846"/>
    <w:rsid w:val="00E544B1"/>
    <w:rsid w:val="00E54A80"/>
    <w:rsid w:val="00E54B52"/>
    <w:rsid w:val="00E56E19"/>
    <w:rsid w:val="00E572F8"/>
    <w:rsid w:val="00E63B5C"/>
    <w:rsid w:val="00E64EE9"/>
    <w:rsid w:val="00E72431"/>
    <w:rsid w:val="00E727E0"/>
    <w:rsid w:val="00E860CA"/>
    <w:rsid w:val="00E93A52"/>
    <w:rsid w:val="00EA0D2A"/>
    <w:rsid w:val="00EA5427"/>
    <w:rsid w:val="00EA5C41"/>
    <w:rsid w:val="00EA6D78"/>
    <w:rsid w:val="00EB5698"/>
    <w:rsid w:val="00EB69F5"/>
    <w:rsid w:val="00EB6DE5"/>
    <w:rsid w:val="00EB7E6F"/>
    <w:rsid w:val="00EC13FD"/>
    <w:rsid w:val="00EC35EB"/>
    <w:rsid w:val="00EC4688"/>
    <w:rsid w:val="00EC717C"/>
    <w:rsid w:val="00EC7879"/>
    <w:rsid w:val="00ED0335"/>
    <w:rsid w:val="00ED45C0"/>
    <w:rsid w:val="00ED79EC"/>
    <w:rsid w:val="00EE5F8F"/>
    <w:rsid w:val="00EE72E3"/>
    <w:rsid w:val="00EF0870"/>
    <w:rsid w:val="00EF1245"/>
    <w:rsid w:val="00EF4B34"/>
    <w:rsid w:val="00EF4FE4"/>
    <w:rsid w:val="00F01A97"/>
    <w:rsid w:val="00F02185"/>
    <w:rsid w:val="00F038B4"/>
    <w:rsid w:val="00F055D6"/>
    <w:rsid w:val="00F058A3"/>
    <w:rsid w:val="00F0599F"/>
    <w:rsid w:val="00F05A2B"/>
    <w:rsid w:val="00F05FFA"/>
    <w:rsid w:val="00F063F7"/>
    <w:rsid w:val="00F10638"/>
    <w:rsid w:val="00F11127"/>
    <w:rsid w:val="00F11BF7"/>
    <w:rsid w:val="00F11E93"/>
    <w:rsid w:val="00F145E0"/>
    <w:rsid w:val="00F15E80"/>
    <w:rsid w:val="00F222AB"/>
    <w:rsid w:val="00F23540"/>
    <w:rsid w:val="00F240A9"/>
    <w:rsid w:val="00F3135D"/>
    <w:rsid w:val="00F326FB"/>
    <w:rsid w:val="00F33C27"/>
    <w:rsid w:val="00F33E73"/>
    <w:rsid w:val="00F42AFB"/>
    <w:rsid w:val="00F42EFA"/>
    <w:rsid w:val="00F45472"/>
    <w:rsid w:val="00F46568"/>
    <w:rsid w:val="00F513C5"/>
    <w:rsid w:val="00F54E0B"/>
    <w:rsid w:val="00F559AF"/>
    <w:rsid w:val="00F55D1D"/>
    <w:rsid w:val="00F57F8C"/>
    <w:rsid w:val="00F60A78"/>
    <w:rsid w:val="00F7611D"/>
    <w:rsid w:val="00F77775"/>
    <w:rsid w:val="00F8219A"/>
    <w:rsid w:val="00F82B1D"/>
    <w:rsid w:val="00F84930"/>
    <w:rsid w:val="00F866E4"/>
    <w:rsid w:val="00F90528"/>
    <w:rsid w:val="00F95961"/>
    <w:rsid w:val="00F96E46"/>
    <w:rsid w:val="00FA70C6"/>
    <w:rsid w:val="00FB0E23"/>
    <w:rsid w:val="00FB1BAF"/>
    <w:rsid w:val="00FB2041"/>
    <w:rsid w:val="00FB27CE"/>
    <w:rsid w:val="00FB4AB7"/>
    <w:rsid w:val="00FB4E1B"/>
    <w:rsid w:val="00FC251B"/>
    <w:rsid w:val="00FC48B5"/>
    <w:rsid w:val="00FC611F"/>
    <w:rsid w:val="00FD1B3D"/>
    <w:rsid w:val="00FE0C15"/>
    <w:rsid w:val="00FE6085"/>
    <w:rsid w:val="00FE6875"/>
    <w:rsid w:val="00FF1B2D"/>
    <w:rsid w:val="00FF22DD"/>
    <w:rsid w:val="00FF6573"/>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08FA"/>
  <w15:docId w15:val="{65C7CB70-8E08-46E5-89B5-DFE49EA5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257"/>
    <w:rPr>
      <w:sz w:val="24"/>
    </w:rPr>
  </w:style>
  <w:style w:type="paragraph" w:styleId="Heading2">
    <w:name w:val="heading 2"/>
    <w:basedOn w:val="Normal"/>
    <w:link w:val="Heading2Char"/>
    <w:uiPriority w:val="1"/>
    <w:qFormat/>
    <w:rsid w:val="003F78CE"/>
    <w:pPr>
      <w:widowControl w:val="0"/>
      <w:autoSpaceDE w:val="0"/>
      <w:autoSpaceDN w:val="0"/>
      <w:spacing w:before="105"/>
      <w:ind w:left="1004"/>
      <w:outlineLvl w:val="1"/>
    </w:pPr>
    <w:rPr>
      <w:rFonts w:ascii="Gill Sans MT" w:eastAsia="Gill Sans MT" w:hAnsi="Gill Sans MT" w:cs="Gill Sans MT"/>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657"/>
    <w:pPr>
      <w:tabs>
        <w:tab w:val="center" w:pos="4320"/>
        <w:tab w:val="right" w:pos="8640"/>
      </w:tabs>
    </w:pPr>
  </w:style>
  <w:style w:type="character" w:styleId="Hyperlink">
    <w:name w:val="Hyperlink"/>
    <w:uiPriority w:val="99"/>
    <w:rsid w:val="00C37657"/>
    <w:rPr>
      <w:color w:val="0000FF"/>
      <w:u w:val="single"/>
    </w:rPr>
  </w:style>
  <w:style w:type="character" w:styleId="PageNumber">
    <w:name w:val="page number"/>
    <w:basedOn w:val="DefaultParagraphFont"/>
    <w:rsid w:val="00C37657"/>
  </w:style>
  <w:style w:type="paragraph" w:styleId="Header">
    <w:name w:val="header"/>
    <w:basedOn w:val="Normal"/>
    <w:rsid w:val="00C37657"/>
    <w:pPr>
      <w:tabs>
        <w:tab w:val="center" w:pos="4320"/>
        <w:tab w:val="right" w:pos="8640"/>
      </w:tabs>
    </w:pPr>
  </w:style>
  <w:style w:type="paragraph" w:styleId="BodyText">
    <w:name w:val="Body Text"/>
    <w:basedOn w:val="Normal"/>
    <w:link w:val="BodyTextChar"/>
    <w:rsid w:val="00596B41"/>
  </w:style>
  <w:style w:type="paragraph" w:styleId="ListParagraph">
    <w:name w:val="List Paragraph"/>
    <w:basedOn w:val="Normal"/>
    <w:uiPriority w:val="1"/>
    <w:qFormat/>
    <w:rsid w:val="00F42EFA"/>
    <w:pPr>
      <w:ind w:left="720"/>
    </w:pPr>
  </w:style>
  <w:style w:type="table" w:styleId="TableGrid">
    <w:name w:val="Table Grid"/>
    <w:basedOn w:val="TableNormal"/>
    <w:rsid w:val="003510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151D"/>
    <w:rPr>
      <w:sz w:val="16"/>
      <w:szCs w:val="16"/>
    </w:rPr>
  </w:style>
  <w:style w:type="paragraph" w:styleId="CommentText">
    <w:name w:val="annotation text"/>
    <w:basedOn w:val="Normal"/>
    <w:link w:val="CommentTextChar"/>
    <w:uiPriority w:val="99"/>
    <w:unhideWhenUsed/>
    <w:rsid w:val="0084151D"/>
    <w:rPr>
      <w:sz w:val="20"/>
    </w:rPr>
  </w:style>
  <w:style w:type="character" w:customStyle="1" w:styleId="CommentTextChar">
    <w:name w:val="Comment Text Char"/>
    <w:basedOn w:val="DefaultParagraphFont"/>
    <w:link w:val="CommentText"/>
    <w:uiPriority w:val="99"/>
    <w:rsid w:val="0084151D"/>
  </w:style>
  <w:style w:type="paragraph" w:styleId="CommentSubject">
    <w:name w:val="annotation subject"/>
    <w:basedOn w:val="CommentText"/>
    <w:next w:val="CommentText"/>
    <w:link w:val="CommentSubjectChar"/>
    <w:uiPriority w:val="99"/>
    <w:semiHidden/>
    <w:unhideWhenUsed/>
    <w:rsid w:val="0084151D"/>
    <w:rPr>
      <w:b/>
      <w:bCs/>
    </w:rPr>
  </w:style>
  <w:style w:type="character" w:customStyle="1" w:styleId="CommentSubjectChar">
    <w:name w:val="Comment Subject Char"/>
    <w:link w:val="CommentSubject"/>
    <w:uiPriority w:val="99"/>
    <w:semiHidden/>
    <w:rsid w:val="0084151D"/>
    <w:rPr>
      <w:b/>
      <w:bCs/>
    </w:rPr>
  </w:style>
  <w:style w:type="paragraph" w:styleId="BalloonText">
    <w:name w:val="Balloon Text"/>
    <w:basedOn w:val="Normal"/>
    <w:link w:val="BalloonTextChar"/>
    <w:uiPriority w:val="99"/>
    <w:semiHidden/>
    <w:unhideWhenUsed/>
    <w:rsid w:val="0084151D"/>
    <w:rPr>
      <w:rFonts w:ascii="Tahoma" w:hAnsi="Tahoma" w:cs="Tahoma"/>
      <w:sz w:val="16"/>
      <w:szCs w:val="16"/>
    </w:rPr>
  </w:style>
  <w:style w:type="character" w:customStyle="1" w:styleId="BalloonTextChar">
    <w:name w:val="Balloon Text Char"/>
    <w:link w:val="BalloonText"/>
    <w:uiPriority w:val="99"/>
    <w:semiHidden/>
    <w:rsid w:val="0084151D"/>
    <w:rPr>
      <w:rFonts w:ascii="Tahoma" w:hAnsi="Tahoma" w:cs="Tahoma"/>
      <w:sz w:val="16"/>
      <w:szCs w:val="16"/>
    </w:rPr>
  </w:style>
  <w:style w:type="table" w:styleId="LightGrid-Accent1">
    <w:name w:val="Light Grid Accent 1"/>
    <w:basedOn w:val="TableNormal"/>
    <w:uiPriority w:val="62"/>
    <w:rsid w:val="00E7243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174499"/>
    <w:rPr>
      <w:color w:val="800080"/>
      <w:u w:val="single"/>
    </w:rPr>
  </w:style>
  <w:style w:type="paragraph" w:customStyle="1" w:styleId="Default">
    <w:name w:val="Default"/>
    <w:rsid w:val="0056677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81137"/>
    <w:rPr>
      <w:sz w:val="24"/>
    </w:rPr>
  </w:style>
  <w:style w:type="paragraph" w:styleId="Revision">
    <w:name w:val="Revision"/>
    <w:hidden/>
    <w:uiPriority w:val="99"/>
    <w:semiHidden/>
    <w:rsid w:val="00F02185"/>
    <w:rPr>
      <w:sz w:val="24"/>
    </w:rPr>
  </w:style>
  <w:style w:type="table" w:customStyle="1" w:styleId="TableGrid1">
    <w:name w:val="Table Grid1"/>
    <w:basedOn w:val="TableNormal"/>
    <w:uiPriority w:val="59"/>
    <w:rsid w:val="00573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1"/>
    <w:rsid w:val="003F78CE"/>
    <w:rPr>
      <w:rFonts w:ascii="Gill Sans MT" w:eastAsia="Gill Sans MT" w:hAnsi="Gill Sans MT" w:cs="Gill Sans MT"/>
      <w:b/>
      <w:bCs/>
      <w:sz w:val="24"/>
      <w:szCs w:val="24"/>
    </w:rPr>
  </w:style>
  <w:style w:type="character" w:customStyle="1" w:styleId="UnresolvedMention1">
    <w:name w:val="Unresolved Mention1"/>
    <w:basedOn w:val="DefaultParagraphFont"/>
    <w:uiPriority w:val="99"/>
    <w:semiHidden/>
    <w:unhideWhenUsed/>
    <w:rsid w:val="00FC48B5"/>
    <w:rPr>
      <w:color w:val="808080"/>
      <w:shd w:val="clear" w:color="auto" w:fill="E6E6E6"/>
    </w:rPr>
  </w:style>
  <w:style w:type="character" w:styleId="UnresolvedMention">
    <w:name w:val="Unresolved Mention"/>
    <w:basedOn w:val="DefaultParagraphFont"/>
    <w:uiPriority w:val="99"/>
    <w:semiHidden/>
    <w:unhideWhenUsed/>
    <w:rsid w:val="00FD1B3D"/>
    <w:rPr>
      <w:color w:val="605E5C"/>
      <w:shd w:val="clear" w:color="auto" w:fill="E1DFDD"/>
    </w:rPr>
  </w:style>
  <w:style w:type="character" w:customStyle="1" w:styleId="BodyTextChar">
    <w:name w:val="Body Text Char"/>
    <w:basedOn w:val="DefaultParagraphFont"/>
    <w:link w:val="BodyText"/>
    <w:rsid w:val="009F6C1D"/>
    <w:rPr>
      <w:sz w:val="24"/>
    </w:rPr>
  </w:style>
  <w:style w:type="paragraph" w:customStyle="1" w:styleId="TableParagraph">
    <w:name w:val="Table Paragraph"/>
    <w:basedOn w:val="Normal"/>
    <w:uiPriority w:val="1"/>
    <w:qFormat/>
    <w:rsid w:val="00304132"/>
    <w:pPr>
      <w:widowControl w:val="0"/>
      <w:autoSpaceDE w:val="0"/>
      <w:autoSpaceDN w:val="0"/>
      <w:ind w:left="10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8208">
      <w:bodyDiv w:val="1"/>
      <w:marLeft w:val="0"/>
      <w:marRight w:val="0"/>
      <w:marTop w:val="0"/>
      <w:marBottom w:val="0"/>
      <w:divBdr>
        <w:top w:val="none" w:sz="0" w:space="0" w:color="auto"/>
        <w:left w:val="none" w:sz="0" w:space="0" w:color="auto"/>
        <w:bottom w:val="none" w:sz="0" w:space="0" w:color="auto"/>
        <w:right w:val="none" w:sz="0" w:space="0" w:color="auto"/>
      </w:divBdr>
    </w:div>
    <w:div w:id="352264442">
      <w:bodyDiv w:val="1"/>
      <w:marLeft w:val="0"/>
      <w:marRight w:val="0"/>
      <w:marTop w:val="0"/>
      <w:marBottom w:val="0"/>
      <w:divBdr>
        <w:top w:val="none" w:sz="0" w:space="0" w:color="auto"/>
        <w:left w:val="none" w:sz="0" w:space="0" w:color="auto"/>
        <w:bottom w:val="none" w:sz="0" w:space="0" w:color="auto"/>
        <w:right w:val="none" w:sz="0" w:space="0" w:color="auto"/>
      </w:divBdr>
    </w:div>
    <w:div w:id="353460201">
      <w:bodyDiv w:val="1"/>
      <w:marLeft w:val="0"/>
      <w:marRight w:val="0"/>
      <w:marTop w:val="0"/>
      <w:marBottom w:val="0"/>
      <w:divBdr>
        <w:top w:val="none" w:sz="0" w:space="0" w:color="auto"/>
        <w:left w:val="none" w:sz="0" w:space="0" w:color="auto"/>
        <w:bottom w:val="none" w:sz="0" w:space="0" w:color="auto"/>
        <w:right w:val="none" w:sz="0" w:space="0" w:color="auto"/>
      </w:divBdr>
    </w:div>
    <w:div w:id="534580592">
      <w:bodyDiv w:val="1"/>
      <w:marLeft w:val="0"/>
      <w:marRight w:val="0"/>
      <w:marTop w:val="0"/>
      <w:marBottom w:val="0"/>
      <w:divBdr>
        <w:top w:val="none" w:sz="0" w:space="0" w:color="auto"/>
        <w:left w:val="none" w:sz="0" w:space="0" w:color="auto"/>
        <w:bottom w:val="none" w:sz="0" w:space="0" w:color="auto"/>
        <w:right w:val="none" w:sz="0" w:space="0" w:color="auto"/>
      </w:divBdr>
    </w:div>
    <w:div w:id="668289169">
      <w:bodyDiv w:val="1"/>
      <w:marLeft w:val="0"/>
      <w:marRight w:val="0"/>
      <w:marTop w:val="0"/>
      <w:marBottom w:val="0"/>
      <w:divBdr>
        <w:top w:val="none" w:sz="0" w:space="0" w:color="auto"/>
        <w:left w:val="none" w:sz="0" w:space="0" w:color="auto"/>
        <w:bottom w:val="none" w:sz="0" w:space="0" w:color="auto"/>
        <w:right w:val="none" w:sz="0" w:space="0" w:color="auto"/>
      </w:divBdr>
    </w:div>
    <w:div w:id="1134329240">
      <w:bodyDiv w:val="1"/>
      <w:marLeft w:val="0"/>
      <w:marRight w:val="0"/>
      <w:marTop w:val="0"/>
      <w:marBottom w:val="0"/>
      <w:divBdr>
        <w:top w:val="none" w:sz="0" w:space="0" w:color="auto"/>
        <w:left w:val="none" w:sz="0" w:space="0" w:color="auto"/>
        <w:bottom w:val="none" w:sz="0" w:space="0" w:color="auto"/>
        <w:right w:val="none" w:sz="0" w:space="0" w:color="auto"/>
      </w:divBdr>
    </w:div>
    <w:div w:id="1170218840">
      <w:bodyDiv w:val="1"/>
      <w:marLeft w:val="0"/>
      <w:marRight w:val="0"/>
      <w:marTop w:val="0"/>
      <w:marBottom w:val="0"/>
      <w:divBdr>
        <w:top w:val="none" w:sz="0" w:space="0" w:color="auto"/>
        <w:left w:val="none" w:sz="0" w:space="0" w:color="auto"/>
        <w:bottom w:val="none" w:sz="0" w:space="0" w:color="auto"/>
        <w:right w:val="none" w:sz="0" w:space="0" w:color="auto"/>
      </w:divBdr>
    </w:div>
    <w:div w:id="1540774345">
      <w:bodyDiv w:val="1"/>
      <w:marLeft w:val="0"/>
      <w:marRight w:val="0"/>
      <w:marTop w:val="0"/>
      <w:marBottom w:val="0"/>
      <w:divBdr>
        <w:top w:val="none" w:sz="0" w:space="0" w:color="auto"/>
        <w:left w:val="none" w:sz="0" w:space="0" w:color="auto"/>
        <w:bottom w:val="none" w:sz="0" w:space="0" w:color="auto"/>
        <w:right w:val="none" w:sz="0" w:space="0" w:color="auto"/>
      </w:divBdr>
    </w:div>
    <w:div w:id="1665546804">
      <w:bodyDiv w:val="1"/>
      <w:marLeft w:val="0"/>
      <w:marRight w:val="0"/>
      <w:marTop w:val="0"/>
      <w:marBottom w:val="0"/>
      <w:divBdr>
        <w:top w:val="none" w:sz="0" w:space="0" w:color="auto"/>
        <w:left w:val="none" w:sz="0" w:space="0" w:color="auto"/>
        <w:bottom w:val="none" w:sz="0" w:space="0" w:color="auto"/>
        <w:right w:val="none" w:sz="0" w:space="0" w:color="auto"/>
      </w:divBdr>
    </w:div>
    <w:div w:id="1884976163">
      <w:bodyDiv w:val="1"/>
      <w:marLeft w:val="0"/>
      <w:marRight w:val="0"/>
      <w:marTop w:val="0"/>
      <w:marBottom w:val="0"/>
      <w:divBdr>
        <w:top w:val="none" w:sz="0" w:space="0" w:color="auto"/>
        <w:left w:val="none" w:sz="0" w:space="0" w:color="auto"/>
        <w:bottom w:val="none" w:sz="0" w:space="0" w:color="auto"/>
        <w:right w:val="none" w:sz="0" w:space="0" w:color="auto"/>
      </w:divBdr>
    </w:div>
    <w:div w:id="20403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exi.pugsley@state.sd.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lmelstad.consulting@gmail.com" TargetMode="External"/><Relationship Id="rId17" Type="http://schemas.openxmlformats.org/officeDocument/2006/relationships/hyperlink" Target="mailto:lexi.pugsley@state.sd.us" TargetMode="External"/><Relationship Id="rId2" Type="http://schemas.openxmlformats.org/officeDocument/2006/relationships/numbering" Target="numbering.xml"/><Relationship Id="rId16" Type="http://schemas.openxmlformats.org/officeDocument/2006/relationships/hyperlink" Target="mailto:lexi.pugsley@state.sd.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dandhealthysd.org/childcare/policies/" TargetMode="External"/><Relationship Id="rId5" Type="http://schemas.openxmlformats.org/officeDocument/2006/relationships/webSettings" Target="webSettings.xml"/><Relationship Id="rId15" Type="http://schemas.openxmlformats.org/officeDocument/2006/relationships/hyperlink" Target="https://zoom.us/j/8067059502" TargetMode="External"/><Relationship Id="rId10" Type="http://schemas.openxmlformats.org/officeDocument/2006/relationships/hyperlink" Target="mailto:lexi.pugsley@state.sd.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ncers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1E26-0A33-41DD-90AB-0280BA35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WORKSITE WELLNESS</vt:lpstr>
    </vt:vector>
  </TitlesOfParts>
  <Company>State of South Dakota</Company>
  <LinksUpToDate>false</LinksUpToDate>
  <CharactersWithSpaces>20258</CharactersWithSpaces>
  <SharedDoc>false</SharedDoc>
  <HLinks>
    <vt:vector size="18" baseType="variant">
      <vt:variant>
        <vt:i4>6160458</vt:i4>
      </vt:variant>
      <vt:variant>
        <vt:i4>3</vt:i4>
      </vt:variant>
      <vt:variant>
        <vt:i4>0</vt:i4>
      </vt:variant>
      <vt:variant>
        <vt:i4>5</vt:i4>
      </vt:variant>
      <vt:variant>
        <vt:lpwstr>http://www.cancersd.com/</vt:lpwstr>
      </vt:variant>
      <vt:variant>
        <vt:lpwstr/>
      </vt:variant>
      <vt:variant>
        <vt:i4>4456558</vt:i4>
      </vt:variant>
      <vt:variant>
        <vt:i4>0</vt:i4>
      </vt:variant>
      <vt:variant>
        <vt:i4>0</vt:i4>
      </vt:variant>
      <vt:variant>
        <vt:i4>5</vt:i4>
      </vt:variant>
      <vt:variant>
        <vt:lpwstr>mailto:lexi.pugsley@state.sd.us</vt:lpwstr>
      </vt:variant>
      <vt:variant>
        <vt:lpwstr/>
      </vt:variant>
      <vt:variant>
        <vt:i4>4456558</vt:i4>
      </vt:variant>
      <vt:variant>
        <vt:i4>0</vt:i4>
      </vt:variant>
      <vt:variant>
        <vt:i4>0</vt:i4>
      </vt:variant>
      <vt:variant>
        <vt:i4>5</vt:i4>
      </vt:variant>
      <vt:variant>
        <vt:lpwstr>mailto:lexi.pugsley@state.sd.us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WELLNESS</dc:title>
  <dc:creator>hepr22945</dc:creator>
  <cp:lastModifiedBy>Hlavacek, Megan</cp:lastModifiedBy>
  <cp:revision>2</cp:revision>
  <cp:lastPrinted>2015-08-06T16:39:00Z</cp:lastPrinted>
  <dcterms:created xsi:type="dcterms:W3CDTF">2019-04-02T21:14:00Z</dcterms:created>
  <dcterms:modified xsi:type="dcterms:W3CDTF">2019-04-02T21:14:00Z</dcterms:modified>
</cp:coreProperties>
</file>